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73" w:rsidRPr="000B1F13" w:rsidRDefault="00A30573" w:rsidP="00A30573">
      <w:pPr>
        <w:widowControl w:val="0"/>
        <w:autoSpaceDE w:val="0"/>
        <w:autoSpaceDN w:val="0"/>
        <w:adjustRightInd w:val="0"/>
        <w:jc w:val="both"/>
        <w:outlineLvl w:val="0"/>
        <w:rPr>
          <w:rFonts w:ascii="Times New Roman" w:hAnsi="Times New Roman" w:cs="Times New Roman"/>
          <w:sz w:val="24"/>
          <w:szCs w:val="24"/>
        </w:rPr>
      </w:pPr>
    </w:p>
    <w:p w:rsidR="00A30573" w:rsidRPr="000B1F13" w:rsidRDefault="00A30573" w:rsidP="00A30573">
      <w:pPr>
        <w:pStyle w:val="2"/>
        <w:jc w:val="center"/>
        <w:rPr>
          <w:szCs w:val="24"/>
        </w:rPr>
      </w:pPr>
      <w:bookmarkStart w:id="0" w:name="Par1"/>
      <w:bookmarkEnd w:id="0"/>
      <w:r w:rsidRPr="000B1F13">
        <w:rPr>
          <w:szCs w:val="24"/>
        </w:rPr>
        <w:t>АДМИНИСТРАЦИЯ    ВОРОНЦОВСКОГО   СЕЛЬСКОГО   ПОСЕЛЕНИЯ</w:t>
      </w:r>
    </w:p>
    <w:p w:rsidR="00A30573" w:rsidRPr="000B1F13" w:rsidRDefault="00A30573" w:rsidP="00A30573">
      <w:pPr>
        <w:jc w:val="center"/>
        <w:rPr>
          <w:rFonts w:ascii="Times New Roman" w:hAnsi="Times New Roman" w:cs="Times New Roman"/>
          <w:b/>
          <w:sz w:val="24"/>
          <w:szCs w:val="24"/>
        </w:rPr>
      </w:pPr>
      <w:r w:rsidRPr="000B1F13">
        <w:rPr>
          <w:rFonts w:ascii="Times New Roman" w:hAnsi="Times New Roman" w:cs="Times New Roman"/>
          <w:b/>
          <w:sz w:val="24"/>
          <w:szCs w:val="24"/>
        </w:rPr>
        <w:t xml:space="preserve">ПОЛТАВСКОГО МУНИЦИПАЛЬНОГО  РАЙОНА  ОМСКОЙ ОБЛАСТИ </w:t>
      </w:r>
    </w:p>
    <w:p w:rsidR="00A30573" w:rsidRPr="000B1F13" w:rsidRDefault="00A30573" w:rsidP="00A30573">
      <w:pPr>
        <w:pStyle w:val="3"/>
        <w:tabs>
          <w:tab w:val="left" w:pos="8250"/>
        </w:tabs>
        <w:jc w:val="left"/>
        <w:rPr>
          <w:sz w:val="24"/>
          <w:szCs w:val="24"/>
          <w:u w:val="single"/>
        </w:rPr>
      </w:pPr>
      <w:r w:rsidRPr="000B1F13">
        <w:rPr>
          <w:sz w:val="24"/>
          <w:szCs w:val="24"/>
        </w:rPr>
        <w:tab/>
      </w:r>
    </w:p>
    <w:p w:rsidR="00A30573" w:rsidRPr="000B1F13" w:rsidRDefault="00A30573" w:rsidP="00A30573">
      <w:pPr>
        <w:pStyle w:val="3"/>
        <w:tabs>
          <w:tab w:val="center" w:pos="4677"/>
          <w:tab w:val="left" w:pos="7605"/>
        </w:tabs>
        <w:jc w:val="left"/>
        <w:rPr>
          <w:sz w:val="24"/>
          <w:szCs w:val="24"/>
          <w:u w:val="single"/>
        </w:rPr>
      </w:pPr>
      <w:r w:rsidRPr="000B1F13">
        <w:rPr>
          <w:sz w:val="24"/>
          <w:szCs w:val="24"/>
        </w:rPr>
        <w:tab/>
      </w:r>
      <w:proofErr w:type="gramStart"/>
      <w:r w:rsidRPr="000B1F13">
        <w:rPr>
          <w:sz w:val="24"/>
          <w:szCs w:val="24"/>
        </w:rPr>
        <w:t>П</w:t>
      </w:r>
      <w:proofErr w:type="gramEnd"/>
      <w:r w:rsidRPr="000B1F13">
        <w:rPr>
          <w:sz w:val="24"/>
          <w:szCs w:val="24"/>
        </w:rPr>
        <w:t xml:space="preserve"> О С Т А Н О В Л Е Н И Е</w:t>
      </w:r>
      <w:r w:rsidRPr="000B1F13">
        <w:rPr>
          <w:sz w:val="24"/>
          <w:szCs w:val="24"/>
        </w:rPr>
        <w:tab/>
      </w:r>
    </w:p>
    <w:p w:rsidR="00383081" w:rsidRPr="000B1F13" w:rsidRDefault="00383081" w:rsidP="00383081">
      <w:pPr>
        <w:jc w:val="center"/>
      </w:pPr>
      <w:r w:rsidRPr="000B1F13">
        <w:rPr>
          <w:rFonts w:ascii="Times New Roman" w:hAnsi="Times New Roman"/>
          <w:sz w:val="24"/>
          <w:szCs w:val="24"/>
        </w:rPr>
        <w:t>В редакции пост</w:t>
      </w:r>
      <w:proofErr w:type="gramStart"/>
      <w:r w:rsidRPr="000B1F13">
        <w:rPr>
          <w:rFonts w:ascii="Times New Roman" w:hAnsi="Times New Roman"/>
          <w:sz w:val="24"/>
          <w:szCs w:val="24"/>
        </w:rPr>
        <w:t>.</w:t>
      </w:r>
      <w:proofErr w:type="gramEnd"/>
      <w:r w:rsidRPr="000B1F13">
        <w:rPr>
          <w:rFonts w:ascii="Times New Roman" w:hAnsi="Times New Roman"/>
          <w:sz w:val="24"/>
          <w:szCs w:val="24"/>
        </w:rPr>
        <w:t xml:space="preserve">  </w:t>
      </w:r>
      <w:proofErr w:type="gramStart"/>
      <w:r w:rsidRPr="000B1F13">
        <w:rPr>
          <w:rFonts w:ascii="Times New Roman" w:hAnsi="Times New Roman"/>
          <w:sz w:val="24"/>
          <w:szCs w:val="24"/>
        </w:rPr>
        <w:t>о</w:t>
      </w:r>
      <w:proofErr w:type="gramEnd"/>
      <w:r w:rsidRPr="000B1F13">
        <w:rPr>
          <w:rFonts w:ascii="Times New Roman" w:hAnsi="Times New Roman"/>
          <w:sz w:val="24"/>
          <w:szCs w:val="24"/>
        </w:rPr>
        <w:t>т 14.07.2021г. № 44,</w:t>
      </w:r>
      <w:r w:rsidR="00A15A5D" w:rsidRPr="000B1F13">
        <w:rPr>
          <w:rFonts w:ascii="Times New Roman" w:hAnsi="Times New Roman"/>
          <w:sz w:val="24"/>
          <w:szCs w:val="24"/>
        </w:rPr>
        <w:t xml:space="preserve"> от </w:t>
      </w:r>
      <w:r w:rsidR="00882A11" w:rsidRPr="000B1F13">
        <w:rPr>
          <w:rFonts w:ascii="Times New Roman" w:hAnsi="Times New Roman"/>
          <w:sz w:val="24"/>
          <w:szCs w:val="24"/>
        </w:rPr>
        <w:t>28</w:t>
      </w:r>
      <w:r w:rsidR="00A15A5D" w:rsidRPr="000B1F13">
        <w:rPr>
          <w:rFonts w:ascii="Times New Roman" w:hAnsi="Times New Roman"/>
          <w:sz w:val="24"/>
          <w:szCs w:val="24"/>
        </w:rPr>
        <w:t xml:space="preserve">.10.2022 № </w:t>
      </w:r>
      <w:r w:rsidR="00882A11" w:rsidRPr="000B1F13">
        <w:rPr>
          <w:rFonts w:ascii="Times New Roman" w:hAnsi="Times New Roman"/>
          <w:sz w:val="24"/>
          <w:szCs w:val="24"/>
        </w:rPr>
        <w:t>87</w:t>
      </w:r>
      <w:r w:rsidR="00F61F4D" w:rsidRPr="000B1F13">
        <w:rPr>
          <w:rFonts w:ascii="Times New Roman" w:hAnsi="Times New Roman"/>
          <w:sz w:val="24"/>
          <w:szCs w:val="24"/>
        </w:rPr>
        <w:t xml:space="preserve">,  от </w:t>
      </w:r>
      <w:r w:rsidR="00D626A6" w:rsidRPr="000B1F13">
        <w:rPr>
          <w:rFonts w:ascii="Times New Roman" w:hAnsi="Times New Roman"/>
          <w:sz w:val="24"/>
          <w:szCs w:val="24"/>
        </w:rPr>
        <w:t>26</w:t>
      </w:r>
      <w:r w:rsidR="00F61F4D" w:rsidRPr="000B1F13">
        <w:rPr>
          <w:rFonts w:ascii="Times New Roman" w:hAnsi="Times New Roman"/>
          <w:sz w:val="24"/>
          <w:szCs w:val="24"/>
        </w:rPr>
        <w:t xml:space="preserve">.01.2024 № </w:t>
      </w:r>
      <w:r w:rsidR="00D626A6" w:rsidRPr="000B1F13">
        <w:rPr>
          <w:rFonts w:ascii="Times New Roman" w:hAnsi="Times New Roman"/>
          <w:sz w:val="24"/>
          <w:szCs w:val="24"/>
        </w:rPr>
        <w:t>7(внесено)</w:t>
      </w:r>
    </w:p>
    <w:p w:rsidR="00A30573" w:rsidRPr="000B1F13" w:rsidRDefault="00A30573" w:rsidP="00A30573">
      <w:pPr>
        <w:rPr>
          <w:rFonts w:ascii="Times New Roman" w:hAnsi="Times New Roman" w:cs="Times New Roman"/>
          <w:sz w:val="24"/>
          <w:szCs w:val="24"/>
        </w:rPr>
      </w:pPr>
      <w:r w:rsidRPr="000B1F13">
        <w:rPr>
          <w:rFonts w:ascii="Times New Roman" w:hAnsi="Times New Roman" w:cs="Times New Roman"/>
          <w:sz w:val="24"/>
          <w:szCs w:val="24"/>
        </w:rPr>
        <w:t xml:space="preserve">от  </w:t>
      </w:r>
      <w:r w:rsidR="004C6F30" w:rsidRPr="000B1F13">
        <w:rPr>
          <w:rFonts w:ascii="Times New Roman" w:hAnsi="Times New Roman" w:cs="Times New Roman"/>
          <w:sz w:val="24"/>
          <w:szCs w:val="24"/>
        </w:rPr>
        <w:t>17 апреля</w:t>
      </w:r>
      <w:r w:rsidRPr="000B1F13">
        <w:rPr>
          <w:rFonts w:ascii="Times New Roman" w:hAnsi="Times New Roman" w:cs="Times New Roman"/>
          <w:sz w:val="24"/>
          <w:szCs w:val="24"/>
        </w:rPr>
        <w:t xml:space="preserve">   2019 года                                                                                                №  </w:t>
      </w:r>
      <w:r w:rsidR="004C6F30" w:rsidRPr="000B1F13">
        <w:rPr>
          <w:rFonts w:ascii="Times New Roman" w:hAnsi="Times New Roman" w:cs="Times New Roman"/>
          <w:sz w:val="24"/>
          <w:szCs w:val="24"/>
        </w:rPr>
        <w:t>37</w:t>
      </w:r>
    </w:p>
    <w:p w:rsidR="00D34456" w:rsidRPr="000B1F13" w:rsidRDefault="00D34456" w:rsidP="00D34456">
      <w:pPr>
        <w:pStyle w:val="ConsPlusTitle"/>
        <w:jc w:val="center"/>
        <w:rPr>
          <w:rFonts w:ascii="Times New Roman" w:hAnsi="Times New Roman" w:cs="Times New Roman"/>
          <w:sz w:val="24"/>
          <w:szCs w:val="24"/>
        </w:rPr>
      </w:pPr>
    </w:p>
    <w:p w:rsidR="004E0278" w:rsidRPr="000B1F13" w:rsidRDefault="00D34456" w:rsidP="00F519B6">
      <w:pPr>
        <w:pStyle w:val="ConsPlusTitle"/>
        <w:ind w:right="4250"/>
        <w:jc w:val="both"/>
        <w:rPr>
          <w:rFonts w:ascii="Times New Roman" w:hAnsi="Times New Roman" w:cs="Times New Roman"/>
          <w:sz w:val="24"/>
          <w:szCs w:val="24"/>
        </w:rPr>
      </w:pPr>
      <w:r w:rsidRPr="000B1F13">
        <w:rPr>
          <w:rFonts w:ascii="Times New Roman" w:hAnsi="Times New Roman" w:cs="Times New Roman"/>
          <w:sz w:val="24"/>
          <w:szCs w:val="24"/>
        </w:rPr>
        <w:t>Об административном регламенте предоставления муниципальной услуги "Предоставление жилых помещений из состава специализированного муниципального жилищного фонда"</w:t>
      </w:r>
    </w:p>
    <w:p w:rsidR="00D34456" w:rsidRPr="000B1F13" w:rsidRDefault="00D34456" w:rsidP="00D34456">
      <w:pPr>
        <w:pStyle w:val="ConsPlusNormal"/>
        <w:ind w:firstLine="540"/>
        <w:jc w:val="both"/>
        <w:rPr>
          <w:rFonts w:ascii="Times New Roman" w:hAnsi="Times New Roman" w:cs="Times New Roman"/>
          <w:sz w:val="24"/>
          <w:szCs w:val="24"/>
        </w:rPr>
      </w:pPr>
    </w:p>
    <w:p w:rsidR="00D34456" w:rsidRPr="000B1F13" w:rsidRDefault="00D34456" w:rsidP="00D34456">
      <w:pPr>
        <w:pStyle w:val="ConsPlusNormal"/>
        <w:ind w:firstLine="540"/>
        <w:jc w:val="both"/>
        <w:rPr>
          <w:rFonts w:ascii="Times New Roman" w:hAnsi="Times New Roman" w:cs="Times New Roman"/>
          <w:sz w:val="24"/>
          <w:szCs w:val="24"/>
        </w:rPr>
      </w:pPr>
    </w:p>
    <w:p w:rsidR="00860DD1"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Руководствуясь Федеральным </w:t>
      </w:r>
      <w:hyperlink r:id="rId5" w:history="1">
        <w:r w:rsidRPr="000B1F13">
          <w:rPr>
            <w:rFonts w:ascii="Times New Roman" w:hAnsi="Times New Roman" w:cs="Times New Roman"/>
            <w:sz w:val="24"/>
            <w:szCs w:val="24"/>
          </w:rPr>
          <w:t>законом</w:t>
        </w:r>
      </w:hyperlink>
      <w:r w:rsidRPr="000B1F13">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r w:rsidR="00860DD1" w:rsidRPr="000B1F13">
        <w:rPr>
          <w:rFonts w:ascii="Times New Roman" w:hAnsi="Times New Roman" w:cs="Times New Roman"/>
          <w:sz w:val="24"/>
          <w:szCs w:val="24"/>
        </w:rPr>
        <w:t xml:space="preserve">Уставом </w:t>
      </w:r>
      <w:r w:rsidR="00A30573" w:rsidRPr="000B1F13">
        <w:rPr>
          <w:rFonts w:ascii="Times New Roman" w:hAnsi="Times New Roman" w:cs="Times New Roman"/>
          <w:sz w:val="24"/>
          <w:szCs w:val="24"/>
        </w:rPr>
        <w:t>Воронцовского</w:t>
      </w:r>
      <w:r w:rsidR="00860DD1" w:rsidRPr="000B1F13">
        <w:rPr>
          <w:rFonts w:ascii="Times New Roman" w:hAnsi="Times New Roman" w:cs="Times New Roman"/>
          <w:sz w:val="24"/>
          <w:szCs w:val="24"/>
        </w:rPr>
        <w:t xml:space="preserve"> сельского поселения Полтавского муниципального района Омской области</w:t>
      </w:r>
    </w:p>
    <w:p w:rsidR="00D34456" w:rsidRPr="000B1F13" w:rsidRDefault="00D34456" w:rsidP="00D34456">
      <w:pPr>
        <w:pStyle w:val="ConsPlusNormal"/>
        <w:ind w:firstLine="540"/>
        <w:jc w:val="both"/>
        <w:rPr>
          <w:rFonts w:ascii="Times New Roman" w:hAnsi="Times New Roman" w:cs="Times New Roman"/>
          <w:sz w:val="24"/>
          <w:szCs w:val="24"/>
        </w:rPr>
      </w:pPr>
    </w:p>
    <w:p w:rsidR="00D34456" w:rsidRPr="000B1F13" w:rsidRDefault="00D34456"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ПОСТАНОВЛЯЮ:</w:t>
      </w:r>
    </w:p>
    <w:p w:rsidR="00D34456" w:rsidRPr="000B1F13" w:rsidRDefault="00D34456" w:rsidP="00D34456">
      <w:pPr>
        <w:pStyle w:val="ConsPlusNormal"/>
        <w:ind w:firstLine="540"/>
        <w:jc w:val="both"/>
        <w:rPr>
          <w:rFonts w:ascii="Times New Roman" w:hAnsi="Times New Roman" w:cs="Times New Roman"/>
          <w:sz w:val="24"/>
          <w:szCs w:val="24"/>
        </w:rPr>
      </w:pPr>
    </w:p>
    <w:p w:rsidR="004E0278" w:rsidRPr="000B1F13" w:rsidRDefault="004E0278" w:rsidP="00D34456">
      <w:pPr>
        <w:pStyle w:val="ConsPlusNormal"/>
        <w:numPr>
          <w:ilvl w:val="0"/>
          <w:numId w:val="2"/>
        </w:numPr>
        <w:jc w:val="both"/>
        <w:rPr>
          <w:rFonts w:ascii="Times New Roman" w:hAnsi="Times New Roman" w:cs="Times New Roman"/>
          <w:sz w:val="24"/>
          <w:szCs w:val="24"/>
        </w:rPr>
      </w:pPr>
      <w:r w:rsidRPr="000B1F13">
        <w:rPr>
          <w:rFonts w:ascii="Times New Roman" w:hAnsi="Times New Roman" w:cs="Times New Roman"/>
          <w:sz w:val="24"/>
          <w:szCs w:val="24"/>
        </w:rPr>
        <w:t xml:space="preserve">Утвердить административный </w:t>
      </w:r>
      <w:hyperlink w:anchor="P37" w:history="1">
        <w:r w:rsidRPr="000B1F13">
          <w:rPr>
            <w:rFonts w:ascii="Times New Roman" w:hAnsi="Times New Roman" w:cs="Times New Roman"/>
            <w:sz w:val="24"/>
            <w:szCs w:val="24"/>
          </w:rPr>
          <w:t>регламент</w:t>
        </w:r>
      </w:hyperlink>
      <w:r w:rsidRPr="000B1F13">
        <w:rPr>
          <w:rFonts w:ascii="Times New Roman" w:hAnsi="Times New Roman" w:cs="Times New Roman"/>
          <w:sz w:val="24"/>
          <w:szCs w:val="24"/>
        </w:rPr>
        <w:t xml:space="preserve"> предоставлени</w:t>
      </w:r>
      <w:r w:rsidR="00D34456" w:rsidRPr="000B1F13">
        <w:rPr>
          <w:rFonts w:ascii="Times New Roman" w:hAnsi="Times New Roman" w:cs="Times New Roman"/>
          <w:sz w:val="24"/>
          <w:szCs w:val="24"/>
        </w:rPr>
        <w:t>я</w:t>
      </w:r>
      <w:r w:rsidRPr="000B1F13">
        <w:rPr>
          <w:rFonts w:ascii="Times New Roman" w:hAnsi="Times New Roman" w:cs="Times New Roman"/>
          <w:sz w:val="24"/>
          <w:szCs w:val="24"/>
        </w:rPr>
        <w:t xml:space="preserve"> муниципальной услуги "Предоставление жилых помещений из состава специализированного муниципального жилищ</w:t>
      </w:r>
      <w:r w:rsidR="00D34456" w:rsidRPr="000B1F13">
        <w:rPr>
          <w:rFonts w:ascii="Times New Roman" w:hAnsi="Times New Roman" w:cs="Times New Roman"/>
          <w:sz w:val="24"/>
          <w:szCs w:val="24"/>
        </w:rPr>
        <w:t>ного фонда" согласно приложению.</w:t>
      </w:r>
    </w:p>
    <w:p w:rsidR="00D34456" w:rsidRPr="000B1F13" w:rsidRDefault="00D34456" w:rsidP="00D34456">
      <w:pPr>
        <w:pStyle w:val="a3"/>
        <w:numPr>
          <w:ilvl w:val="0"/>
          <w:numId w:val="2"/>
        </w:numPr>
        <w:spacing w:after="0" w:line="240" w:lineRule="auto"/>
        <w:jc w:val="both"/>
        <w:rPr>
          <w:rFonts w:ascii="Times New Roman" w:hAnsi="Times New Roman" w:cs="Times New Roman"/>
          <w:sz w:val="24"/>
          <w:szCs w:val="24"/>
        </w:rPr>
      </w:pPr>
      <w:r w:rsidRPr="000B1F13">
        <w:rPr>
          <w:rFonts w:ascii="Times New Roman" w:hAnsi="Times New Roman" w:cs="Times New Roman"/>
          <w:sz w:val="24"/>
          <w:szCs w:val="24"/>
        </w:rPr>
        <w:t>Указанный регламент опубликовать (обнародовать).</w:t>
      </w:r>
    </w:p>
    <w:p w:rsidR="00D34456" w:rsidRPr="000B1F13" w:rsidRDefault="00D34456" w:rsidP="00D34456">
      <w:pPr>
        <w:pStyle w:val="a3"/>
        <w:numPr>
          <w:ilvl w:val="0"/>
          <w:numId w:val="2"/>
        </w:numPr>
        <w:spacing w:after="0" w:line="240" w:lineRule="auto"/>
        <w:jc w:val="both"/>
        <w:rPr>
          <w:rFonts w:ascii="Times New Roman" w:hAnsi="Times New Roman" w:cs="Times New Roman"/>
          <w:sz w:val="24"/>
          <w:szCs w:val="24"/>
        </w:rPr>
      </w:pPr>
      <w:r w:rsidRPr="000B1F13">
        <w:rPr>
          <w:rFonts w:ascii="Times New Roman" w:hAnsi="Times New Roman" w:cs="Times New Roman"/>
          <w:sz w:val="24"/>
          <w:szCs w:val="24"/>
        </w:rPr>
        <w:t>Контроль над исполнением настоящего постановления оставляю за собой.</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877705" w:rsidRPr="000B1F13" w:rsidRDefault="00877705" w:rsidP="00D34456">
      <w:pPr>
        <w:pStyle w:val="ConsPlusNormal"/>
        <w:jc w:val="both"/>
        <w:rPr>
          <w:rFonts w:ascii="Times New Roman" w:hAnsi="Times New Roman" w:cs="Times New Roman"/>
          <w:sz w:val="24"/>
          <w:szCs w:val="24"/>
        </w:rPr>
      </w:pPr>
      <w:r w:rsidRPr="000B1F13">
        <w:rPr>
          <w:rFonts w:ascii="Times New Roman" w:hAnsi="Times New Roman" w:cs="Times New Roman"/>
          <w:sz w:val="24"/>
          <w:szCs w:val="24"/>
        </w:rPr>
        <w:t xml:space="preserve">Глава </w:t>
      </w:r>
      <w:r w:rsidR="00A30573" w:rsidRPr="000B1F13">
        <w:rPr>
          <w:rFonts w:ascii="Times New Roman" w:hAnsi="Times New Roman" w:cs="Times New Roman"/>
          <w:sz w:val="24"/>
          <w:szCs w:val="24"/>
        </w:rPr>
        <w:t>Воронцовского</w:t>
      </w:r>
      <w:r w:rsidRPr="000B1F13">
        <w:rPr>
          <w:rFonts w:ascii="Times New Roman" w:hAnsi="Times New Roman" w:cs="Times New Roman"/>
          <w:sz w:val="24"/>
          <w:szCs w:val="24"/>
        </w:rPr>
        <w:t xml:space="preserve"> </w:t>
      </w:r>
    </w:p>
    <w:p w:rsidR="004E0278" w:rsidRPr="000B1F13" w:rsidRDefault="00877705" w:rsidP="00D34456">
      <w:pPr>
        <w:pStyle w:val="ConsPlusNormal"/>
        <w:jc w:val="both"/>
        <w:rPr>
          <w:rFonts w:ascii="Times New Roman" w:hAnsi="Times New Roman" w:cs="Times New Roman"/>
          <w:sz w:val="24"/>
          <w:szCs w:val="24"/>
        </w:rPr>
      </w:pPr>
      <w:r w:rsidRPr="000B1F13">
        <w:rPr>
          <w:rFonts w:ascii="Times New Roman" w:hAnsi="Times New Roman" w:cs="Times New Roman"/>
          <w:sz w:val="24"/>
          <w:szCs w:val="24"/>
        </w:rPr>
        <w:t xml:space="preserve">сельского поселения                                                              </w:t>
      </w:r>
      <w:r w:rsidR="003233D9" w:rsidRPr="000B1F13">
        <w:rPr>
          <w:rFonts w:ascii="Times New Roman" w:hAnsi="Times New Roman" w:cs="Times New Roman"/>
          <w:sz w:val="24"/>
          <w:szCs w:val="24"/>
        </w:rPr>
        <w:t xml:space="preserve">           </w:t>
      </w:r>
      <w:r w:rsidRPr="000B1F13">
        <w:rPr>
          <w:rFonts w:ascii="Times New Roman" w:hAnsi="Times New Roman" w:cs="Times New Roman"/>
          <w:sz w:val="24"/>
          <w:szCs w:val="24"/>
        </w:rPr>
        <w:t xml:space="preserve">  </w:t>
      </w:r>
      <w:r w:rsidR="00A30573" w:rsidRPr="000B1F13">
        <w:rPr>
          <w:rFonts w:ascii="Times New Roman" w:hAnsi="Times New Roman" w:cs="Times New Roman"/>
          <w:sz w:val="24"/>
          <w:szCs w:val="24"/>
        </w:rPr>
        <w:t>И.И. Черноштан</w:t>
      </w: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877705" w:rsidRPr="000B1F13" w:rsidRDefault="00877705" w:rsidP="00D34456">
      <w:pPr>
        <w:pStyle w:val="ConsPlusNormal"/>
        <w:jc w:val="right"/>
        <w:outlineLvl w:val="0"/>
        <w:rPr>
          <w:rFonts w:ascii="Times New Roman" w:hAnsi="Times New Roman" w:cs="Times New Roman"/>
          <w:sz w:val="24"/>
          <w:szCs w:val="24"/>
        </w:rPr>
      </w:pPr>
    </w:p>
    <w:p w:rsidR="004E0278" w:rsidRPr="000B1F13" w:rsidRDefault="004E0278" w:rsidP="00D34456">
      <w:pPr>
        <w:pStyle w:val="ConsPlusNormal"/>
        <w:jc w:val="right"/>
        <w:outlineLvl w:val="0"/>
        <w:rPr>
          <w:rFonts w:ascii="Times New Roman" w:hAnsi="Times New Roman" w:cs="Times New Roman"/>
          <w:sz w:val="24"/>
          <w:szCs w:val="24"/>
        </w:rPr>
      </w:pPr>
      <w:r w:rsidRPr="000B1F13">
        <w:rPr>
          <w:rFonts w:ascii="Times New Roman" w:hAnsi="Times New Roman" w:cs="Times New Roman"/>
          <w:sz w:val="24"/>
          <w:szCs w:val="24"/>
        </w:rPr>
        <w:lastRenderedPageBreak/>
        <w:t>Приложение</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к постановлению Администрации</w:t>
      </w:r>
    </w:p>
    <w:p w:rsidR="004E0278" w:rsidRPr="000B1F13" w:rsidRDefault="00A30573"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Воронцовского</w:t>
      </w:r>
      <w:r w:rsidR="00877705" w:rsidRPr="000B1F13">
        <w:rPr>
          <w:rFonts w:ascii="Times New Roman" w:hAnsi="Times New Roman" w:cs="Times New Roman"/>
          <w:sz w:val="24"/>
          <w:szCs w:val="24"/>
        </w:rPr>
        <w:t xml:space="preserve"> сельского поселения</w:t>
      </w:r>
    </w:p>
    <w:p w:rsidR="004E0278" w:rsidRPr="000B1F13" w:rsidRDefault="004C6F30" w:rsidP="004C6F30">
      <w:pPr>
        <w:pStyle w:val="ConsPlusNormal"/>
        <w:jc w:val="right"/>
        <w:rPr>
          <w:rFonts w:ascii="Times New Roman" w:hAnsi="Times New Roman" w:cs="Times New Roman"/>
          <w:sz w:val="24"/>
          <w:szCs w:val="24"/>
        </w:rPr>
      </w:pPr>
      <w:r w:rsidRPr="000B1F13">
        <w:t xml:space="preserve">от 17.04. 2019 № 37  </w:t>
      </w:r>
    </w:p>
    <w:p w:rsidR="004E0278" w:rsidRPr="000B1F13" w:rsidRDefault="004E0278" w:rsidP="00D34456">
      <w:pPr>
        <w:pStyle w:val="ConsPlusTitle"/>
        <w:jc w:val="center"/>
        <w:rPr>
          <w:rFonts w:ascii="Times New Roman" w:hAnsi="Times New Roman" w:cs="Times New Roman"/>
          <w:sz w:val="24"/>
          <w:szCs w:val="24"/>
        </w:rPr>
      </w:pPr>
      <w:bookmarkStart w:id="1" w:name="P37"/>
      <w:bookmarkEnd w:id="1"/>
      <w:r w:rsidRPr="000B1F13">
        <w:rPr>
          <w:rFonts w:ascii="Times New Roman" w:hAnsi="Times New Roman" w:cs="Times New Roman"/>
          <w:sz w:val="24"/>
          <w:szCs w:val="24"/>
        </w:rPr>
        <w:t>Административный регламент</w:t>
      </w:r>
    </w:p>
    <w:p w:rsidR="004E0278" w:rsidRPr="000B1F13" w:rsidRDefault="004E0278" w:rsidP="00D34456">
      <w:pPr>
        <w:pStyle w:val="ConsPlusTitle"/>
        <w:jc w:val="center"/>
        <w:rPr>
          <w:rFonts w:ascii="Times New Roman" w:hAnsi="Times New Roman" w:cs="Times New Roman"/>
          <w:sz w:val="24"/>
          <w:szCs w:val="24"/>
        </w:rPr>
      </w:pPr>
      <w:r w:rsidRPr="000B1F13">
        <w:rPr>
          <w:rFonts w:ascii="Times New Roman" w:hAnsi="Times New Roman" w:cs="Times New Roman"/>
          <w:sz w:val="24"/>
          <w:szCs w:val="24"/>
        </w:rPr>
        <w:t>предоставления муниципальной услуги</w:t>
      </w:r>
    </w:p>
    <w:p w:rsidR="004E0278" w:rsidRPr="000B1F13" w:rsidRDefault="004E0278" w:rsidP="00D34456">
      <w:pPr>
        <w:pStyle w:val="ConsPlusTitle"/>
        <w:jc w:val="center"/>
        <w:rPr>
          <w:rFonts w:ascii="Times New Roman" w:hAnsi="Times New Roman" w:cs="Times New Roman"/>
          <w:sz w:val="24"/>
          <w:szCs w:val="24"/>
        </w:rPr>
      </w:pPr>
      <w:r w:rsidRPr="000B1F13">
        <w:rPr>
          <w:rFonts w:ascii="Times New Roman" w:hAnsi="Times New Roman" w:cs="Times New Roman"/>
          <w:sz w:val="24"/>
          <w:szCs w:val="24"/>
        </w:rPr>
        <w:t>"Предоставление жилых помещений из состава</w:t>
      </w:r>
    </w:p>
    <w:p w:rsidR="004E0278" w:rsidRPr="000B1F13" w:rsidRDefault="004E0278" w:rsidP="00D34456">
      <w:pPr>
        <w:pStyle w:val="ConsPlusTitle"/>
        <w:jc w:val="center"/>
        <w:rPr>
          <w:rFonts w:ascii="Times New Roman" w:hAnsi="Times New Roman" w:cs="Times New Roman"/>
          <w:sz w:val="24"/>
          <w:szCs w:val="24"/>
        </w:rPr>
      </w:pPr>
      <w:r w:rsidRPr="000B1F13">
        <w:rPr>
          <w:rFonts w:ascii="Times New Roman" w:hAnsi="Times New Roman" w:cs="Times New Roman"/>
          <w:sz w:val="24"/>
          <w:szCs w:val="24"/>
        </w:rPr>
        <w:t>специализированного муниципального жилищного фонда"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1"/>
        <w:rPr>
          <w:rFonts w:ascii="Times New Roman" w:hAnsi="Times New Roman" w:cs="Times New Roman"/>
          <w:sz w:val="24"/>
          <w:szCs w:val="24"/>
        </w:rPr>
      </w:pPr>
      <w:r w:rsidRPr="000B1F13">
        <w:rPr>
          <w:rFonts w:ascii="Times New Roman" w:hAnsi="Times New Roman" w:cs="Times New Roman"/>
          <w:sz w:val="24"/>
          <w:szCs w:val="24"/>
        </w:rPr>
        <w:t>Раздел I. Общие положения</w:t>
      </w: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1. Предмет регулирования Административного</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регламента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 Административный регламент предоставления муниципальной услуги "Предоставление жилых помещений из состава специализированного муниципального жилищного фонда" (далее - муниципальная услуга, Административный регламент) разработан в целях повышения качества предоставления и доступности муниципальной услуги, создания благоприятных условий для получателей муниципальной услуги.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 Административный регламент определяет порядок, сроки и последовательность действий (административных процедур) при оказании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2. Круг заявителей</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bookmarkStart w:id="2" w:name="P55"/>
      <w:bookmarkEnd w:id="2"/>
      <w:r w:rsidRPr="000B1F13">
        <w:rPr>
          <w:rFonts w:ascii="Times New Roman" w:hAnsi="Times New Roman" w:cs="Times New Roman"/>
          <w:sz w:val="24"/>
          <w:szCs w:val="24"/>
        </w:rPr>
        <w:t>3. Заявителями на получение муниципальной услуги являются физические лица (далее - заявители):</w:t>
      </w:r>
    </w:p>
    <w:p w:rsidR="004E0278" w:rsidRPr="000B1F13" w:rsidRDefault="004E0278" w:rsidP="00D34456">
      <w:pPr>
        <w:pStyle w:val="ConsPlusNormal"/>
        <w:ind w:firstLine="540"/>
        <w:jc w:val="both"/>
        <w:rPr>
          <w:rFonts w:ascii="Times New Roman" w:hAnsi="Times New Roman" w:cs="Times New Roman"/>
          <w:sz w:val="24"/>
          <w:szCs w:val="24"/>
        </w:rPr>
      </w:pPr>
      <w:bookmarkStart w:id="3" w:name="P56"/>
      <w:bookmarkEnd w:id="3"/>
      <w:r w:rsidRPr="000B1F13">
        <w:rPr>
          <w:rFonts w:ascii="Times New Roman" w:hAnsi="Times New Roman" w:cs="Times New Roman"/>
          <w:sz w:val="24"/>
          <w:szCs w:val="24"/>
        </w:rPr>
        <w:t>1) для получения служебных жилых помещений:</w:t>
      </w:r>
    </w:p>
    <w:p w:rsidR="004E0278" w:rsidRPr="000B1F13" w:rsidRDefault="004E0278" w:rsidP="00D34456">
      <w:pPr>
        <w:pStyle w:val="ConsPlusNormal"/>
        <w:ind w:firstLine="540"/>
        <w:jc w:val="both"/>
        <w:rPr>
          <w:rFonts w:ascii="Times New Roman" w:hAnsi="Times New Roman" w:cs="Times New Roman"/>
          <w:sz w:val="24"/>
          <w:szCs w:val="24"/>
        </w:rPr>
      </w:pPr>
      <w:proofErr w:type="gramStart"/>
      <w:r w:rsidRPr="000B1F13">
        <w:rPr>
          <w:rFonts w:ascii="Times New Roman" w:hAnsi="Times New Roman" w:cs="Times New Roman"/>
          <w:sz w:val="24"/>
          <w:szCs w:val="24"/>
        </w:rPr>
        <w:t xml:space="preserve">- замещающие выборную муниципальную должность </w:t>
      </w:r>
      <w:r w:rsidR="00A30573" w:rsidRPr="000B1F13">
        <w:rPr>
          <w:rFonts w:ascii="Times New Roman" w:hAnsi="Times New Roman" w:cs="Times New Roman"/>
          <w:sz w:val="24"/>
          <w:szCs w:val="24"/>
        </w:rPr>
        <w:t>Воронцовского</w:t>
      </w:r>
      <w:r w:rsidR="00877705"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w:t>
      </w:r>
      <w:proofErr w:type="gramEnd"/>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 замещающие должности муниципальной службы в органах местного самоуправления </w:t>
      </w:r>
      <w:r w:rsidR="00A30573" w:rsidRPr="000B1F13">
        <w:rPr>
          <w:rFonts w:ascii="Times New Roman" w:hAnsi="Times New Roman" w:cs="Times New Roman"/>
          <w:sz w:val="24"/>
          <w:szCs w:val="24"/>
        </w:rPr>
        <w:t>Воронцовского</w:t>
      </w:r>
      <w:r w:rsidR="00877705"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 работники органов местного самоуправления </w:t>
      </w:r>
      <w:r w:rsidR="00A30573" w:rsidRPr="000B1F13">
        <w:rPr>
          <w:rFonts w:ascii="Times New Roman" w:hAnsi="Times New Roman" w:cs="Times New Roman"/>
          <w:sz w:val="24"/>
          <w:szCs w:val="24"/>
        </w:rPr>
        <w:t>Воронцовского</w:t>
      </w:r>
      <w:r w:rsidR="00877705"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 xml:space="preserve">, занимающие должности, не относящиеся к </w:t>
      </w:r>
      <w:r w:rsidR="00877705" w:rsidRPr="000B1F13">
        <w:rPr>
          <w:rFonts w:ascii="Times New Roman" w:hAnsi="Times New Roman" w:cs="Times New Roman"/>
          <w:sz w:val="24"/>
          <w:szCs w:val="24"/>
        </w:rPr>
        <w:t xml:space="preserve"> </w:t>
      </w:r>
      <w:r w:rsidRPr="000B1F13">
        <w:rPr>
          <w:rFonts w:ascii="Times New Roman" w:hAnsi="Times New Roman" w:cs="Times New Roman"/>
          <w:sz w:val="24"/>
          <w:szCs w:val="24"/>
        </w:rPr>
        <w:t xml:space="preserve">должностям муниципальной службы органов местного самоуправления </w:t>
      </w:r>
      <w:r w:rsidR="00A30573" w:rsidRPr="000B1F13">
        <w:rPr>
          <w:rFonts w:ascii="Times New Roman" w:hAnsi="Times New Roman" w:cs="Times New Roman"/>
          <w:sz w:val="24"/>
          <w:szCs w:val="24"/>
        </w:rPr>
        <w:t>Воронцовского</w:t>
      </w:r>
      <w:r w:rsidR="00877705"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 руководители муниципальных унитарных предприятий </w:t>
      </w:r>
      <w:r w:rsidR="00A30573" w:rsidRPr="000B1F13">
        <w:rPr>
          <w:rFonts w:ascii="Times New Roman" w:hAnsi="Times New Roman" w:cs="Times New Roman"/>
          <w:sz w:val="24"/>
          <w:szCs w:val="24"/>
        </w:rPr>
        <w:t>Воронцовского</w:t>
      </w:r>
      <w:r w:rsidR="00A97F0B"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 работники муниципальных учреждений </w:t>
      </w:r>
      <w:r w:rsidR="00A30573" w:rsidRPr="000B1F13">
        <w:rPr>
          <w:rFonts w:ascii="Times New Roman" w:hAnsi="Times New Roman" w:cs="Times New Roman"/>
          <w:sz w:val="24"/>
          <w:szCs w:val="24"/>
        </w:rPr>
        <w:t>Воронцовского</w:t>
      </w:r>
      <w:r w:rsidR="00A97F0B" w:rsidRPr="000B1F13">
        <w:rPr>
          <w:rFonts w:ascii="Times New Roman" w:hAnsi="Times New Roman" w:cs="Times New Roman"/>
          <w:sz w:val="24"/>
          <w:szCs w:val="24"/>
        </w:rPr>
        <w:t xml:space="preserve"> сельского поселения.</w:t>
      </w:r>
    </w:p>
    <w:p w:rsidR="004E0278" w:rsidRPr="000B1F13" w:rsidRDefault="004E0278" w:rsidP="00D34456">
      <w:pPr>
        <w:pStyle w:val="ConsPlusNormal"/>
        <w:ind w:firstLine="540"/>
        <w:jc w:val="both"/>
        <w:rPr>
          <w:rFonts w:ascii="Times New Roman" w:hAnsi="Times New Roman" w:cs="Times New Roman"/>
          <w:sz w:val="24"/>
          <w:szCs w:val="24"/>
        </w:rPr>
      </w:pPr>
      <w:proofErr w:type="gramStart"/>
      <w:r w:rsidRPr="000B1F13">
        <w:rPr>
          <w:rFonts w:ascii="Times New Roman" w:hAnsi="Times New Roman" w:cs="Times New Roman"/>
          <w:sz w:val="24"/>
          <w:szCs w:val="24"/>
        </w:rPr>
        <w:t xml:space="preserve">Преимущественное право на получение служебного жилого помещения имеют лица, приглашенные на работу (службу) Главой </w:t>
      </w:r>
      <w:r w:rsidR="00A30573" w:rsidRPr="000B1F13">
        <w:rPr>
          <w:rFonts w:ascii="Times New Roman" w:hAnsi="Times New Roman" w:cs="Times New Roman"/>
          <w:sz w:val="24"/>
          <w:szCs w:val="24"/>
        </w:rPr>
        <w:t>Воронцовского</w:t>
      </w:r>
      <w:r w:rsidR="00A97F0B" w:rsidRPr="000B1F13">
        <w:rPr>
          <w:rFonts w:ascii="Times New Roman" w:hAnsi="Times New Roman" w:cs="Times New Roman"/>
          <w:sz w:val="24"/>
          <w:szCs w:val="24"/>
        </w:rPr>
        <w:t xml:space="preserve"> сельского поселения </w:t>
      </w:r>
      <w:r w:rsidRPr="000B1F13">
        <w:rPr>
          <w:rFonts w:ascii="Times New Roman" w:hAnsi="Times New Roman" w:cs="Times New Roman"/>
          <w:sz w:val="24"/>
          <w:szCs w:val="24"/>
        </w:rPr>
        <w:t xml:space="preserve">(далее - Администрация), руководителями муниципальных учреждений </w:t>
      </w:r>
      <w:r w:rsidR="00A30573" w:rsidRPr="000B1F13">
        <w:rPr>
          <w:rFonts w:ascii="Times New Roman" w:hAnsi="Times New Roman" w:cs="Times New Roman"/>
          <w:sz w:val="24"/>
          <w:szCs w:val="24"/>
        </w:rPr>
        <w:t>Воронцовского</w:t>
      </w:r>
      <w:r w:rsidR="00A97F0B"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 xml:space="preserve"> по трудовому договору (контракту) в связи с возникшей срочной потребностью в приеме (поступлении) на работу (службу) и относящиеся к категориям граждан, перечисленных в </w:t>
      </w:r>
      <w:hyperlink w:anchor="P56" w:history="1">
        <w:r w:rsidRPr="000B1F13">
          <w:rPr>
            <w:rFonts w:ascii="Times New Roman" w:hAnsi="Times New Roman" w:cs="Times New Roman"/>
            <w:sz w:val="24"/>
            <w:szCs w:val="24"/>
          </w:rPr>
          <w:t>подпункте 1 пункта 3</w:t>
        </w:r>
      </w:hyperlink>
      <w:r w:rsidRPr="000B1F13">
        <w:rPr>
          <w:rFonts w:ascii="Times New Roman" w:hAnsi="Times New Roman" w:cs="Times New Roman"/>
          <w:sz w:val="24"/>
          <w:szCs w:val="24"/>
        </w:rPr>
        <w:t xml:space="preserve"> Административного регламента;</w:t>
      </w:r>
      <w:proofErr w:type="gramEnd"/>
    </w:p>
    <w:p w:rsidR="004E0278" w:rsidRPr="000B1F13" w:rsidRDefault="004E0278" w:rsidP="00D34456">
      <w:pPr>
        <w:pStyle w:val="ConsPlusNormal"/>
        <w:ind w:firstLine="540"/>
        <w:jc w:val="both"/>
        <w:rPr>
          <w:rFonts w:ascii="Times New Roman" w:hAnsi="Times New Roman" w:cs="Times New Roman"/>
          <w:sz w:val="24"/>
          <w:szCs w:val="24"/>
        </w:rPr>
      </w:pPr>
      <w:bookmarkStart w:id="4" w:name="P65"/>
      <w:bookmarkEnd w:id="4"/>
      <w:r w:rsidRPr="000B1F13">
        <w:rPr>
          <w:rFonts w:ascii="Times New Roman" w:hAnsi="Times New Roman" w:cs="Times New Roman"/>
          <w:sz w:val="24"/>
          <w:szCs w:val="24"/>
        </w:rPr>
        <w:t>2) для получения жилых помещений в общежитиях:</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 граждане, которые (члены семьи которых) не имеют в населенном пункте </w:t>
      </w:r>
      <w:r w:rsidR="00A30573" w:rsidRPr="000B1F13">
        <w:rPr>
          <w:rFonts w:ascii="Times New Roman" w:hAnsi="Times New Roman" w:cs="Times New Roman"/>
          <w:sz w:val="24"/>
          <w:szCs w:val="24"/>
        </w:rPr>
        <w:t>Воронцовского</w:t>
      </w:r>
      <w:r w:rsidR="00A97F0B"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 xml:space="preserve"> по месту службы (работы), обучения жилых помещений на праве собственности и (или) жилых помещений, занимаемых по договорам социального найма;</w:t>
      </w:r>
    </w:p>
    <w:p w:rsidR="004E0278" w:rsidRPr="000B1F13" w:rsidRDefault="004E0278" w:rsidP="00D34456">
      <w:pPr>
        <w:pStyle w:val="ConsPlusNormal"/>
        <w:ind w:firstLine="540"/>
        <w:jc w:val="both"/>
        <w:rPr>
          <w:rFonts w:ascii="Times New Roman" w:hAnsi="Times New Roman" w:cs="Times New Roman"/>
          <w:sz w:val="24"/>
          <w:szCs w:val="24"/>
        </w:rPr>
      </w:pPr>
      <w:bookmarkStart w:id="5" w:name="P67"/>
      <w:bookmarkEnd w:id="5"/>
      <w:r w:rsidRPr="000B1F13">
        <w:rPr>
          <w:rFonts w:ascii="Times New Roman" w:hAnsi="Times New Roman" w:cs="Times New Roman"/>
          <w:sz w:val="24"/>
          <w:szCs w:val="24"/>
        </w:rPr>
        <w:t>3) для получения жилых помещений маневренного жилищного фонда: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подлежащие переселению в связи с капитальным ремонтом или реконструкцией дома, в котором находятся жилые помещения, занимаемые ими по договорам социального найма;</w:t>
      </w:r>
    </w:p>
    <w:p w:rsidR="004E0278" w:rsidRPr="000B1F13" w:rsidRDefault="004E0278" w:rsidP="00D34456">
      <w:pPr>
        <w:pStyle w:val="ConsPlusNormal"/>
        <w:ind w:firstLine="540"/>
        <w:jc w:val="both"/>
        <w:rPr>
          <w:rFonts w:ascii="Times New Roman" w:hAnsi="Times New Roman" w:cs="Times New Roman"/>
          <w:sz w:val="24"/>
          <w:szCs w:val="24"/>
        </w:rPr>
      </w:pPr>
      <w:proofErr w:type="gramStart"/>
      <w:r w:rsidRPr="000B1F13">
        <w:rPr>
          <w:rFonts w:ascii="Times New Roman" w:hAnsi="Times New Roman" w:cs="Times New Roman"/>
          <w:sz w:val="24"/>
          <w:szCs w:val="24"/>
        </w:rPr>
        <w:t xml:space="preserve">-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w:t>
      </w:r>
      <w:r w:rsidRPr="000B1F13">
        <w:rPr>
          <w:rFonts w:ascii="Times New Roman" w:hAnsi="Times New Roman" w:cs="Times New Roman"/>
          <w:sz w:val="24"/>
          <w:szCs w:val="24"/>
        </w:rPr>
        <w:lastRenderedPageBreak/>
        <w:t>являются для них единственными;</w:t>
      </w:r>
      <w:proofErr w:type="gramEnd"/>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у которых единственные жилые помещения стали непригодными для проживания в результате чрезвычайных обстоятельств;</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иные лица в случаях, предусмотренных законодательством.</w:t>
      </w:r>
    </w:p>
    <w:p w:rsidR="00D626A6" w:rsidRPr="000B1F13" w:rsidRDefault="00D626A6" w:rsidP="00D626A6">
      <w:pPr>
        <w:pStyle w:val="a9"/>
        <w:rPr>
          <w:rFonts w:ascii="Times New Roman" w:hAnsi="Times New Roman" w:cs="Times New Roman"/>
          <w:sz w:val="24"/>
        </w:rPr>
      </w:pPr>
      <w:r w:rsidRPr="000B1F13">
        <w:rPr>
          <w:rFonts w:ascii="Times New Roman" w:hAnsi="Times New Roman" w:cs="Times New Roman"/>
          <w:sz w:val="24"/>
        </w:rPr>
        <w:t xml:space="preserve">«- граждане, у которых жилые помещения стали </w:t>
      </w:r>
      <w:proofErr w:type="gramStart"/>
      <w:r w:rsidRPr="000B1F13">
        <w:rPr>
          <w:rFonts w:ascii="Times New Roman" w:hAnsi="Times New Roman" w:cs="Times New Roman"/>
          <w:sz w:val="24"/>
        </w:rPr>
        <w:t>непригодными</w:t>
      </w:r>
      <w:proofErr w:type="gramEnd"/>
      <w:r w:rsidRPr="000B1F13">
        <w:rPr>
          <w:rFonts w:ascii="Times New Roman" w:hAnsi="Times New Roman" w:cs="Times New Roman"/>
          <w:sz w:val="24"/>
        </w:rPr>
        <w:t xml:space="preserve"> для проживания в результате признания многоквартирного дома аварийным и подлежащем сносу или реконструкции,  к числу лиц, для временного проживания которых предназначены жилые помещения маневренного фонда;»</w:t>
      </w:r>
    </w:p>
    <w:p w:rsidR="00D626A6" w:rsidRPr="000B1F13" w:rsidRDefault="00D626A6" w:rsidP="00D34456">
      <w:pPr>
        <w:pStyle w:val="ConsPlusNormal"/>
        <w:ind w:firstLine="540"/>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Правом на подачу заявления о предоставлении муниципальной услуги обладают также законные представители лиц, указанных в </w:t>
      </w:r>
      <w:hyperlink w:anchor="P56" w:history="1">
        <w:r w:rsidRPr="000B1F13">
          <w:rPr>
            <w:rFonts w:ascii="Times New Roman" w:hAnsi="Times New Roman" w:cs="Times New Roman"/>
            <w:sz w:val="24"/>
            <w:szCs w:val="24"/>
          </w:rPr>
          <w:t>подпунктах 1</w:t>
        </w:r>
      </w:hyperlink>
      <w:r w:rsidRPr="000B1F13">
        <w:rPr>
          <w:rFonts w:ascii="Times New Roman" w:hAnsi="Times New Roman" w:cs="Times New Roman"/>
          <w:sz w:val="24"/>
          <w:szCs w:val="24"/>
        </w:rPr>
        <w:t xml:space="preserve">, </w:t>
      </w:r>
      <w:hyperlink w:anchor="P65" w:history="1">
        <w:r w:rsidRPr="000B1F13">
          <w:rPr>
            <w:rFonts w:ascii="Times New Roman" w:hAnsi="Times New Roman" w:cs="Times New Roman"/>
            <w:sz w:val="24"/>
            <w:szCs w:val="24"/>
          </w:rPr>
          <w:t>2</w:t>
        </w:r>
      </w:hyperlink>
      <w:r w:rsidRPr="000B1F13">
        <w:rPr>
          <w:rFonts w:ascii="Times New Roman" w:hAnsi="Times New Roman" w:cs="Times New Roman"/>
          <w:sz w:val="24"/>
          <w:szCs w:val="24"/>
        </w:rPr>
        <w:t xml:space="preserve">, </w:t>
      </w:r>
      <w:hyperlink w:anchor="P67" w:history="1">
        <w:r w:rsidRPr="000B1F13">
          <w:rPr>
            <w:rFonts w:ascii="Times New Roman" w:hAnsi="Times New Roman" w:cs="Times New Roman"/>
            <w:sz w:val="24"/>
            <w:szCs w:val="24"/>
          </w:rPr>
          <w:t>3 пункта 3</w:t>
        </w:r>
      </w:hyperlink>
      <w:r w:rsidRPr="000B1F13">
        <w:rPr>
          <w:rFonts w:ascii="Times New Roman" w:hAnsi="Times New Roman" w:cs="Times New Roman"/>
          <w:sz w:val="24"/>
          <w:szCs w:val="24"/>
        </w:rPr>
        <w:t xml:space="preserve"> Административного регламента, действующие в силу полномочий, основанных на доверенностях либо в силу закона (далее - представитель заявителя).</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3. Требования к порядку информирования</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о предоставлении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A30573">
      <w:pPr>
        <w:pStyle w:val="ConsPlusNormal"/>
        <w:ind w:firstLine="540"/>
        <w:jc w:val="both"/>
        <w:rPr>
          <w:rFonts w:ascii="Times New Roman" w:hAnsi="Times New Roman" w:cs="Times New Roman"/>
          <w:sz w:val="24"/>
          <w:szCs w:val="24"/>
        </w:rPr>
      </w:pPr>
      <w:bookmarkStart w:id="6" w:name="P77"/>
      <w:bookmarkEnd w:id="6"/>
      <w:r w:rsidRPr="000B1F13">
        <w:rPr>
          <w:rFonts w:ascii="Times New Roman" w:hAnsi="Times New Roman" w:cs="Times New Roman"/>
          <w:sz w:val="24"/>
          <w:szCs w:val="24"/>
        </w:rPr>
        <w:t>4. Информация о муниципальной услуге предоставляется Администрацией</w:t>
      </w:r>
      <w:r w:rsidR="00A97F0B" w:rsidRPr="000B1F13">
        <w:rPr>
          <w:rFonts w:ascii="Times New Roman" w:hAnsi="Times New Roman" w:cs="Times New Roman"/>
          <w:sz w:val="24"/>
          <w:szCs w:val="24"/>
        </w:rPr>
        <w:t>.</w:t>
      </w:r>
    </w:p>
    <w:p w:rsidR="00A30573" w:rsidRPr="000B1F13" w:rsidRDefault="00A30573" w:rsidP="00A30573">
      <w:pPr>
        <w:pStyle w:val="a3"/>
        <w:ind w:left="0"/>
        <w:jc w:val="both"/>
        <w:rPr>
          <w:rFonts w:ascii="Times New Roman" w:hAnsi="Times New Roman" w:cs="Times New Roman"/>
          <w:sz w:val="24"/>
          <w:szCs w:val="24"/>
        </w:rPr>
      </w:pPr>
      <w:r w:rsidRPr="000B1F13">
        <w:rPr>
          <w:rFonts w:ascii="Times New Roman" w:hAnsi="Times New Roman" w:cs="Times New Roman"/>
          <w:sz w:val="24"/>
          <w:szCs w:val="24"/>
        </w:rPr>
        <w:t>Муниципальная услуга предоставляется в здании администрации муниципального образования Воронцовского сельского поселения Полтавского муниципального района Омской области,</w:t>
      </w:r>
      <w:r w:rsidRPr="000B1F13">
        <w:rPr>
          <w:rFonts w:ascii="Times New Roman" w:hAnsi="Times New Roman" w:cs="Times New Roman"/>
          <w:i/>
          <w:sz w:val="24"/>
          <w:szCs w:val="24"/>
        </w:rPr>
        <w:t xml:space="preserve"> </w:t>
      </w:r>
      <w:r w:rsidRPr="000B1F13">
        <w:rPr>
          <w:rFonts w:ascii="Times New Roman" w:hAnsi="Times New Roman" w:cs="Times New Roman"/>
          <w:sz w:val="24"/>
          <w:szCs w:val="24"/>
        </w:rPr>
        <w:t>расположенном по адресу: 646730, Омская область, Полтавский района</w:t>
      </w:r>
      <w:proofErr w:type="gramStart"/>
      <w:r w:rsidRPr="000B1F13">
        <w:rPr>
          <w:rFonts w:ascii="Times New Roman" w:hAnsi="Times New Roman" w:cs="Times New Roman"/>
          <w:sz w:val="24"/>
          <w:szCs w:val="24"/>
        </w:rPr>
        <w:t xml:space="preserve"> ,</w:t>
      </w:r>
      <w:proofErr w:type="gramEnd"/>
      <w:r w:rsidRPr="000B1F13">
        <w:rPr>
          <w:rFonts w:ascii="Times New Roman" w:hAnsi="Times New Roman" w:cs="Times New Roman"/>
          <w:sz w:val="24"/>
          <w:szCs w:val="24"/>
        </w:rPr>
        <w:t xml:space="preserve"> с. Воронцовка ул. 40 лет Победы, 29 </w:t>
      </w:r>
    </w:p>
    <w:p w:rsidR="00A30573" w:rsidRPr="000B1F13" w:rsidRDefault="00A30573" w:rsidP="00A30573">
      <w:pPr>
        <w:widowControl w:val="0"/>
        <w:autoSpaceDE w:val="0"/>
        <w:autoSpaceDN w:val="0"/>
        <w:adjustRightInd w:val="0"/>
        <w:jc w:val="both"/>
        <w:rPr>
          <w:rFonts w:ascii="Times New Roman" w:hAnsi="Times New Roman" w:cs="Times New Roman"/>
          <w:sz w:val="24"/>
          <w:szCs w:val="24"/>
        </w:rPr>
      </w:pPr>
      <w:r w:rsidRPr="000B1F13">
        <w:rPr>
          <w:rFonts w:ascii="Times New Roman" w:hAnsi="Times New Roman" w:cs="Times New Roman"/>
          <w:sz w:val="24"/>
          <w:szCs w:val="24"/>
        </w:rPr>
        <w:t>График работы администрации муниципального образования Воронцовского сельского поселения Полтавского муниципального района Омской области:</w:t>
      </w:r>
    </w:p>
    <w:p w:rsidR="00A30573" w:rsidRPr="000B1F13" w:rsidRDefault="00A30573" w:rsidP="00A30573">
      <w:pPr>
        <w:pStyle w:val="ConsPlusCell"/>
        <w:ind w:firstLine="709"/>
        <w:jc w:val="both"/>
        <w:rPr>
          <w:rFonts w:ascii="Times New Roman" w:hAnsi="Times New Roman" w:cs="Times New Roman"/>
          <w:sz w:val="24"/>
          <w:szCs w:val="24"/>
        </w:rPr>
      </w:pPr>
      <w:r w:rsidRPr="000B1F13">
        <w:rPr>
          <w:rFonts w:ascii="Times New Roman" w:hAnsi="Times New Roman" w:cs="Times New Roman"/>
          <w:sz w:val="24"/>
          <w:szCs w:val="24"/>
        </w:rPr>
        <w:t>понедельник, вторник, среда, четверг - с 9-00 до 18-15</w:t>
      </w:r>
    </w:p>
    <w:p w:rsidR="00A30573" w:rsidRPr="000B1F13" w:rsidRDefault="00A30573" w:rsidP="00A30573">
      <w:pPr>
        <w:pStyle w:val="ConsPlusCell"/>
        <w:ind w:firstLine="709"/>
        <w:jc w:val="both"/>
        <w:rPr>
          <w:rFonts w:ascii="Times New Roman" w:hAnsi="Times New Roman" w:cs="Times New Roman"/>
          <w:sz w:val="24"/>
          <w:szCs w:val="24"/>
        </w:rPr>
      </w:pPr>
      <w:r w:rsidRPr="000B1F13">
        <w:rPr>
          <w:rFonts w:ascii="Times New Roman" w:hAnsi="Times New Roman" w:cs="Times New Roman"/>
          <w:sz w:val="24"/>
          <w:szCs w:val="24"/>
        </w:rPr>
        <w:t xml:space="preserve">пятница - </w:t>
      </w:r>
      <w:proofErr w:type="spellStart"/>
      <w:r w:rsidRPr="000B1F13">
        <w:rPr>
          <w:rFonts w:ascii="Times New Roman" w:hAnsi="Times New Roman" w:cs="Times New Roman"/>
          <w:sz w:val="24"/>
          <w:szCs w:val="24"/>
        </w:rPr>
        <w:t>неприёмный</w:t>
      </w:r>
      <w:proofErr w:type="spellEnd"/>
      <w:r w:rsidRPr="000B1F13">
        <w:rPr>
          <w:rFonts w:ascii="Times New Roman" w:hAnsi="Times New Roman" w:cs="Times New Roman"/>
          <w:sz w:val="24"/>
          <w:szCs w:val="24"/>
        </w:rPr>
        <w:t xml:space="preserve"> день</w:t>
      </w:r>
    </w:p>
    <w:p w:rsidR="00A30573" w:rsidRPr="000B1F13" w:rsidRDefault="00A30573" w:rsidP="00A30573">
      <w:pPr>
        <w:pStyle w:val="ConsPlusCell"/>
        <w:ind w:firstLine="709"/>
        <w:jc w:val="both"/>
        <w:rPr>
          <w:rFonts w:ascii="Times New Roman" w:hAnsi="Times New Roman" w:cs="Times New Roman"/>
          <w:sz w:val="24"/>
          <w:szCs w:val="24"/>
        </w:rPr>
      </w:pPr>
      <w:r w:rsidRPr="000B1F13">
        <w:rPr>
          <w:rFonts w:ascii="Times New Roman" w:hAnsi="Times New Roman" w:cs="Times New Roman"/>
          <w:sz w:val="24"/>
          <w:szCs w:val="24"/>
        </w:rPr>
        <w:t>суббота - выходной день;</w:t>
      </w:r>
    </w:p>
    <w:p w:rsidR="00A30573" w:rsidRPr="000B1F13" w:rsidRDefault="00A30573" w:rsidP="00A30573">
      <w:pPr>
        <w:pStyle w:val="ConsPlusCell"/>
        <w:ind w:firstLine="709"/>
        <w:jc w:val="both"/>
        <w:rPr>
          <w:rFonts w:ascii="Times New Roman" w:hAnsi="Times New Roman" w:cs="Times New Roman"/>
          <w:sz w:val="24"/>
          <w:szCs w:val="24"/>
        </w:rPr>
      </w:pPr>
      <w:r w:rsidRPr="000B1F13">
        <w:rPr>
          <w:rFonts w:ascii="Times New Roman" w:hAnsi="Times New Roman" w:cs="Times New Roman"/>
          <w:sz w:val="24"/>
          <w:szCs w:val="24"/>
        </w:rPr>
        <w:t>воскресенье - выходной день;</w:t>
      </w:r>
    </w:p>
    <w:p w:rsidR="00A30573" w:rsidRPr="000B1F13" w:rsidRDefault="00A30573" w:rsidP="00A30573">
      <w:pPr>
        <w:pStyle w:val="ConsPlusCell"/>
        <w:ind w:firstLine="709"/>
        <w:jc w:val="both"/>
        <w:rPr>
          <w:rFonts w:ascii="Times New Roman" w:hAnsi="Times New Roman" w:cs="Times New Roman"/>
          <w:sz w:val="24"/>
          <w:szCs w:val="24"/>
        </w:rPr>
      </w:pPr>
      <w:r w:rsidRPr="000B1F13">
        <w:rPr>
          <w:rFonts w:ascii="Times New Roman" w:hAnsi="Times New Roman" w:cs="Times New Roman"/>
          <w:sz w:val="24"/>
          <w:szCs w:val="24"/>
        </w:rPr>
        <w:t>обеденный перерыв - с 13-00 до 15-00</w:t>
      </w:r>
    </w:p>
    <w:p w:rsidR="004E0278" w:rsidRPr="000B1F13" w:rsidRDefault="00B601FB"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5. </w:t>
      </w:r>
      <w:r w:rsidR="004E0278" w:rsidRPr="000B1F13">
        <w:rPr>
          <w:rFonts w:ascii="Times New Roman" w:hAnsi="Times New Roman" w:cs="Times New Roman"/>
          <w:sz w:val="24"/>
          <w:szCs w:val="24"/>
        </w:rPr>
        <w:t>В день, непосредственно предшествующий нерабочему праздничному дню, время работы Администрации сокращается на 1 час;</w:t>
      </w:r>
    </w:p>
    <w:p w:rsidR="00A30573" w:rsidRPr="000B1F13" w:rsidRDefault="004E0278" w:rsidP="00A30573">
      <w:pPr>
        <w:widowControl w:val="0"/>
        <w:autoSpaceDE w:val="0"/>
        <w:autoSpaceDN w:val="0"/>
        <w:adjustRightInd w:val="0"/>
        <w:ind w:firstLine="680"/>
        <w:jc w:val="both"/>
        <w:rPr>
          <w:rFonts w:ascii="Times New Roman" w:hAnsi="Times New Roman"/>
          <w:sz w:val="24"/>
          <w:szCs w:val="24"/>
        </w:rPr>
      </w:pPr>
      <w:r w:rsidRPr="000B1F13">
        <w:rPr>
          <w:rFonts w:ascii="Times New Roman" w:hAnsi="Times New Roman" w:cs="Times New Roman"/>
          <w:sz w:val="24"/>
          <w:szCs w:val="24"/>
        </w:rPr>
        <w:t>Справочные телефоны Ад</w:t>
      </w:r>
      <w:r w:rsidR="00B601FB" w:rsidRPr="000B1F13">
        <w:rPr>
          <w:rFonts w:ascii="Times New Roman" w:hAnsi="Times New Roman" w:cs="Times New Roman"/>
          <w:sz w:val="24"/>
          <w:szCs w:val="24"/>
        </w:rPr>
        <w:t xml:space="preserve">министрации: </w:t>
      </w:r>
      <w:r w:rsidR="00A30573" w:rsidRPr="000B1F13">
        <w:rPr>
          <w:rFonts w:ascii="Times New Roman" w:hAnsi="Times New Roman"/>
          <w:sz w:val="24"/>
          <w:szCs w:val="24"/>
        </w:rPr>
        <w:t xml:space="preserve">факс: 8 (38163) 34-172, 34-174. </w:t>
      </w:r>
    </w:p>
    <w:p w:rsidR="00A30573" w:rsidRPr="000B1F13" w:rsidRDefault="00A30573" w:rsidP="00A30573">
      <w:pPr>
        <w:widowControl w:val="0"/>
        <w:autoSpaceDE w:val="0"/>
        <w:autoSpaceDN w:val="0"/>
        <w:adjustRightInd w:val="0"/>
        <w:ind w:firstLine="680"/>
        <w:jc w:val="both"/>
        <w:rPr>
          <w:rFonts w:ascii="Times New Roman" w:hAnsi="Times New Roman"/>
          <w:sz w:val="24"/>
          <w:szCs w:val="24"/>
        </w:rPr>
      </w:pPr>
      <w:r w:rsidRPr="000B1F13">
        <w:rPr>
          <w:rFonts w:ascii="Times New Roman" w:hAnsi="Times New Roman"/>
          <w:sz w:val="24"/>
          <w:szCs w:val="24"/>
        </w:rPr>
        <w:t xml:space="preserve">Адрес электронной почты администрации муниципального образования Воронцовского сельского поселения Полтавского муниципального района Омской области в информационно-телекоммуникационной сети "Интернет": </w:t>
      </w:r>
      <w:hyperlink r:id="rId6" w:history="1">
        <w:r w:rsidRPr="000B1F13">
          <w:rPr>
            <w:rStyle w:val="a4"/>
            <w:color w:val="auto"/>
            <w:sz w:val="24"/>
            <w:szCs w:val="24"/>
            <w:lang w:val="en-US"/>
          </w:rPr>
          <w:t>adm</w:t>
        </w:r>
        <w:r w:rsidRPr="000B1F13">
          <w:rPr>
            <w:rStyle w:val="a4"/>
            <w:color w:val="auto"/>
            <w:sz w:val="24"/>
            <w:szCs w:val="24"/>
          </w:rPr>
          <w:t>.</w:t>
        </w:r>
        <w:r w:rsidRPr="000B1F13">
          <w:rPr>
            <w:rStyle w:val="a4"/>
            <w:color w:val="auto"/>
            <w:sz w:val="24"/>
            <w:szCs w:val="24"/>
            <w:lang w:val="en-US"/>
          </w:rPr>
          <w:t>vorontzovka</w:t>
        </w:r>
        <w:r w:rsidRPr="000B1F13">
          <w:rPr>
            <w:rStyle w:val="a4"/>
            <w:color w:val="auto"/>
            <w:sz w:val="24"/>
            <w:szCs w:val="24"/>
          </w:rPr>
          <w:t>2012@</w:t>
        </w:r>
        <w:r w:rsidRPr="000B1F13">
          <w:rPr>
            <w:rStyle w:val="a4"/>
            <w:color w:val="auto"/>
            <w:sz w:val="24"/>
            <w:szCs w:val="24"/>
            <w:lang w:val="en-US"/>
          </w:rPr>
          <w:t>yandex</w:t>
        </w:r>
        <w:r w:rsidRPr="000B1F13">
          <w:rPr>
            <w:rStyle w:val="a4"/>
            <w:color w:val="auto"/>
            <w:sz w:val="24"/>
            <w:szCs w:val="24"/>
          </w:rPr>
          <w:t>.</w:t>
        </w:r>
        <w:r w:rsidRPr="000B1F13">
          <w:rPr>
            <w:rStyle w:val="a4"/>
            <w:color w:val="auto"/>
            <w:sz w:val="24"/>
            <w:szCs w:val="24"/>
            <w:lang w:val="en-US"/>
          </w:rPr>
          <w:t>ru</w:t>
        </w:r>
      </w:hyperlink>
    </w:p>
    <w:p w:rsidR="004E0278" w:rsidRPr="000B1F13" w:rsidRDefault="004E0278" w:rsidP="00D34456">
      <w:pPr>
        <w:pStyle w:val="ConsPlusNormal"/>
        <w:ind w:firstLine="540"/>
        <w:jc w:val="both"/>
        <w:rPr>
          <w:rFonts w:ascii="Times New Roman" w:hAnsi="Times New Roman" w:cs="Times New Roman"/>
          <w:sz w:val="24"/>
          <w:szCs w:val="24"/>
        </w:rPr>
      </w:pPr>
      <w:bookmarkStart w:id="7" w:name="P92"/>
      <w:bookmarkEnd w:id="7"/>
      <w:r w:rsidRPr="000B1F13">
        <w:rPr>
          <w:rFonts w:ascii="Times New Roman" w:hAnsi="Times New Roman" w:cs="Times New Roman"/>
          <w:sz w:val="24"/>
          <w:szCs w:val="24"/>
        </w:rPr>
        <w:t>6. Сведения о ходе предоставления муниципальной услуги могут быть получены заявителями: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 по телефонам, указанным в </w:t>
      </w:r>
      <w:hyperlink w:anchor="P77" w:history="1">
        <w:r w:rsidRPr="000B1F13">
          <w:rPr>
            <w:rFonts w:ascii="Times New Roman" w:hAnsi="Times New Roman" w:cs="Times New Roman"/>
            <w:sz w:val="24"/>
            <w:szCs w:val="24"/>
          </w:rPr>
          <w:t>пункте 4</w:t>
        </w:r>
      </w:hyperlink>
      <w:r w:rsidRPr="000B1F13">
        <w:rPr>
          <w:rFonts w:ascii="Times New Roman" w:hAnsi="Times New Roman" w:cs="Times New Roman"/>
          <w:sz w:val="24"/>
          <w:szCs w:val="24"/>
        </w:rPr>
        <w:t xml:space="preserve"> Административного регламента, в соответствии с графиком работы Администрации;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 в порядке личного обращения в соответствии с графиком работы Администрации;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 в порядке письменного обращения в Администрацию в соответствии с законодательством Российской Федерации;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4) в порядке письменного электронного обращения в Администрацию через раздел официального сайта, указанного в </w:t>
      </w:r>
      <w:hyperlink w:anchor="P77" w:history="1">
        <w:r w:rsidRPr="000B1F13">
          <w:rPr>
            <w:rFonts w:ascii="Times New Roman" w:hAnsi="Times New Roman" w:cs="Times New Roman"/>
            <w:sz w:val="24"/>
            <w:szCs w:val="24"/>
          </w:rPr>
          <w:t>пункте 4</w:t>
        </w:r>
      </w:hyperlink>
      <w:r w:rsidRPr="000B1F13">
        <w:rPr>
          <w:rFonts w:ascii="Times New Roman" w:hAnsi="Times New Roman" w:cs="Times New Roman"/>
          <w:sz w:val="24"/>
          <w:szCs w:val="24"/>
        </w:rPr>
        <w:t xml:space="preserve"> настоящего Административного регламента.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К вопросам предоставления муниципальной услуги относится:</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 справочная информация, указанная в </w:t>
      </w:r>
      <w:hyperlink w:anchor="P77" w:history="1">
        <w:r w:rsidRPr="000B1F13">
          <w:rPr>
            <w:rFonts w:ascii="Times New Roman" w:hAnsi="Times New Roman" w:cs="Times New Roman"/>
            <w:sz w:val="24"/>
            <w:szCs w:val="24"/>
          </w:rPr>
          <w:t>пунктах 4</w:t>
        </w:r>
      </w:hyperlink>
      <w:r w:rsidRPr="000B1F13">
        <w:rPr>
          <w:rFonts w:ascii="Times New Roman" w:hAnsi="Times New Roman" w:cs="Times New Roman"/>
          <w:sz w:val="24"/>
          <w:szCs w:val="24"/>
        </w:rPr>
        <w:t xml:space="preserve"> - </w:t>
      </w:r>
      <w:hyperlink w:anchor="P92" w:history="1">
        <w:r w:rsidRPr="000B1F13">
          <w:rPr>
            <w:rFonts w:ascii="Times New Roman" w:hAnsi="Times New Roman" w:cs="Times New Roman"/>
            <w:sz w:val="24"/>
            <w:szCs w:val="24"/>
          </w:rPr>
          <w:t>6</w:t>
        </w:r>
      </w:hyperlink>
      <w:r w:rsidRPr="000B1F13">
        <w:rPr>
          <w:rFonts w:ascii="Times New Roman" w:hAnsi="Times New Roman" w:cs="Times New Roman"/>
          <w:sz w:val="24"/>
          <w:szCs w:val="24"/>
        </w:rPr>
        <w:t xml:space="preserve"> Административного регламента;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2) перечень документов, необходимых для получения муниципальной услуги, о </w:t>
      </w:r>
      <w:r w:rsidRPr="000B1F13">
        <w:rPr>
          <w:rFonts w:ascii="Times New Roman" w:hAnsi="Times New Roman" w:cs="Times New Roman"/>
          <w:sz w:val="24"/>
          <w:szCs w:val="24"/>
        </w:rPr>
        <w:lastRenderedPageBreak/>
        <w:t>комплектности (достаточности) представленных документов;</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 о сроках предоставления муниципальной услуги;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4) о порядке предоставления муниципальной услуги;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5) формы документов, необходимых для предоставления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1"/>
        <w:rPr>
          <w:rFonts w:ascii="Times New Roman" w:hAnsi="Times New Roman" w:cs="Times New Roman"/>
          <w:sz w:val="24"/>
          <w:szCs w:val="24"/>
        </w:rPr>
      </w:pPr>
      <w:r w:rsidRPr="000B1F13">
        <w:rPr>
          <w:rFonts w:ascii="Times New Roman" w:hAnsi="Times New Roman" w:cs="Times New Roman"/>
          <w:sz w:val="24"/>
          <w:szCs w:val="24"/>
        </w:rPr>
        <w:t>Раздел II. Стандарт предоставления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1. Наименование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7. Наименование муниципальной услуги - Предоставление жилых помещений из состава специализированного муниципального жилищного фонда.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2. Наименование органа, предоставляющего</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муниципальную услугу</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8. Предоставление муниципальной услуги осуществляется Администрацией.</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Административные процедуры выполняются</w:t>
      </w:r>
      <w:r w:rsidR="00B601FB" w:rsidRPr="000B1F13">
        <w:rPr>
          <w:rFonts w:ascii="Times New Roman" w:hAnsi="Times New Roman" w:cs="Times New Roman"/>
          <w:sz w:val="24"/>
          <w:szCs w:val="24"/>
        </w:rPr>
        <w:t xml:space="preserve">  работником, в должностной инструкции которого предусмотрены соответствующие полномочия</w:t>
      </w:r>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9. При предоставлении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Омской области.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10. </w:t>
      </w:r>
      <w:proofErr w:type="gramStart"/>
      <w:r w:rsidRPr="000B1F13">
        <w:rPr>
          <w:rFonts w:ascii="Times New Roman" w:hAnsi="Times New Roman" w:cs="Times New Roman"/>
          <w:sz w:val="24"/>
          <w:szCs w:val="24"/>
        </w:rPr>
        <w:t xml:space="preserve">В соответствии с </w:t>
      </w:r>
      <w:hyperlink r:id="rId7" w:history="1">
        <w:r w:rsidRPr="000B1F13">
          <w:rPr>
            <w:rFonts w:ascii="Times New Roman" w:hAnsi="Times New Roman" w:cs="Times New Roman"/>
            <w:sz w:val="24"/>
            <w:szCs w:val="24"/>
          </w:rPr>
          <w:t>пунктом 3 части 1 статьи 7</w:t>
        </w:r>
      </w:hyperlink>
      <w:r w:rsidRPr="000B1F1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proofErr w:type="gramEnd"/>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3. Результат предоставления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11. Результатом предоставления муниципальной услуги является:</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 заключение договора найма специализированного жилого помещения муниципального жилищного фонда;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 мотивированный отказ в предоставлении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4. Срок предоставления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bookmarkStart w:id="8" w:name="P126"/>
      <w:bookmarkEnd w:id="8"/>
      <w:r w:rsidRPr="000B1F13">
        <w:rPr>
          <w:rFonts w:ascii="Times New Roman" w:hAnsi="Times New Roman" w:cs="Times New Roman"/>
          <w:sz w:val="24"/>
          <w:szCs w:val="24"/>
        </w:rPr>
        <w:t>12. Муниципальная услуга предоставляется в срок не более чем тридцать дней со дня регистрации заявления в Администрации.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5. Правовые основания для предоставления</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13. Предоставление муниципальной услуги осуществляется в соответствии со следующими нормативными правовыми актами: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 </w:t>
      </w:r>
      <w:hyperlink r:id="rId8" w:history="1">
        <w:r w:rsidRPr="000B1F13">
          <w:rPr>
            <w:rFonts w:ascii="Times New Roman" w:hAnsi="Times New Roman" w:cs="Times New Roman"/>
            <w:sz w:val="24"/>
            <w:szCs w:val="24"/>
          </w:rPr>
          <w:t>Конституция</w:t>
        </w:r>
      </w:hyperlink>
      <w:r w:rsidRPr="000B1F13">
        <w:rPr>
          <w:rFonts w:ascii="Times New Roman" w:hAnsi="Times New Roman" w:cs="Times New Roman"/>
          <w:sz w:val="24"/>
          <w:szCs w:val="24"/>
        </w:rPr>
        <w:t xml:space="preserve"> Российской Федерации ("Российская газета" от 25.12.1993 N 237);</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2) Жилищный </w:t>
      </w:r>
      <w:hyperlink r:id="rId9" w:history="1">
        <w:r w:rsidRPr="000B1F13">
          <w:rPr>
            <w:rFonts w:ascii="Times New Roman" w:hAnsi="Times New Roman" w:cs="Times New Roman"/>
            <w:sz w:val="24"/>
            <w:szCs w:val="24"/>
          </w:rPr>
          <w:t>кодекс</w:t>
        </w:r>
      </w:hyperlink>
      <w:r w:rsidRPr="000B1F13">
        <w:rPr>
          <w:rFonts w:ascii="Times New Roman" w:hAnsi="Times New Roman" w:cs="Times New Roman"/>
          <w:sz w:val="24"/>
          <w:szCs w:val="24"/>
        </w:rPr>
        <w:t xml:space="preserve"> Российской Федерации ("Российская газета" от 12.01.2005 N 1);</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3) Федеральный </w:t>
      </w:r>
      <w:hyperlink r:id="rId10" w:history="1">
        <w:r w:rsidRPr="000B1F13">
          <w:rPr>
            <w:rFonts w:ascii="Times New Roman" w:hAnsi="Times New Roman" w:cs="Times New Roman"/>
            <w:sz w:val="24"/>
            <w:szCs w:val="24"/>
          </w:rPr>
          <w:t>закон</w:t>
        </w:r>
      </w:hyperlink>
      <w:r w:rsidRPr="000B1F13">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от 08.10.2003 N 202);</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4) Федеральный </w:t>
      </w:r>
      <w:hyperlink r:id="rId11" w:history="1">
        <w:r w:rsidRPr="000B1F13">
          <w:rPr>
            <w:rFonts w:ascii="Times New Roman" w:hAnsi="Times New Roman" w:cs="Times New Roman"/>
            <w:sz w:val="24"/>
            <w:szCs w:val="24"/>
          </w:rPr>
          <w:t>закон</w:t>
        </w:r>
      </w:hyperlink>
      <w:r w:rsidRPr="000B1F13">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от 30.07.2010 N 168);</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5) Федеральный </w:t>
      </w:r>
      <w:hyperlink r:id="rId12" w:history="1">
        <w:r w:rsidRPr="000B1F13">
          <w:rPr>
            <w:rFonts w:ascii="Times New Roman" w:hAnsi="Times New Roman" w:cs="Times New Roman"/>
            <w:sz w:val="24"/>
            <w:szCs w:val="24"/>
          </w:rPr>
          <w:t>закон</w:t>
        </w:r>
      </w:hyperlink>
      <w:r w:rsidRPr="000B1F13">
        <w:rPr>
          <w:rFonts w:ascii="Times New Roman" w:hAnsi="Times New Roman" w:cs="Times New Roman"/>
          <w:sz w:val="24"/>
          <w:szCs w:val="24"/>
        </w:rPr>
        <w:t xml:space="preserve"> от 02.05.2006 N 59-ФЗ "О порядке рассмотрения обращений граждан Российской Федерации" ("Российская газета" от 05.05.2006 N 95);</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lastRenderedPageBreak/>
        <w:t xml:space="preserve">6) Федеральный </w:t>
      </w:r>
      <w:hyperlink r:id="rId13" w:history="1">
        <w:r w:rsidRPr="000B1F13">
          <w:rPr>
            <w:rFonts w:ascii="Times New Roman" w:hAnsi="Times New Roman" w:cs="Times New Roman"/>
            <w:sz w:val="24"/>
            <w:szCs w:val="24"/>
          </w:rPr>
          <w:t>закон</w:t>
        </w:r>
      </w:hyperlink>
      <w:r w:rsidRPr="000B1F13">
        <w:rPr>
          <w:rFonts w:ascii="Times New Roman" w:hAnsi="Times New Roman" w:cs="Times New Roman"/>
          <w:sz w:val="24"/>
          <w:szCs w:val="24"/>
        </w:rPr>
        <w:t xml:space="preserve"> от 27.07.2006 N 152-ФЗ "О персональных данных" ("Российская газета" от 29.07.2006 N 165);</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7) </w:t>
      </w:r>
      <w:hyperlink r:id="rId14" w:history="1">
        <w:r w:rsidRPr="000B1F13">
          <w:rPr>
            <w:rFonts w:ascii="Times New Roman" w:hAnsi="Times New Roman" w:cs="Times New Roman"/>
            <w:sz w:val="24"/>
            <w:szCs w:val="24"/>
          </w:rPr>
          <w:t>Постановление</w:t>
        </w:r>
      </w:hyperlink>
      <w:r w:rsidRPr="000B1F13">
        <w:rPr>
          <w:rFonts w:ascii="Times New Roman" w:hAnsi="Times New Roman" w:cs="Times New Roman"/>
          <w:sz w:val="24"/>
          <w:szCs w:val="24"/>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("Российская газета" от 17.02.2006 N 34);</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8) </w:t>
      </w:r>
      <w:hyperlink r:id="rId15" w:history="1">
        <w:r w:rsidRPr="000B1F13">
          <w:rPr>
            <w:rFonts w:ascii="Times New Roman" w:hAnsi="Times New Roman" w:cs="Times New Roman"/>
            <w:sz w:val="24"/>
            <w:szCs w:val="24"/>
          </w:rPr>
          <w:t>Закон</w:t>
        </w:r>
      </w:hyperlink>
      <w:r w:rsidRPr="000B1F13">
        <w:rPr>
          <w:rFonts w:ascii="Times New Roman" w:hAnsi="Times New Roman" w:cs="Times New Roman"/>
          <w:sz w:val="24"/>
          <w:szCs w:val="24"/>
        </w:rPr>
        <w:t xml:space="preserve"> Омской области от 28.12.2005 N 722-ОЗ "О государственной политике Омской области в жилищной сфере" ("Омск</w:t>
      </w:r>
      <w:r w:rsidR="00B601FB" w:rsidRPr="000B1F13">
        <w:rPr>
          <w:rFonts w:ascii="Times New Roman" w:hAnsi="Times New Roman" w:cs="Times New Roman"/>
          <w:sz w:val="24"/>
          <w:szCs w:val="24"/>
        </w:rPr>
        <w:t>ий вестник" от 30.12.2005 N 77).</w:t>
      </w:r>
    </w:p>
    <w:p w:rsidR="00B601FB" w:rsidRPr="000B1F13" w:rsidRDefault="00B601FB" w:rsidP="00D34456">
      <w:pPr>
        <w:pStyle w:val="ConsPlusNormal"/>
        <w:jc w:val="center"/>
        <w:outlineLvl w:val="2"/>
        <w:rPr>
          <w:rFonts w:ascii="Times New Roman" w:hAnsi="Times New Roman" w:cs="Times New Roman"/>
          <w:sz w:val="24"/>
          <w:szCs w:val="24"/>
        </w:rPr>
      </w:pPr>
    </w:p>
    <w:p w:rsidR="00E80F61" w:rsidRPr="000B1F13" w:rsidRDefault="004E0278" w:rsidP="00E80F61">
      <w:pPr>
        <w:pStyle w:val="a3"/>
        <w:spacing w:after="0" w:line="240" w:lineRule="auto"/>
        <w:ind w:left="0" w:firstLine="709"/>
        <w:jc w:val="center"/>
        <w:rPr>
          <w:rFonts w:ascii="Times New Roman" w:hAnsi="Times New Roman" w:cs="Times New Roman"/>
          <w:sz w:val="24"/>
          <w:szCs w:val="24"/>
        </w:rPr>
      </w:pPr>
      <w:r w:rsidRPr="000B1F13">
        <w:rPr>
          <w:rFonts w:ascii="Times New Roman" w:hAnsi="Times New Roman" w:cs="Times New Roman"/>
          <w:sz w:val="24"/>
          <w:szCs w:val="24"/>
        </w:rPr>
        <w:t xml:space="preserve">Подраздел 6. </w:t>
      </w:r>
      <w:r w:rsidR="00E80F61" w:rsidRPr="000B1F13">
        <w:rPr>
          <w:rFonts w:ascii="Times New Roman" w:hAnsi="Times New Roman" w:cs="Times New Roman"/>
          <w:sz w:val="24"/>
          <w:szCs w:val="24"/>
        </w:rPr>
        <w:t xml:space="preserve">Исчерпывающий перечень документов, необходимых </w:t>
      </w:r>
      <w:proofErr w:type="gramStart"/>
      <w:r w:rsidR="00E80F61" w:rsidRPr="000B1F13">
        <w:rPr>
          <w:rFonts w:ascii="Times New Roman" w:hAnsi="Times New Roman" w:cs="Times New Roman"/>
          <w:sz w:val="24"/>
          <w:szCs w:val="24"/>
        </w:rPr>
        <w:t>для</w:t>
      </w:r>
      <w:proofErr w:type="gramEnd"/>
    </w:p>
    <w:p w:rsidR="00E80F61" w:rsidRPr="000B1F13" w:rsidRDefault="00E80F61" w:rsidP="00E80F61">
      <w:pPr>
        <w:pStyle w:val="a3"/>
        <w:spacing w:after="0" w:line="240" w:lineRule="auto"/>
        <w:ind w:left="0" w:firstLine="709"/>
        <w:jc w:val="center"/>
        <w:rPr>
          <w:rFonts w:ascii="Times New Roman" w:hAnsi="Times New Roman" w:cs="Times New Roman"/>
          <w:sz w:val="24"/>
          <w:szCs w:val="24"/>
        </w:rPr>
      </w:pPr>
      <w:r w:rsidRPr="000B1F13">
        <w:rPr>
          <w:rFonts w:ascii="Times New Roman" w:hAnsi="Times New Roman" w:cs="Times New Roman"/>
          <w:sz w:val="24"/>
          <w:szCs w:val="24"/>
        </w:rPr>
        <w:t>предоставления муниципальной услуги и услуг, которые</w:t>
      </w:r>
    </w:p>
    <w:p w:rsidR="00E80F61" w:rsidRPr="000B1F13" w:rsidRDefault="00E80F61" w:rsidP="00E80F61">
      <w:pPr>
        <w:pStyle w:val="a3"/>
        <w:spacing w:after="0" w:line="240" w:lineRule="auto"/>
        <w:ind w:left="0" w:firstLine="709"/>
        <w:jc w:val="center"/>
        <w:rPr>
          <w:rFonts w:ascii="Times New Roman" w:hAnsi="Times New Roman" w:cs="Times New Roman"/>
          <w:sz w:val="24"/>
          <w:szCs w:val="24"/>
        </w:rPr>
      </w:pPr>
      <w:r w:rsidRPr="000B1F13">
        <w:rPr>
          <w:rFonts w:ascii="Times New Roman" w:hAnsi="Times New Roman" w:cs="Times New Roman"/>
          <w:sz w:val="24"/>
          <w:szCs w:val="24"/>
        </w:rPr>
        <w:t>являются необходимыми и обязательными для предоставления</w:t>
      </w:r>
    </w:p>
    <w:p w:rsidR="004E0278" w:rsidRPr="000B1F13" w:rsidRDefault="00E80F61" w:rsidP="00E80F61">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муниципальной услуги, подлежащих представлению заявителем</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bookmarkStart w:id="9" w:name="P151"/>
      <w:bookmarkEnd w:id="9"/>
      <w:r w:rsidRPr="000B1F13">
        <w:rPr>
          <w:rFonts w:ascii="Times New Roman" w:hAnsi="Times New Roman" w:cs="Times New Roman"/>
          <w:sz w:val="24"/>
          <w:szCs w:val="24"/>
        </w:rPr>
        <w:t xml:space="preserve">14. Для получения муниципальной услуги заявитель обращается в Администрацию с </w:t>
      </w:r>
      <w:hyperlink w:anchor="P498" w:history="1">
        <w:r w:rsidRPr="000B1F13">
          <w:rPr>
            <w:rFonts w:ascii="Times New Roman" w:hAnsi="Times New Roman" w:cs="Times New Roman"/>
            <w:sz w:val="24"/>
            <w:szCs w:val="24"/>
          </w:rPr>
          <w:t>заявлением</w:t>
        </w:r>
      </w:hyperlink>
      <w:r w:rsidRPr="000B1F13">
        <w:rPr>
          <w:rFonts w:ascii="Times New Roman" w:hAnsi="Times New Roman" w:cs="Times New Roman"/>
          <w:sz w:val="24"/>
          <w:szCs w:val="24"/>
        </w:rPr>
        <w:t xml:space="preserve"> по установленной форме (Приложение N 1 к Административному регламенту), и </w:t>
      </w:r>
      <w:hyperlink w:anchor="P544" w:history="1">
        <w:r w:rsidRPr="000B1F13">
          <w:rPr>
            <w:rFonts w:ascii="Times New Roman" w:hAnsi="Times New Roman" w:cs="Times New Roman"/>
            <w:sz w:val="24"/>
            <w:szCs w:val="24"/>
          </w:rPr>
          <w:t>заявлением</w:t>
        </w:r>
      </w:hyperlink>
      <w:r w:rsidRPr="000B1F13">
        <w:rPr>
          <w:rFonts w:ascii="Times New Roman" w:hAnsi="Times New Roman" w:cs="Times New Roman"/>
          <w:sz w:val="24"/>
          <w:szCs w:val="24"/>
        </w:rPr>
        <w:t xml:space="preserve"> (согласием) на обработку персональных данных по установленной форме (Приложение N 2 к Административному регламенту), а также </w:t>
      </w:r>
      <w:proofErr w:type="gramStart"/>
      <w:r w:rsidRPr="000B1F13">
        <w:rPr>
          <w:rFonts w:ascii="Times New Roman" w:hAnsi="Times New Roman" w:cs="Times New Roman"/>
          <w:sz w:val="24"/>
          <w:szCs w:val="24"/>
        </w:rPr>
        <w:t>предоставляет документы</w:t>
      </w:r>
      <w:proofErr w:type="gramEnd"/>
      <w:r w:rsidRPr="000B1F13">
        <w:rPr>
          <w:rFonts w:ascii="Times New Roman" w:hAnsi="Times New Roman" w:cs="Times New Roman"/>
          <w:sz w:val="24"/>
          <w:szCs w:val="24"/>
        </w:rPr>
        <w:t xml:space="preserve">, указанные в </w:t>
      </w:r>
      <w:hyperlink w:anchor="P152" w:history="1">
        <w:r w:rsidRPr="000B1F13">
          <w:rPr>
            <w:rFonts w:ascii="Times New Roman" w:hAnsi="Times New Roman" w:cs="Times New Roman"/>
            <w:sz w:val="24"/>
            <w:szCs w:val="24"/>
          </w:rPr>
          <w:t>пункте 15</w:t>
        </w:r>
      </w:hyperlink>
      <w:r w:rsidRPr="000B1F13">
        <w:rPr>
          <w:rFonts w:ascii="Times New Roman" w:hAnsi="Times New Roman" w:cs="Times New Roman"/>
          <w:sz w:val="24"/>
          <w:szCs w:val="24"/>
        </w:rPr>
        <w:t xml:space="preserve"> Административного регламента.</w:t>
      </w:r>
    </w:p>
    <w:p w:rsidR="004E0278" w:rsidRPr="000B1F13" w:rsidRDefault="004E0278" w:rsidP="00D34456">
      <w:pPr>
        <w:pStyle w:val="ConsPlusNormal"/>
        <w:ind w:firstLine="540"/>
        <w:jc w:val="both"/>
        <w:rPr>
          <w:rFonts w:ascii="Times New Roman" w:hAnsi="Times New Roman" w:cs="Times New Roman"/>
          <w:sz w:val="24"/>
          <w:szCs w:val="24"/>
        </w:rPr>
      </w:pPr>
      <w:bookmarkStart w:id="10" w:name="P152"/>
      <w:bookmarkEnd w:id="10"/>
      <w:r w:rsidRPr="000B1F13">
        <w:rPr>
          <w:rFonts w:ascii="Times New Roman" w:hAnsi="Times New Roman" w:cs="Times New Roman"/>
          <w:sz w:val="24"/>
          <w:szCs w:val="24"/>
        </w:rPr>
        <w:t>15. Исчерпывающий перечень документов, необходимых для предоставления муниципальной услуги: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 для предоставления служебного жилого помещения и для предоставления жилого помещения в общежитиях </w:t>
      </w:r>
      <w:proofErr w:type="gramStart"/>
      <w:r w:rsidRPr="000B1F13">
        <w:rPr>
          <w:rFonts w:ascii="Times New Roman" w:hAnsi="Times New Roman" w:cs="Times New Roman"/>
          <w:sz w:val="24"/>
          <w:szCs w:val="24"/>
        </w:rPr>
        <w:t>предоставляются следующие документы</w:t>
      </w:r>
      <w:proofErr w:type="gramEnd"/>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1.1) копия паспорта или иного документа, удостоверяющего личность заявителя и членов его семьи. </w:t>
      </w:r>
      <w:proofErr w:type="gramStart"/>
      <w:r w:rsidRPr="000B1F13">
        <w:rPr>
          <w:rFonts w:ascii="Times New Roman" w:hAnsi="Times New Roman" w:cs="Times New Roman"/>
          <w:sz w:val="24"/>
          <w:szCs w:val="24"/>
        </w:rPr>
        <w:t>В случае подачи заявления представителем заявителя предоставляется копия документа, на основании которого возникли его полномочия, а также копия паспорта или иной документ, удостоверяющий личность представителя заявителя;</w:t>
      </w:r>
      <w:proofErr w:type="gramEnd"/>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1.2) копия служебного контракта (трудового договора) и приказа (распоряжения) о назначении на должность (приеме на работу);</w:t>
      </w:r>
    </w:p>
    <w:p w:rsidR="004E0278" w:rsidRPr="000B1F13" w:rsidRDefault="00882A11"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rPr>
        <w:t>1.3) заверенная в установленном порядке копия трудовой книжки заявителя и (или) сведения о трудовой деятельности, оформленные в установленном законодательством Российской  Федерации порядке</w:t>
      </w:r>
      <w:proofErr w:type="gramStart"/>
      <w:r w:rsidRPr="000B1F13">
        <w:rPr>
          <w:rFonts w:ascii="Times New Roman" w:hAnsi="Times New Roman" w:cs="Times New Roman"/>
          <w:sz w:val="24"/>
        </w:rPr>
        <w:t>;»</w:t>
      </w:r>
      <w:proofErr w:type="gramEnd"/>
      <w:r w:rsidR="004E0278"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1.4) </w:t>
      </w:r>
      <w:r w:rsidR="00D626A6" w:rsidRPr="000B1F13">
        <w:rPr>
          <w:rFonts w:ascii="Times New Roman" w:hAnsi="Times New Roman" w:cs="Times New Roman"/>
          <w:sz w:val="24"/>
          <w:szCs w:val="24"/>
        </w:rPr>
        <w:t>исключен</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1.5) копии документов, подтверждающих степень родства заявителя и совместно с ним проживающих членов семьи;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2) Для предоставления жилого помещения маневренного жилищного фонда </w:t>
      </w:r>
      <w:proofErr w:type="gramStart"/>
      <w:r w:rsidRPr="000B1F13">
        <w:rPr>
          <w:rFonts w:ascii="Times New Roman" w:hAnsi="Times New Roman" w:cs="Times New Roman"/>
          <w:sz w:val="24"/>
          <w:szCs w:val="24"/>
        </w:rPr>
        <w:t>предоставляются следующие документы</w:t>
      </w:r>
      <w:proofErr w:type="gramEnd"/>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2.1) копия паспорта или иного документа, удостоверяющего личность заявителя и членов его семьи. В случае подачи заявления представителем заявителя предоставляется копия документа, на основании которого возникли его полномочия, а также копия паспорта или иной документ, удостоверяющий личность представителя заявителя;</w:t>
      </w:r>
    </w:p>
    <w:p w:rsidR="004E0278" w:rsidRPr="000B1F13" w:rsidRDefault="004E0278" w:rsidP="00D34456">
      <w:pPr>
        <w:pStyle w:val="ConsPlusNormal"/>
        <w:ind w:firstLine="540"/>
        <w:jc w:val="both"/>
        <w:rPr>
          <w:rFonts w:ascii="Times New Roman" w:hAnsi="Times New Roman" w:cs="Times New Roman"/>
          <w:sz w:val="24"/>
          <w:szCs w:val="24"/>
        </w:rPr>
      </w:pPr>
      <w:proofErr w:type="gramStart"/>
      <w:r w:rsidRPr="000B1F13">
        <w:rPr>
          <w:rFonts w:ascii="Times New Roman" w:hAnsi="Times New Roman" w:cs="Times New Roman"/>
          <w:sz w:val="24"/>
          <w:szCs w:val="24"/>
        </w:rPr>
        <w:t>2.2) архивная справка, выданная Государственным предприятием Омской области "Омский центр технической инвентаризации и землеустройства", о наличии (отсутствии) у заявителя, членов его семьи в населенном пункте Омского муниципального района Омской области по месту службы (работы), учебы жилого помещения, принадлежащего им на праве собственности;</w:t>
      </w:r>
      <w:proofErr w:type="gramEnd"/>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2.3) копии документов, подтверждающих степень родства заявителя и совместно с ним проживающих членов семьи;</w:t>
      </w:r>
    </w:p>
    <w:p w:rsidR="004E0278" w:rsidRPr="000B1F13" w:rsidRDefault="004E0278" w:rsidP="00D34456">
      <w:pPr>
        <w:pStyle w:val="ConsPlusNormal"/>
        <w:ind w:firstLine="540"/>
        <w:jc w:val="both"/>
        <w:rPr>
          <w:rFonts w:ascii="Times New Roman" w:hAnsi="Times New Roman" w:cs="Times New Roman"/>
          <w:sz w:val="24"/>
          <w:szCs w:val="24"/>
        </w:rPr>
      </w:pPr>
      <w:proofErr w:type="gramStart"/>
      <w:r w:rsidRPr="000B1F13">
        <w:rPr>
          <w:rFonts w:ascii="Times New Roman" w:hAnsi="Times New Roman" w:cs="Times New Roman"/>
          <w:sz w:val="24"/>
          <w:szCs w:val="24"/>
        </w:rPr>
        <w:t xml:space="preserve">2.4) копии документов, подтверждающих утрату жилого помещения в Омском муниципальном районе Омской области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w:t>
      </w:r>
      <w:r w:rsidRPr="000B1F13">
        <w:rPr>
          <w:rFonts w:ascii="Times New Roman" w:hAnsi="Times New Roman" w:cs="Times New Roman"/>
          <w:sz w:val="24"/>
          <w:szCs w:val="24"/>
        </w:rPr>
        <w:lastRenderedPageBreak/>
        <w:t>или целевого займа, если на момент обращения взыскания такое жилое помещение</w:t>
      </w:r>
      <w:proofErr w:type="gramEnd"/>
      <w:r w:rsidRPr="000B1F13">
        <w:rPr>
          <w:rFonts w:ascii="Times New Roman" w:hAnsi="Times New Roman" w:cs="Times New Roman"/>
          <w:sz w:val="24"/>
          <w:szCs w:val="24"/>
        </w:rPr>
        <w:t xml:space="preserve"> является для заявителя единственным.</w:t>
      </w:r>
    </w:p>
    <w:p w:rsidR="004E0278" w:rsidRPr="000B1F13" w:rsidRDefault="004E0278" w:rsidP="00D34456">
      <w:pPr>
        <w:pStyle w:val="ConsPlusNormal"/>
        <w:ind w:firstLine="540"/>
        <w:jc w:val="both"/>
        <w:rPr>
          <w:rFonts w:ascii="Times New Roman" w:hAnsi="Times New Roman" w:cs="Times New Roman"/>
          <w:sz w:val="24"/>
          <w:szCs w:val="24"/>
        </w:rPr>
      </w:pPr>
      <w:bookmarkStart w:id="11" w:name="P164"/>
      <w:bookmarkEnd w:id="11"/>
      <w:r w:rsidRPr="000B1F13">
        <w:rPr>
          <w:rFonts w:ascii="Times New Roman" w:hAnsi="Times New Roman" w:cs="Times New Roman"/>
          <w:sz w:val="24"/>
          <w:szCs w:val="24"/>
        </w:rPr>
        <w:t>16. Документы, представляемые заявителем, должны соответствовать следующим требованиям:</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 тексты документов написаны разборчиво, в документах нет подчисток, приписок, исправлений, не оговоренных в установленном законом порядке;</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 документы не имеют серьезных повреждений, наличие которых не позволяет однозначно истолковать их содержание;</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 документы соответствуют требованиям, установленным законодательством Российской Федерации.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17. Все копии предоставляемых документов должны быть заверены надлежащим образом либо предоставляются с подлинниками, которые после сверки с копиями предоставляемых документов возвращаются заявителю.</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7. Исчерпывающий перечень документов, необходимых</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в соответствии с нормативными правовыми актами</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для предоставления муниципальной услуги, которые</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находятся в распоряжении органов исполнительной власти</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Омской области, органов местного самоуправления Омской</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области и иных органов, участвующих в предоставлении</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муниципальной услуги, и которые заявитель вправе</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представить по собственной инициативе</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bookmarkStart w:id="12" w:name="P179"/>
      <w:bookmarkEnd w:id="12"/>
      <w:r w:rsidRPr="000B1F13">
        <w:rPr>
          <w:rFonts w:ascii="Times New Roman" w:hAnsi="Times New Roman" w:cs="Times New Roman"/>
          <w:sz w:val="24"/>
          <w:szCs w:val="24"/>
        </w:rPr>
        <w:t>18.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 для предоставления служебного жилого помещения и для предоставления жилого помещения в общежитиях необходимы следующие документы:</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1.1) выписка из Единого государственного реестра недвижимости о правах заявителя и совместно с ним проживающих членов его семьи на имеющиеся у них объекты недвижимого имущества (запрашивается в Федеральной службе государственной регистрации, кадастра и картографии по Омской области);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1.2) документ, подтверждающий право муниципальной собственности на предоставляемое жилое помещение;</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1.3) технический паспорт на предоставляемое жилое помещение;</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1.4) ходатайство руководителя муниципального учреждения </w:t>
      </w:r>
      <w:r w:rsidR="00A30573" w:rsidRPr="000B1F13">
        <w:rPr>
          <w:rFonts w:ascii="Times New Roman" w:hAnsi="Times New Roman" w:cs="Times New Roman"/>
          <w:sz w:val="24"/>
          <w:szCs w:val="24"/>
        </w:rPr>
        <w:t>Воронцовского</w:t>
      </w:r>
      <w:r w:rsidR="004F2F1F" w:rsidRPr="000B1F13">
        <w:rPr>
          <w:rFonts w:ascii="Times New Roman" w:hAnsi="Times New Roman" w:cs="Times New Roman"/>
          <w:sz w:val="24"/>
          <w:szCs w:val="24"/>
        </w:rPr>
        <w:t xml:space="preserve"> сельского поселения </w:t>
      </w:r>
      <w:r w:rsidRPr="000B1F13">
        <w:rPr>
          <w:rFonts w:ascii="Times New Roman" w:hAnsi="Times New Roman" w:cs="Times New Roman"/>
          <w:sz w:val="24"/>
          <w:szCs w:val="24"/>
        </w:rPr>
        <w:t xml:space="preserve"> в отношении работника такого учреждения, руководителя структурного подразделения Администрации </w:t>
      </w:r>
      <w:r w:rsidR="00A30573" w:rsidRPr="000B1F13">
        <w:rPr>
          <w:rFonts w:ascii="Times New Roman" w:hAnsi="Times New Roman" w:cs="Times New Roman"/>
          <w:sz w:val="24"/>
          <w:szCs w:val="24"/>
        </w:rPr>
        <w:t>Воронцовского</w:t>
      </w:r>
      <w:r w:rsidR="004F2F1F" w:rsidRPr="000B1F13">
        <w:rPr>
          <w:rFonts w:ascii="Times New Roman" w:hAnsi="Times New Roman" w:cs="Times New Roman"/>
          <w:sz w:val="24"/>
          <w:szCs w:val="24"/>
        </w:rPr>
        <w:t xml:space="preserve"> сельского поселения  </w:t>
      </w:r>
      <w:r w:rsidRPr="000B1F13">
        <w:rPr>
          <w:rFonts w:ascii="Times New Roman" w:hAnsi="Times New Roman" w:cs="Times New Roman"/>
          <w:sz w:val="24"/>
          <w:szCs w:val="24"/>
        </w:rPr>
        <w:t>в отношении работника такого подразделения о предоставлении служебного жилого помещения (предоставляется самостоятельно заявителем);</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1.5) выписка из </w:t>
      </w:r>
      <w:r w:rsidR="00B41FF3" w:rsidRPr="000B1F13">
        <w:rPr>
          <w:rFonts w:ascii="Times New Roman" w:hAnsi="Times New Roman" w:cs="Times New Roman"/>
          <w:sz w:val="24"/>
          <w:szCs w:val="24"/>
        </w:rPr>
        <w:t>похозяйственной</w:t>
      </w:r>
      <w:r w:rsidRPr="000B1F13">
        <w:rPr>
          <w:rFonts w:ascii="Times New Roman" w:hAnsi="Times New Roman" w:cs="Times New Roman"/>
          <w:sz w:val="24"/>
          <w:szCs w:val="24"/>
        </w:rPr>
        <w:t xml:space="preserve"> книги по месту жительства или иной документ, содержащий сведения о размере общей и жилой площади занимаемого жилого помещения, об основании вселения в жилое помещение, о составе лиц, проживающих в жилом помещении по последнему месту жительства;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1.6) выписка из Единого государственного реестра недвижимости об основных характеристиках и зарегистрированных правах на предоставляемое жилое помещение муниципального жилищного фонда </w:t>
      </w:r>
      <w:r w:rsidR="00A30573" w:rsidRPr="000B1F13">
        <w:rPr>
          <w:rFonts w:ascii="Times New Roman" w:hAnsi="Times New Roman" w:cs="Times New Roman"/>
          <w:sz w:val="24"/>
          <w:szCs w:val="24"/>
        </w:rPr>
        <w:t>Воронцовского</w:t>
      </w:r>
      <w:r w:rsidR="004F2F1F"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 Для предоставления жилого помещения маневренного жилищного фонда необходимы следующие документы:</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2.1) справка, выданная органом местного самоуправления поселения о наличии (отсутствии) у заявителя, членов его семьи в населенном пункте </w:t>
      </w:r>
      <w:r w:rsidR="00A30573" w:rsidRPr="000B1F13">
        <w:rPr>
          <w:rFonts w:ascii="Times New Roman" w:hAnsi="Times New Roman" w:cs="Times New Roman"/>
          <w:sz w:val="24"/>
          <w:szCs w:val="24"/>
        </w:rPr>
        <w:t>Воронцовского</w:t>
      </w:r>
      <w:r w:rsidR="0026690B" w:rsidRPr="000B1F13">
        <w:rPr>
          <w:rFonts w:ascii="Times New Roman" w:hAnsi="Times New Roman" w:cs="Times New Roman"/>
          <w:sz w:val="24"/>
          <w:szCs w:val="24"/>
        </w:rPr>
        <w:t xml:space="preserve"> сельского поселения </w:t>
      </w:r>
      <w:r w:rsidRPr="000B1F13">
        <w:rPr>
          <w:rFonts w:ascii="Times New Roman" w:hAnsi="Times New Roman" w:cs="Times New Roman"/>
          <w:sz w:val="24"/>
          <w:szCs w:val="24"/>
        </w:rPr>
        <w:t>по месту службы (работы), учебы жилого помещения, занимаемого по договору социального найма;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lastRenderedPageBreak/>
        <w:t xml:space="preserve">2.2) выписка из </w:t>
      </w:r>
      <w:r w:rsidR="004C6F30" w:rsidRPr="000B1F13">
        <w:rPr>
          <w:rFonts w:ascii="Times New Roman" w:hAnsi="Times New Roman" w:cs="Times New Roman"/>
          <w:sz w:val="24"/>
          <w:szCs w:val="24"/>
        </w:rPr>
        <w:t>похозяйственной книги</w:t>
      </w:r>
      <w:r w:rsidRPr="000B1F13">
        <w:rPr>
          <w:rFonts w:ascii="Times New Roman" w:hAnsi="Times New Roman" w:cs="Times New Roman"/>
          <w:sz w:val="24"/>
          <w:szCs w:val="24"/>
        </w:rPr>
        <w:t xml:space="preserve"> по месту жительства или иной документ, содержащий сведения о размере общей и жилой площади занимаемого жилого помещения, об основании вселения в жилое помещение, о составе лиц, проживающих в жилом помещении по последнему месту жительства;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2.3) копии документов, подтверждающих проведение капитального ремонта или реконструкции дома, в котором находится жилое помещение, занимаемое заявителем по договору социального найма в </w:t>
      </w:r>
      <w:r w:rsidR="00A30573" w:rsidRPr="000B1F13">
        <w:rPr>
          <w:rFonts w:ascii="Times New Roman" w:hAnsi="Times New Roman" w:cs="Times New Roman"/>
          <w:sz w:val="24"/>
          <w:szCs w:val="24"/>
        </w:rPr>
        <w:t>Воронцовского</w:t>
      </w:r>
      <w:r w:rsidR="0026690B"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2.4) копия договора социального найма жилого помещения, расположенного в жилом доме, в котором проводится капитальный ремонт или производится его реконструкция;</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2.5) копия документа, подтверждающего признание единственного жилого помещения </w:t>
      </w:r>
      <w:proofErr w:type="gramStart"/>
      <w:r w:rsidRPr="000B1F13">
        <w:rPr>
          <w:rFonts w:ascii="Times New Roman" w:hAnsi="Times New Roman" w:cs="Times New Roman"/>
          <w:sz w:val="24"/>
          <w:szCs w:val="24"/>
        </w:rPr>
        <w:t>непригодным</w:t>
      </w:r>
      <w:proofErr w:type="gramEnd"/>
      <w:r w:rsidRPr="000B1F13">
        <w:rPr>
          <w:rFonts w:ascii="Times New Roman" w:hAnsi="Times New Roman" w:cs="Times New Roman"/>
          <w:sz w:val="24"/>
          <w:szCs w:val="24"/>
        </w:rPr>
        <w:t xml:space="preserve"> для проживания в результате чрезвычайных обстоятельств.</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19. Для получения муниципальной услуги заявитель вправе по собственной инициативе предоставить в Администрацию, документы, указанные в </w:t>
      </w:r>
      <w:hyperlink w:anchor="P179" w:history="1">
        <w:r w:rsidRPr="000B1F13">
          <w:rPr>
            <w:rFonts w:ascii="Times New Roman" w:hAnsi="Times New Roman" w:cs="Times New Roman"/>
            <w:sz w:val="24"/>
            <w:szCs w:val="24"/>
          </w:rPr>
          <w:t>пункте 18</w:t>
        </w:r>
      </w:hyperlink>
      <w:r w:rsidRPr="000B1F13">
        <w:rPr>
          <w:rFonts w:ascii="Times New Roman" w:hAnsi="Times New Roman" w:cs="Times New Roman"/>
          <w:sz w:val="24"/>
          <w:szCs w:val="24"/>
        </w:rPr>
        <w:t xml:space="preserve"> Административного регламента. Непредставление указанных документов не является основанием для отказа заявителю в предоставлении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8. Запрет требования документов и информации</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или осуществления действий</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E80F61">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20. Запрещается требовать от заявителя:</w:t>
      </w:r>
    </w:p>
    <w:p w:rsidR="00E80F61" w:rsidRPr="000B1F13" w:rsidRDefault="00E80F61" w:rsidP="00E80F61">
      <w:pPr>
        <w:autoSpaceDE w:val="0"/>
        <w:autoSpaceDN w:val="0"/>
        <w:adjustRightInd w:val="0"/>
        <w:spacing w:after="0" w:line="240" w:lineRule="auto"/>
        <w:ind w:firstLine="709"/>
        <w:jc w:val="both"/>
        <w:rPr>
          <w:rFonts w:ascii="Times New Roman" w:hAnsi="Times New Roman" w:cs="Times New Roman"/>
          <w:sz w:val="24"/>
          <w:szCs w:val="24"/>
        </w:rPr>
      </w:pPr>
      <w:r w:rsidRPr="000B1F1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0F61" w:rsidRPr="000B1F13" w:rsidRDefault="00E80F61" w:rsidP="00E80F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B1F13">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0B1F13">
        <w:rPr>
          <w:rFonts w:ascii="Times New Roman" w:hAnsi="Times New Roman" w:cs="Times New Roman"/>
          <w:sz w:val="24"/>
          <w:szCs w:val="24"/>
        </w:rPr>
        <w:t xml:space="preserve"> года № 210-ФЗ "Об организации предоставления государственных и муниципальных услуг"), в соответствии с федеральным и областным законодательством;</w:t>
      </w:r>
    </w:p>
    <w:p w:rsidR="00E80F61" w:rsidRPr="000B1F13" w:rsidRDefault="00E80F61" w:rsidP="00E80F61">
      <w:pPr>
        <w:tabs>
          <w:tab w:val="left" w:pos="1134"/>
        </w:tabs>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0F61" w:rsidRPr="000B1F13" w:rsidRDefault="00E80F61" w:rsidP="00E80F61">
      <w:pPr>
        <w:tabs>
          <w:tab w:val="left" w:pos="1134"/>
        </w:tabs>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0F61" w:rsidRPr="000B1F13" w:rsidRDefault="00E80F61" w:rsidP="00E80F61">
      <w:pPr>
        <w:tabs>
          <w:tab w:val="left" w:pos="1134"/>
        </w:tabs>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0F61" w:rsidRPr="000B1F13" w:rsidRDefault="00E80F61" w:rsidP="00E80F61">
      <w:pPr>
        <w:tabs>
          <w:tab w:val="left" w:pos="1134"/>
        </w:tabs>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0F61" w:rsidRPr="000B1F13" w:rsidRDefault="00E80F61" w:rsidP="00E80F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B1F13">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0B1F13">
        <w:rPr>
          <w:rFonts w:ascii="Times New Roman" w:hAnsi="Times New Roman" w:cs="Times New Roman"/>
          <w:sz w:val="24"/>
          <w:szCs w:val="24"/>
        </w:rPr>
        <w:lastRenderedPageBreak/>
        <w:t>руководителя органа</w:t>
      </w:r>
      <w:proofErr w:type="gramEnd"/>
      <w:r w:rsidRPr="000B1F13">
        <w:rPr>
          <w:rFonts w:ascii="Times New Roman" w:hAnsi="Times New Roman" w:cs="Times New Roman"/>
          <w:sz w:val="24"/>
          <w:szCs w:val="24"/>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уведомляется заявитель, а также приносятся извинения за доставленные неудобства.</w:t>
      </w:r>
    </w:p>
    <w:p w:rsidR="004E0278" w:rsidRPr="000B1F13" w:rsidRDefault="00383081" w:rsidP="00E80F61">
      <w:pPr>
        <w:pStyle w:val="ConsPlusNormal"/>
        <w:jc w:val="both"/>
        <w:rPr>
          <w:rFonts w:ascii="Times New Roman" w:hAnsi="Times New Roman" w:cs="Times New Roman"/>
          <w:sz w:val="24"/>
          <w:szCs w:val="24"/>
        </w:rPr>
      </w:pPr>
      <w:r w:rsidRPr="000B1F13">
        <w:rPr>
          <w:sz w:val="24"/>
          <w:szCs w:val="24"/>
        </w:rPr>
        <w:t xml:space="preserve">«- </w:t>
      </w:r>
      <w:r w:rsidRPr="000B1F13">
        <w:rPr>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6" w:anchor="l789" w:history="1">
        <w:r w:rsidRPr="000B1F13">
          <w:rPr>
            <w:rStyle w:val="a4"/>
            <w:color w:val="auto"/>
            <w:sz w:val="24"/>
            <w:szCs w:val="24"/>
            <w:shd w:val="clear" w:color="auto" w:fill="FFFFFF"/>
          </w:rPr>
          <w:t>пунктом 7.2</w:t>
        </w:r>
      </w:hyperlink>
      <w:r w:rsidRPr="000B1F13">
        <w:rPr>
          <w:sz w:val="24"/>
          <w:szCs w:val="24"/>
          <w:shd w:val="clear" w:color="auto" w:fill="FFFFFF"/>
        </w:rPr>
        <w:t xml:space="preserve"> части 1 статьи 16 </w:t>
      </w:r>
      <w:r w:rsidRPr="000B1F13">
        <w:rPr>
          <w:rFonts w:eastAsia="Calibri"/>
          <w:sz w:val="24"/>
          <w:szCs w:val="24"/>
          <w:lang w:eastAsia="en-US"/>
        </w:rPr>
        <w:t xml:space="preserve">Федерального закона № 210-ФЗ, за исключением случаев, если нанесение отметок на такие </w:t>
      </w:r>
      <w:proofErr w:type="gramStart"/>
      <w:r w:rsidRPr="000B1F13">
        <w:rPr>
          <w:rFonts w:eastAsia="Calibri"/>
          <w:sz w:val="24"/>
          <w:szCs w:val="24"/>
          <w:lang w:eastAsia="en-US"/>
        </w:rPr>
        <w:t>документы</w:t>
      </w:r>
      <w:proofErr w:type="gramEnd"/>
      <w:r w:rsidRPr="000B1F13">
        <w:rPr>
          <w:rFonts w:eastAsia="Calibri"/>
          <w:sz w:val="24"/>
          <w:szCs w:val="24"/>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4E0278" w:rsidRPr="000B1F13" w:rsidRDefault="004E0278" w:rsidP="00E80F61">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9. Исчерпывающий перечень оснований для отказа</w:t>
      </w:r>
    </w:p>
    <w:p w:rsidR="004E0278" w:rsidRPr="000B1F13" w:rsidRDefault="004E0278" w:rsidP="00E80F61">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в приеме заявления и документов, необходимых</w:t>
      </w:r>
    </w:p>
    <w:p w:rsidR="004E0278" w:rsidRPr="000B1F13" w:rsidRDefault="004E0278" w:rsidP="00E80F61">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для предоставления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21. Основания для отказа в приеме документов, необходимых для предоставления муниципальной услуги, отсутствуют.</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10. Исчерпывающий перечень оснований</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для приостановления или отказа в предоставлении</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22. Оснований для приостановления муниципальной услуги нет.</w:t>
      </w:r>
    </w:p>
    <w:p w:rsidR="004E0278" w:rsidRPr="000B1F13" w:rsidRDefault="004E0278" w:rsidP="00D34456">
      <w:pPr>
        <w:pStyle w:val="ConsPlusNormal"/>
        <w:ind w:firstLine="540"/>
        <w:jc w:val="both"/>
        <w:rPr>
          <w:rFonts w:ascii="Times New Roman" w:hAnsi="Times New Roman" w:cs="Times New Roman"/>
          <w:sz w:val="24"/>
          <w:szCs w:val="24"/>
        </w:rPr>
      </w:pPr>
      <w:bookmarkStart w:id="13" w:name="P213"/>
      <w:bookmarkEnd w:id="13"/>
      <w:r w:rsidRPr="000B1F13">
        <w:rPr>
          <w:rFonts w:ascii="Times New Roman" w:hAnsi="Times New Roman" w:cs="Times New Roman"/>
          <w:sz w:val="24"/>
          <w:szCs w:val="24"/>
        </w:rPr>
        <w:t>23. Администрация отказывает в предоставлении муниципальной услуги при наличии хотя бы одного из следующих оснований:</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 установление факта того, что заявитель не относится к категориям граждан, указанным в </w:t>
      </w:r>
      <w:hyperlink w:anchor="P55" w:history="1">
        <w:r w:rsidRPr="000B1F13">
          <w:rPr>
            <w:rFonts w:ascii="Times New Roman" w:hAnsi="Times New Roman" w:cs="Times New Roman"/>
            <w:sz w:val="24"/>
            <w:szCs w:val="24"/>
          </w:rPr>
          <w:t>пункте 3</w:t>
        </w:r>
      </w:hyperlink>
      <w:r w:rsidRPr="000B1F13">
        <w:rPr>
          <w:rFonts w:ascii="Times New Roman" w:hAnsi="Times New Roman" w:cs="Times New Roman"/>
          <w:sz w:val="24"/>
          <w:szCs w:val="24"/>
        </w:rPr>
        <w:t xml:space="preserve"> настоящего Административного регламента;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2) отсутствия свободного жилого помещения, специализированного жилищного фонда </w:t>
      </w:r>
      <w:r w:rsidR="00A30573" w:rsidRPr="000B1F13">
        <w:rPr>
          <w:rFonts w:ascii="Times New Roman" w:hAnsi="Times New Roman" w:cs="Times New Roman"/>
          <w:sz w:val="24"/>
          <w:szCs w:val="24"/>
        </w:rPr>
        <w:t>Воронцовского</w:t>
      </w:r>
      <w:r w:rsidR="0048099F"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 недостоверность сведений, содержащихся в представленных документах;</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4) </w:t>
      </w:r>
      <w:proofErr w:type="spellStart"/>
      <w:r w:rsidRPr="000B1F13">
        <w:rPr>
          <w:rFonts w:ascii="Times New Roman" w:hAnsi="Times New Roman" w:cs="Times New Roman"/>
          <w:sz w:val="24"/>
          <w:szCs w:val="24"/>
        </w:rPr>
        <w:t>непредоставление</w:t>
      </w:r>
      <w:proofErr w:type="spellEnd"/>
      <w:r w:rsidRPr="000B1F13">
        <w:rPr>
          <w:rFonts w:ascii="Times New Roman" w:hAnsi="Times New Roman" w:cs="Times New Roman"/>
          <w:sz w:val="24"/>
          <w:szCs w:val="24"/>
        </w:rPr>
        <w:t xml:space="preserve"> или предоставление не в полном объеме документов, предусмотренных </w:t>
      </w:r>
      <w:hyperlink w:anchor="P151" w:history="1">
        <w:r w:rsidRPr="000B1F13">
          <w:rPr>
            <w:rFonts w:ascii="Times New Roman" w:hAnsi="Times New Roman" w:cs="Times New Roman"/>
            <w:sz w:val="24"/>
            <w:szCs w:val="24"/>
          </w:rPr>
          <w:t>пунктами 14</w:t>
        </w:r>
      </w:hyperlink>
      <w:r w:rsidRPr="000B1F13">
        <w:rPr>
          <w:rFonts w:ascii="Times New Roman" w:hAnsi="Times New Roman" w:cs="Times New Roman"/>
          <w:sz w:val="24"/>
          <w:szCs w:val="24"/>
        </w:rPr>
        <w:t xml:space="preserve">, </w:t>
      </w:r>
      <w:hyperlink w:anchor="P152" w:history="1">
        <w:r w:rsidRPr="000B1F13">
          <w:rPr>
            <w:rFonts w:ascii="Times New Roman" w:hAnsi="Times New Roman" w:cs="Times New Roman"/>
            <w:sz w:val="24"/>
            <w:szCs w:val="24"/>
          </w:rPr>
          <w:t>15</w:t>
        </w:r>
      </w:hyperlink>
      <w:r w:rsidRPr="000B1F13">
        <w:rPr>
          <w:rFonts w:ascii="Times New Roman" w:hAnsi="Times New Roman" w:cs="Times New Roman"/>
          <w:sz w:val="24"/>
          <w:szCs w:val="24"/>
        </w:rPr>
        <w:t xml:space="preserve"> Административного регламента.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24. Повторное обращение с заявлением допускается после устранения оснований для отказа, предусмотренных </w:t>
      </w:r>
      <w:hyperlink w:anchor="P213" w:history="1">
        <w:r w:rsidRPr="000B1F13">
          <w:rPr>
            <w:rFonts w:ascii="Times New Roman" w:hAnsi="Times New Roman" w:cs="Times New Roman"/>
            <w:sz w:val="24"/>
            <w:szCs w:val="24"/>
          </w:rPr>
          <w:t>пунктом 23</w:t>
        </w:r>
      </w:hyperlink>
      <w:r w:rsidRPr="000B1F13">
        <w:rPr>
          <w:rFonts w:ascii="Times New Roman" w:hAnsi="Times New Roman" w:cs="Times New Roman"/>
          <w:sz w:val="24"/>
          <w:szCs w:val="24"/>
        </w:rPr>
        <w:t xml:space="preserve"> Административного регламента.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12. Размер платы, взимаемой с заявителя</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при предоставлении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w:t>
      </w:r>
      <w:r w:rsidR="0048099F" w:rsidRPr="000B1F13">
        <w:rPr>
          <w:rFonts w:ascii="Times New Roman" w:hAnsi="Times New Roman" w:cs="Times New Roman"/>
          <w:sz w:val="24"/>
          <w:szCs w:val="24"/>
        </w:rPr>
        <w:t>5</w:t>
      </w:r>
      <w:r w:rsidRPr="000B1F13">
        <w:rPr>
          <w:rFonts w:ascii="Times New Roman" w:hAnsi="Times New Roman" w:cs="Times New Roman"/>
          <w:sz w:val="24"/>
          <w:szCs w:val="24"/>
        </w:rPr>
        <w:t>. Муниципальная услуга предоставляется бесплатно.</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13. Максимальный срок ожидания в очереди</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при подаче заявления и при получении результата</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предоставления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w:t>
      </w:r>
      <w:r w:rsidR="0048099F" w:rsidRPr="000B1F13">
        <w:rPr>
          <w:rFonts w:ascii="Times New Roman" w:hAnsi="Times New Roman" w:cs="Times New Roman"/>
          <w:sz w:val="24"/>
          <w:szCs w:val="24"/>
        </w:rPr>
        <w:t>6</w:t>
      </w:r>
      <w:r w:rsidRPr="000B1F13">
        <w:rPr>
          <w:rFonts w:ascii="Times New Roman" w:hAnsi="Times New Roman" w:cs="Times New Roman"/>
          <w:sz w:val="24"/>
          <w:szCs w:val="24"/>
        </w:rPr>
        <w:t>.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14. Срок регистрации заявления,</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в том числе в форме электронного документа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w:t>
      </w:r>
      <w:r w:rsidR="0048099F" w:rsidRPr="000B1F13">
        <w:rPr>
          <w:rFonts w:ascii="Times New Roman" w:hAnsi="Times New Roman" w:cs="Times New Roman"/>
          <w:sz w:val="24"/>
          <w:szCs w:val="24"/>
        </w:rPr>
        <w:t>7</w:t>
      </w:r>
      <w:r w:rsidRPr="000B1F13">
        <w:rPr>
          <w:rFonts w:ascii="Times New Roman" w:hAnsi="Times New Roman" w:cs="Times New Roman"/>
          <w:sz w:val="24"/>
          <w:szCs w:val="24"/>
        </w:rPr>
        <w:t xml:space="preserve">. Заявление и прилагаемые документы, предусмотренные </w:t>
      </w:r>
      <w:hyperlink w:anchor="P151" w:history="1">
        <w:r w:rsidRPr="000B1F13">
          <w:rPr>
            <w:rFonts w:ascii="Times New Roman" w:hAnsi="Times New Roman" w:cs="Times New Roman"/>
            <w:sz w:val="24"/>
            <w:szCs w:val="24"/>
          </w:rPr>
          <w:t>пунктами 14</w:t>
        </w:r>
      </w:hyperlink>
      <w:r w:rsidRPr="000B1F13">
        <w:rPr>
          <w:rFonts w:ascii="Times New Roman" w:hAnsi="Times New Roman" w:cs="Times New Roman"/>
          <w:sz w:val="24"/>
          <w:szCs w:val="24"/>
        </w:rPr>
        <w:t xml:space="preserve">, </w:t>
      </w:r>
      <w:hyperlink w:anchor="P152" w:history="1">
        <w:r w:rsidRPr="000B1F13">
          <w:rPr>
            <w:rFonts w:ascii="Times New Roman" w:hAnsi="Times New Roman" w:cs="Times New Roman"/>
            <w:sz w:val="24"/>
            <w:szCs w:val="24"/>
          </w:rPr>
          <w:t>15</w:t>
        </w:r>
      </w:hyperlink>
      <w:r w:rsidRPr="000B1F13">
        <w:rPr>
          <w:rFonts w:ascii="Times New Roman" w:hAnsi="Times New Roman" w:cs="Times New Roman"/>
          <w:sz w:val="24"/>
          <w:szCs w:val="24"/>
        </w:rPr>
        <w:t xml:space="preserve"> Административного регламента, регистрируются в день поступления в Администрацию путем проставления на соответствующем заявлении штампа установленной формы с указанием входящего регистрационного номера и даты его поступления.</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lastRenderedPageBreak/>
        <w:t>Подраздел 15. Требования к помещениям, в которых</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предоставляется муниципальная услуга, к залу ожидания,</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местам для заполнения заявления и приема заявителей,</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 xml:space="preserve">размещению и оформлению </w:t>
      </w:r>
      <w:proofErr w:type="gramStart"/>
      <w:r w:rsidRPr="000B1F13">
        <w:rPr>
          <w:rFonts w:ascii="Times New Roman" w:hAnsi="Times New Roman" w:cs="Times New Roman"/>
          <w:sz w:val="24"/>
          <w:szCs w:val="24"/>
        </w:rPr>
        <w:t>визуальной</w:t>
      </w:r>
      <w:proofErr w:type="gramEnd"/>
      <w:r w:rsidRPr="000B1F13">
        <w:rPr>
          <w:rFonts w:ascii="Times New Roman" w:hAnsi="Times New Roman" w:cs="Times New Roman"/>
          <w:sz w:val="24"/>
          <w:szCs w:val="24"/>
        </w:rPr>
        <w:t>, текстовой</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 xml:space="preserve">и </w:t>
      </w:r>
      <w:proofErr w:type="spellStart"/>
      <w:r w:rsidRPr="000B1F13">
        <w:rPr>
          <w:rFonts w:ascii="Times New Roman" w:hAnsi="Times New Roman" w:cs="Times New Roman"/>
          <w:sz w:val="24"/>
          <w:szCs w:val="24"/>
        </w:rPr>
        <w:t>мультимедийной</w:t>
      </w:r>
      <w:proofErr w:type="spellEnd"/>
      <w:r w:rsidRPr="000B1F13">
        <w:rPr>
          <w:rFonts w:ascii="Times New Roman" w:hAnsi="Times New Roman" w:cs="Times New Roman"/>
          <w:sz w:val="24"/>
          <w:szCs w:val="24"/>
        </w:rPr>
        <w:t xml:space="preserve"> информации о порядке предоставления</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муниципальной услуги, в том числе к информационным стендам</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с образцами заполнения заявления и перечнем документов,</w:t>
      </w:r>
    </w:p>
    <w:p w:rsidR="004E0278" w:rsidRPr="000B1F13" w:rsidRDefault="004E0278" w:rsidP="00D34456">
      <w:pPr>
        <w:pStyle w:val="ConsPlusNormal"/>
        <w:jc w:val="center"/>
        <w:rPr>
          <w:rFonts w:ascii="Times New Roman" w:hAnsi="Times New Roman" w:cs="Times New Roman"/>
          <w:sz w:val="24"/>
          <w:szCs w:val="24"/>
        </w:rPr>
      </w:pPr>
      <w:proofErr w:type="gramStart"/>
      <w:r w:rsidRPr="000B1F13">
        <w:rPr>
          <w:rFonts w:ascii="Times New Roman" w:hAnsi="Times New Roman" w:cs="Times New Roman"/>
          <w:sz w:val="24"/>
          <w:szCs w:val="24"/>
        </w:rPr>
        <w:t>необходимых</w:t>
      </w:r>
      <w:proofErr w:type="gramEnd"/>
      <w:r w:rsidRPr="000B1F13">
        <w:rPr>
          <w:rFonts w:ascii="Times New Roman" w:hAnsi="Times New Roman" w:cs="Times New Roman"/>
          <w:sz w:val="24"/>
          <w:szCs w:val="24"/>
        </w:rPr>
        <w:t xml:space="preserve"> для предоставления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w:t>
      </w:r>
      <w:r w:rsidR="001A45C1" w:rsidRPr="000B1F13">
        <w:rPr>
          <w:rFonts w:ascii="Times New Roman" w:hAnsi="Times New Roman" w:cs="Times New Roman"/>
          <w:sz w:val="24"/>
          <w:szCs w:val="24"/>
        </w:rPr>
        <w:t>8</w:t>
      </w:r>
      <w:r w:rsidRPr="000B1F13">
        <w:rPr>
          <w:rFonts w:ascii="Times New Roman" w:hAnsi="Times New Roman" w:cs="Times New Roman"/>
          <w:sz w:val="24"/>
          <w:szCs w:val="24"/>
        </w:rPr>
        <w:t>. 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4E0278" w:rsidRPr="000B1F13" w:rsidRDefault="001A45C1"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29. </w:t>
      </w:r>
      <w:r w:rsidR="004E0278" w:rsidRPr="000B1F13">
        <w:rPr>
          <w:rFonts w:ascii="Times New Roman" w:hAnsi="Times New Roman" w:cs="Times New Roman"/>
          <w:sz w:val="24"/>
          <w:szCs w:val="24"/>
        </w:rPr>
        <w:t>Информация о графике работы Администрации размещается на первом этаже при входе в здание, в котором расположена Администрация.</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30.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31.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32.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33. Места ожидания предоставления муниципальной услуги оборудуются стульями, кресельными секциями и скамейками (</w:t>
      </w:r>
      <w:proofErr w:type="spellStart"/>
      <w:r w:rsidRPr="000B1F13">
        <w:rPr>
          <w:rFonts w:ascii="Times New Roman" w:hAnsi="Times New Roman" w:cs="Times New Roman"/>
          <w:sz w:val="24"/>
          <w:szCs w:val="24"/>
        </w:rPr>
        <w:t>банкетками</w:t>
      </w:r>
      <w:proofErr w:type="spellEnd"/>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34.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35.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36. Места для приема заявителей должны быть оборудованы информационными табличками (вывесками) с указанием:</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 номера кабинета;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 фамилии, имени, отчества и должности специалиста, должностного лица Администрации.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37.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16. Показатели доступности и качества</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38. Показателями доступности и качества муниципальной услуги являются:</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информационно-телекоммуникационной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lastRenderedPageBreak/>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39. Количество взаимодействий заявителя с должностными лицами Администрации при предоставлении муниципальной услуги и их продолжительность, в том числе:</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 при приеме заявления - одно взаимодействие максимальной продолжительностью 15 минут;</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 при получении результата муниципальной услуги - одно взаимодействие максимальной продолжительностью 15 минут.</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1"/>
        <w:rPr>
          <w:rFonts w:ascii="Times New Roman" w:hAnsi="Times New Roman" w:cs="Times New Roman"/>
          <w:sz w:val="24"/>
          <w:szCs w:val="24"/>
        </w:rPr>
      </w:pPr>
      <w:r w:rsidRPr="000B1F13">
        <w:rPr>
          <w:rFonts w:ascii="Times New Roman" w:hAnsi="Times New Roman" w:cs="Times New Roman"/>
          <w:sz w:val="24"/>
          <w:szCs w:val="24"/>
        </w:rPr>
        <w:t>Раздел III. Состав, последовательность и сроки выполнения</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административных процедур, требования к порядку</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их выполнения, в том числе особенности выполнения</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административных процедур в электронной форме</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1. Перечень административных процедур</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при предоставлении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44. Предоставление муниципальной услуги включает в себя следующие административные процедуры:</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1) прием и регистрация заявления и прилагаемых документов;</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 проведение экспертизы заявления и прилагаемых документов, запрос документов и недостающей информации в рамках межведомственного информационного взаимодействия;</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3) подготовка проекта распоряжения Администрации о предоставлении жилого помещения специализированного жилого фонда по договору найма служебного жилого помещения, жилого помещения в общежитии, жилого помещения маневренного фонда (далее - договор найма) либо мотивированного отказа;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4) подготовка проекта договора найма;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5) подписание договора найма, передача заявителю жилого помещения по акту приема-передачи либо направление мотивированного отказа.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2. Прием и регистрация заявления</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и прилагаемых документов</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45. Основанием для начала административной процедуры является получение специалистом сектора по работе с обращениями граждан и документообороту заявления и документов, необходимых для предоставления муниципальной услуги.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46. Специалист сектора по работе с обращениями граждан и документообороту, ответственный за регистрацию входящей корреспонденции, осуществляющий прием документов, выполняет следующие действия:</w:t>
      </w:r>
    </w:p>
    <w:p w:rsidR="004E0278" w:rsidRPr="000B1F13" w:rsidRDefault="004E0278" w:rsidP="00D34456">
      <w:pPr>
        <w:pStyle w:val="ConsPlusNormal"/>
        <w:ind w:firstLine="540"/>
        <w:jc w:val="both"/>
        <w:rPr>
          <w:rFonts w:ascii="Times New Roman" w:hAnsi="Times New Roman" w:cs="Times New Roman"/>
          <w:sz w:val="24"/>
          <w:szCs w:val="24"/>
        </w:rPr>
      </w:pPr>
      <w:bookmarkStart w:id="14" w:name="P306"/>
      <w:bookmarkEnd w:id="14"/>
      <w:r w:rsidRPr="000B1F13">
        <w:rPr>
          <w:rFonts w:ascii="Times New Roman" w:hAnsi="Times New Roman" w:cs="Times New Roman"/>
          <w:sz w:val="24"/>
          <w:szCs w:val="24"/>
        </w:rPr>
        <w:t>1) проверяет паспорт или иной документ, удостоверяющий личность заявителя (представителя заявителя) и место его жительства;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 сверяет представленные заявителем копии документов с их оригиналами, заверяет копии личной подписью на свободном поле копии с указанием даты приема, возвращает заявителю оригиналы представленных документов;</w:t>
      </w:r>
    </w:p>
    <w:p w:rsidR="004E0278" w:rsidRPr="000B1F13" w:rsidRDefault="004E0278" w:rsidP="00D34456">
      <w:pPr>
        <w:pStyle w:val="ConsPlusNormal"/>
        <w:ind w:firstLine="540"/>
        <w:jc w:val="both"/>
        <w:rPr>
          <w:rFonts w:ascii="Times New Roman" w:hAnsi="Times New Roman" w:cs="Times New Roman"/>
          <w:sz w:val="24"/>
          <w:szCs w:val="24"/>
        </w:rPr>
      </w:pPr>
      <w:bookmarkStart w:id="15" w:name="P308"/>
      <w:bookmarkEnd w:id="15"/>
      <w:r w:rsidRPr="000B1F13">
        <w:rPr>
          <w:rFonts w:ascii="Times New Roman" w:hAnsi="Times New Roman" w:cs="Times New Roman"/>
          <w:sz w:val="24"/>
          <w:szCs w:val="24"/>
        </w:rPr>
        <w:t>3) комплектует личное дело заявителя, состоящее из заявления и прилагаемых к нему документов (далее - личное дело заявителя);</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4) регистрирует поступившее заявление с прилагаемыми документами.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47. Максимальный срок выполнения данной административной процедуры </w:t>
      </w:r>
      <w:r w:rsidRPr="000B1F13">
        <w:rPr>
          <w:rFonts w:ascii="Times New Roman" w:hAnsi="Times New Roman" w:cs="Times New Roman"/>
          <w:sz w:val="24"/>
          <w:szCs w:val="24"/>
        </w:rPr>
        <w:lastRenderedPageBreak/>
        <w:t>составляет 15 минут.</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48.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секторе по работе с обращениями граждан и документообороту и передача личного дела заявителя уполномоченному органу.</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49.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w:t>
      </w:r>
    </w:p>
    <w:p w:rsidR="003827D1" w:rsidRPr="000B1F13" w:rsidRDefault="003827D1" w:rsidP="00D34456">
      <w:pPr>
        <w:pStyle w:val="ConsPlusNormal"/>
        <w:jc w:val="center"/>
        <w:outlineLvl w:val="2"/>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 xml:space="preserve">Подраздел 3. Проведение экспертизы заявления и </w:t>
      </w:r>
      <w:proofErr w:type="gramStart"/>
      <w:r w:rsidRPr="000B1F13">
        <w:rPr>
          <w:rFonts w:ascii="Times New Roman" w:hAnsi="Times New Roman" w:cs="Times New Roman"/>
          <w:sz w:val="24"/>
          <w:szCs w:val="24"/>
        </w:rPr>
        <w:t>прилагаемых</w:t>
      </w:r>
      <w:proofErr w:type="gramEnd"/>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документов, запрос документов и недостающей информации</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в рамках межведомственного информационного взаимодействия</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5</w:t>
      </w:r>
      <w:r w:rsidR="003827D1" w:rsidRPr="000B1F13">
        <w:rPr>
          <w:rFonts w:ascii="Times New Roman" w:hAnsi="Times New Roman" w:cs="Times New Roman"/>
          <w:sz w:val="24"/>
          <w:szCs w:val="24"/>
        </w:rPr>
        <w:t>0</w:t>
      </w:r>
      <w:r w:rsidRPr="000B1F13">
        <w:rPr>
          <w:rFonts w:ascii="Times New Roman" w:hAnsi="Times New Roman" w:cs="Times New Roman"/>
          <w:sz w:val="24"/>
          <w:szCs w:val="24"/>
        </w:rPr>
        <w:t>. Основанием для начала административной процедуры по проведению экспертизы заявления и прилагаемых документов, запроса документов и недостающей информации в рамках межведомственного информационного взаимодействия является регистрация заявления и прилагаемых документов.</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5</w:t>
      </w:r>
      <w:r w:rsidR="009D26D1" w:rsidRPr="000B1F13">
        <w:rPr>
          <w:rFonts w:ascii="Times New Roman" w:hAnsi="Times New Roman" w:cs="Times New Roman"/>
          <w:sz w:val="24"/>
          <w:szCs w:val="24"/>
        </w:rPr>
        <w:t>1</w:t>
      </w:r>
      <w:r w:rsidRPr="000B1F13">
        <w:rPr>
          <w:rFonts w:ascii="Times New Roman" w:hAnsi="Times New Roman" w:cs="Times New Roman"/>
          <w:sz w:val="24"/>
          <w:szCs w:val="24"/>
        </w:rPr>
        <w:t xml:space="preserve">. Экспертиза заявления и прилагаемых документов, предоставленных заявителем (представителем заявителя), запроса документов и недостающей информации в рамках межведомственного информационного взаимодействия </w:t>
      </w:r>
      <w:r w:rsidR="009D26D1" w:rsidRPr="000B1F13">
        <w:rPr>
          <w:rFonts w:ascii="Times New Roman" w:hAnsi="Times New Roman" w:cs="Times New Roman"/>
          <w:sz w:val="24"/>
          <w:szCs w:val="24"/>
        </w:rPr>
        <w:t>уполномоченным специалистом</w:t>
      </w:r>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5</w:t>
      </w:r>
      <w:r w:rsidR="009D26D1" w:rsidRPr="000B1F13">
        <w:rPr>
          <w:rFonts w:ascii="Times New Roman" w:hAnsi="Times New Roman" w:cs="Times New Roman"/>
          <w:sz w:val="24"/>
          <w:szCs w:val="24"/>
        </w:rPr>
        <w:t>2</w:t>
      </w:r>
      <w:r w:rsidRPr="000B1F13">
        <w:rPr>
          <w:rFonts w:ascii="Times New Roman" w:hAnsi="Times New Roman" w:cs="Times New Roman"/>
          <w:sz w:val="24"/>
          <w:szCs w:val="24"/>
        </w:rPr>
        <w:t>. Специалист, ответственный за предоставление муниципальной услуги: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 устанавливает факт принадлежности заявителя к числу лиц, указанных в </w:t>
      </w:r>
      <w:hyperlink w:anchor="P55" w:history="1">
        <w:r w:rsidRPr="000B1F13">
          <w:rPr>
            <w:rFonts w:ascii="Times New Roman" w:hAnsi="Times New Roman" w:cs="Times New Roman"/>
            <w:sz w:val="24"/>
            <w:szCs w:val="24"/>
          </w:rPr>
          <w:t>пункте 3</w:t>
        </w:r>
      </w:hyperlink>
      <w:r w:rsidRPr="000B1F13">
        <w:rPr>
          <w:rFonts w:ascii="Times New Roman" w:hAnsi="Times New Roman" w:cs="Times New Roman"/>
          <w:sz w:val="24"/>
          <w:szCs w:val="24"/>
        </w:rPr>
        <w:t xml:space="preserve"> Административного регламента;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2) при подтверждении права заявителя на предоставление муниципальной услуги, в случае если заявителем не предоставлены документы, предусмотренные </w:t>
      </w:r>
      <w:hyperlink w:anchor="P164" w:history="1">
        <w:r w:rsidRPr="000B1F13">
          <w:rPr>
            <w:rFonts w:ascii="Times New Roman" w:hAnsi="Times New Roman" w:cs="Times New Roman"/>
            <w:sz w:val="24"/>
            <w:szCs w:val="24"/>
          </w:rPr>
          <w:t>пунктом 16</w:t>
        </w:r>
      </w:hyperlink>
      <w:r w:rsidRPr="000B1F13">
        <w:rPr>
          <w:rFonts w:ascii="Times New Roman" w:hAnsi="Times New Roman" w:cs="Times New Roman"/>
          <w:sz w:val="24"/>
          <w:szCs w:val="24"/>
        </w:rPr>
        <w:t xml:space="preserve"> Административного регламента, направляет в порядке межведомственного взаимодействия запросы.</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5</w:t>
      </w:r>
      <w:r w:rsidR="009D26D1" w:rsidRPr="000B1F13">
        <w:rPr>
          <w:rFonts w:ascii="Times New Roman" w:hAnsi="Times New Roman" w:cs="Times New Roman"/>
          <w:sz w:val="24"/>
          <w:szCs w:val="24"/>
        </w:rPr>
        <w:t>3</w:t>
      </w:r>
      <w:r w:rsidRPr="000B1F13">
        <w:rPr>
          <w:rFonts w:ascii="Times New Roman" w:hAnsi="Times New Roman" w:cs="Times New Roman"/>
          <w:sz w:val="24"/>
          <w:szCs w:val="24"/>
        </w:rPr>
        <w:t>. Максимальный срок выполнения данной административной процедуры, с учетом срока получения ответов на межведомственные запросы, составляет 10 дней.</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5</w:t>
      </w:r>
      <w:r w:rsidR="009D26D1" w:rsidRPr="000B1F13">
        <w:rPr>
          <w:rFonts w:ascii="Times New Roman" w:hAnsi="Times New Roman" w:cs="Times New Roman"/>
          <w:sz w:val="24"/>
          <w:szCs w:val="24"/>
        </w:rPr>
        <w:t>4</w:t>
      </w:r>
      <w:r w:rsidRPr="000B1F13">
        <w:rPr>
          <w:rFonts w:ascii="Times New Roman" w:hAnsi="Times New Roman" w:cs="Times New Roman"/>
          <w:sz w:val="24"/>
          <w:szCs w:val="24"/>
        </w:rPr>
        <w:t>. По результатам административной процедуры по проведению экспертизы заявления и прилагаемых документов, запроса документов и недостающей информации в рамках межведомственного информационного взаимодействия специалист, ответственный за предоставление муниципальной услуги, дополняет личное дело заявителя документами и информацией, полученной в рамках межведомственного информационного взаимодействия, и принимает одно из следующих решений:</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1) о подготовке ответа </w:t>
      </w:r>
      <w:proofErr w:type="gramStart"/>
      <w:r w:rsidRPr="000B1F13">
        <w:rPr>
          <w:rFonts w:ascii="Times New Roman" w:hAnsi="Times New Roman" w:cs="Times New Roman"/>
          <w:sz w:val="24"/>
          <w:szCs w:val="24"/>
        </w:rPr>
        <w:t>заявителю</w:t>
      </w:r>
      <w:proofErr w:type="gramEnd"/>
      <w:r w:rsidRPr="000B1F13">
        <w:rPr>
          <w:rFonts w:ascii="Times New Roman" w:hAnsi="Times New Roman" w:cs="Times New Roman"/>
          <w:sz w:val="24"/>
          <w:szCs w:val="24"/>
        </w:rPr>
        <w:t xml:space="preserve"> об отказе в предоставлении муниципальной услуги в случае наличия оснований для отказа в предоставлении муниципальной услуги, предусмотренных </w:t>
      </w:r>
      <w:hyperlink w:anchor="P213" w:history="1">
        <w:r w:rsidRPr="000B1F13">
          <w:rPr>
            <w:rFonts w:ascii="Times New Roman" w:hAnsi="Times New Roman" w:cs="Times New Roman"/>
            <w:sz w:val="24"/>
            <w:szCs w:val="24"/>
          </w:rPr>
          <w:t>пунктом 23</w:t>
        </w:r>
      </w:hyperlink>
      <w:r w:rsidRPr="000B1F13">
        <w:rPr>
          <w:rFonts w:ascii="Times New Roman" w:hAnsi="Times New Roman" w:cs="Times New Roman"/>
          <w:sz w:val="24"/>
          <w:szCs w:val="24"/>
        </w:rPr>
        <w:t xml:space="preserve"> Административного регламента;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2) о подготовке проекта распоряжения Администрации о предоставлении жилого помещения специализированного фонда по договору найма служебного жилого помещения, жилого помещения в общежитии, жилого помещения маневренного фонда.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4. Подготовка проекта распоряжения Администрации</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о предоставлении жилого помещения специализированного жилого</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фонда по договору найма либо мотивированного отказа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5</w:t>
      </w:r>
      <w:r w:rsidR="009D26D1" w:rsidRPr="000B1F13">
        <w:rPr>
          <w:rFonts w:ascii="Times New Roman" w:hAnsi="Times New Roman" w:cs="Times New Roman"/>
          <w:sz w:val="24"/>
          <w:szCs w:val="24"/>
        </w:rPr>
        <w:t>5</w:t>
      </w:r>
      <w:r w:rsidRPr="000B1F13">
        <w:rPr>
          <w:rFonts w:ascii="Times New Roman" w:hAnsi="Times New Roman" w:cs="Times New Roman"/>
          <w:sz w:val="24"/>
          <w:szCs w:val="24"/>
        </w:rPr>
        <w:t>. Основанием для начала административной процедуры является поступление полного комплекта документов к специалисту, ответственному за предоставление муниципальной услуги.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5</w:t>
      </w:r>
      <w:r w:rsidR="005058FA" w:rsidRPr="000B1F13">
        <w:rPr>
          <w:rFonts w:ascii="Times New Roman" w:hAnsi="Times New Roman" w:cs="Times New Roman"/>
          <w:sz w:val="24"/>
          <w:szCs w:val="24"/>
        </w:rPr>
        <w:t>6</w:t>
      </w:r>
      <w:r w:rsidRPr="000B1F13">
        <w:rPr>
          <w:rFonts w:ascii="Times New Roman" w:hAnsi="Times New Roman" w:cs="Times New Roman"/>
          <w:sz w:val="24"/>
          <w:szCs w:val="24"/>
        </w:rPr>
        <w:t>. Специалист, ответственный за предоставление муниципальной услуги, при наличии полного пакета документов и отсутствии оснований для отказа в предоставлении муниципальной услуги обеспечивает подготовку проекта распоряжения Администрации о предоставлении заявителю жилого помещения специализированного жилого фонда по договору найма.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5</w:t>
      </w:r>
      <w:r w:rsidR="005058FA" w:rsidRPr="000B1F13">
        <w:rPr>
          <w:rFonts w:ascii="Times New Roman" w:hAnsi="Times New Roman" w:cs="Times New Roman"/>
          <w:sz w:val="24"/>
          <w:szCs w:val="24"/>
        </w:rPr>
        <w:t>7</w:t>
      </w:r>
      <w:r w:rsidRPr="000B1F13">
        <w:rPr>
          <w:rFonts w:ascii="Times New Roman" w:hAnsi="Times New Roman" w:cs="Times New Roman"/>
          <w:sz w:val="24"/>
          <w:szCs w:val="24"/>
        </w:rPr>
        <w:t xml:space="preserve">. Максимальный срок выполнения данной административной процедуры один </w:t>
      </w:r>
      <w:r w:rsidRPr="000B1F13">
        <w:rPr>
          <w:rFonts w:ascii="Times New Roman" w:hAnsi="Times New Roman" w:cs="Times New Roman"/>
          <w:sz w:val="24"/>
          <w:szCs w:val="24"/>
        </w:rPr>
        <w:lastRenderedPageBreak/>
        <w:t>рабочий день.</w:t>
      </w:r>
    </w:p>
    <w:p w:rsidR="004E0278" w:rsidRPr="000B1F13" w:rsidRDefault="005058FA" w:rsidP="00D34456">
      <w:pPr>
        <w:pStyle w:val="ConsPlusNormal"/>
        <w:ind w:firstLine="540"/>
        <w:jc w:val="both"/>
        <w:rPr>
          <w:rFonts w:ascii="Times New Roman" w:hAnsi="Times New Roman" w:cs="Times New Roman"/>
          <w:sz w:val="24"/>
          <w:szCs w:val="24"/>
        </w:rPr>
      </w:pPr>
      <w:bookmarkStart w:id="16" w:name="P337"/>
      <w:bookmarkEnd w:id="16"/>
      <w:r w:rsidRPr="000B1F13">
        <w:rPr>
          <w:rFonts w:ascii="Times New Roman" w:hAnsi="Times New Roman" w:cs="Times New Roman"/>
          <w:sz w:val="24"/>
          <w:szCs w:val="24"/>
        </w:rPr>
        <w:t>58</w:t>
      </w:r>
      <w:r w:rsidR="004E0278" w:rsidRPr="000B1F13">
        <w:rPr>
          <w:rFonts w:ascii="Times New Roman" w:hAnsi="Times New Roman" w:cs="Times New Roman"/>
          <w:sz w:val="24"/>
          <w:szCs w:val="24"/>
        </w:rPr>
        <w:t>. Специалист, ответственный за предоставление муниципальной услуги, обеспечивает согласование проекта распоряжения Администрации о предоставлении заявителю жилого помещения по договору социального найма с иными структурными подразделениями Администрации.</w:t>
      </w:r>
    </w:p>
    <w:p w:rsidR="004E0278" w:rsidRPr="000B1F13" w:rsidRDefault="005058FA" w:rsidP="00D34456">
      <w:pPr>
        <w:pStyle w:val="ConsPlusNormal"/>
        <w:ind w:firstLine="540"/>
        <w:jc w:val="both"/>
        <w:rPr>
          <w:rFonts w:ascii="Times New Roman" w:hAnsi="Times New Roman" w:cs="Times New Roman"/>
          <w:sz w:val="24"/>
          <w:szCs w:val="24"/>
        </w:rPr>
      </w:pPr>
      <w:bookmarkStart w:id="17" w:name="P338"/>
      <w:bookmarkEnd w:id="17"/>
      <w:r w:rsidRPr="000B1F13">
        <w:rPr>
          <w:rFonts w:ascii="Times New Roman" w:hAnsi="Times New Roman" w:cs="Times New Roman"/>
          <w:sz w:val="24"/>
          <w:szCs w:val="24"/>
        </w:rPr>
        <w:t>59</w:t>
      </w:r>
      <w:r w:rsidR="004E0278" w:rsidRPr="000B1F13">
        <w:rPr>
          <w:rFonts w:ascii="Times New Roman" w:hAnsi="Times New Roman" w:cs="Times New Roman"/>
          <w:sz w:val="24"/>
          <w:szCs w:val="24"/>
        </w:rPr>
        <w:t>. При принятии решения об отказе в предоставлении муниципальной услуги специалист, ответственный за предоставление муниципальной услуги, готовит проект ответа заявителю об отказе в предоставлении муниципальной услуги, который должен содержать основания такого отказа с обязательной ссылкой на обстоятельства, послужившие причиной отказа.</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6</w:t>
      </w:r>
      <w:r w:rsidR="005058FA" w:rsidRPr="000B1F13">
        <w:rPr>
          <w:rFonts w:ascii="Times New Roman" w:hAnsi="Times New Roman" w:cs="Times New Roman"/>
          <w:sz w:val="24"/>
          <w:szCs w:val="24"/>
        </w:rPr>
        <w:t>0</w:t>
      </w:r>
      <w:r w:rsidRPr="000B1F13">
        <w:rPr>
          <w:rFonts w:ascii="Times New Roman" w:hAnsi="Times New Roman" w:cs="Times New Roman"/>
          <w:sz w:val="24"/>
          <w:szCs w:val="24"/>
        </w:rPr>
        <w:t>. Результатом настоящей административной процедуры является подписанное распоряжение Администрации о предоставлении заявителю жилого помещения специализированного жилого фонда по договору найма либо мотивированный отказ в предоставлении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7C7451" w:rsidRPr="000B1F13" w:rsidRDefault="007C7451" w:rsidP="00D34456">
      <w:pPr>
        <w:pStyle w:val="ConsPlusNormal"/>
        <w:jc w:val="center"/>
        <w:outlineLvl w:val="2"/>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5. Подготовка проекта договора найма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6</w:t>
      </w:r>
      <w:r w:rsidR="005058FA" w:rsidRPr="000B1F13">
        <w:rPr>
          <w:rFonts w:ascii="Times New Roman" w:hAnsi="Times New Roman" w:cs="Times New Roman"/>
          <w:sz w:val="24"/>
          <w:szCs w:val="24"/>
        </w:rPr>
        <w:t>1</w:t>
      </w:r>
      <w:r w:rsidRPr="000B1F13">
        <w:rPr>
          <w:rFonts w:ascii="Times New Roman" w:hAnsi="Times New Roman" w:cs="Times New Roman"/>
          <w:sz w:val="24"/>
          <w:szCs w:val="24"/>
        </w:rPr>
        <w:t>. Основанием для начала административной процедуры является распоряжени</w:t>
      </w:r>
      <w:r w:rsidR="005058FA" w:rsidRPr="000B1F13">
        <w:rPr>
          <w:rFonts w:ascii="Times New Roman" w:hAnsi="Times New Roman" w:cs="Times New Roman"/>
          <w:sz w:val="24"/>
          <w:szCs w:val="24"/>
        </w:rPr>
        <w:t>е</w:t>
      </w:r>
      <w:r w:rsidRPr="000B1F13">
        <w:rPr>
          <w:rFonts w:ascii="Times New Roman" w:hAnsi="Times New Roman" w:cs="Times New Roman"/>
          <w:sz w:val="24"/>
          <w:szCs w:val="24"/>
        </w:rPr>
        <w:t xml:space="preserve"> Администрации о предоставлении заявителю специализированного жилого фонда по договору найма с личным делом заявителя.</w:t>
      </w:r>
    </w:p>
    <w:p w:rsidR="004E0278" w:rsidRPr="000B1F13" w:rsidRDefault="004E0278" w:rsidP="00D34456">
      <w:pPr>
        <w:pStyle w:val="ConsPlusNormal"/>
        <w:ind w:firstLine="540"/>
        <w:jc w:val="both"/>
        <w:rPr>
          <w:rFonts w:ascii="Times New Roman" w:hAnsi="Times New Roman" w:cs="Times New Roman"/>
          <w:sz w:val="24"/>
          <w:szCs w:val="24"/>
        </w:rPr>
      </w:pPr>
      <w:bookmarkStart w:id="18" w:name="P345"/>
      <w:bookmarkEnd w:id="18"/>
      <w:r w:rsidRPr="000B1F13">
        <w:rPr>
          <w:rFonts w:ascii="Times New Roman" w:hAnsi="Times New Roman" w:cs="Times New Roman"/>
          <w:sz w:val="24"/>
          <w:szCs w:val="24"/>
        </w:rPr>
        <w:t>6</w:t>
      </w:r>
      <w:r w:rsidR="007C7451" w:rsidRPr="000B1F13">
        <w:rPr>
          <w:rFonts w:ascii="Times New Roman" w:hAnsi="Times New Roman" w:cs="Times New Roman"/>
          <w:sz w:val="24"/>
          <w:szCs w:val="24"/>
        </w:rPr>
        <w:t>2</w:t>
      </w:r>
      <w:r w:rsidRPr="000B1F13">
        <w:rPr>
          <w:rFonts w:ascii="Times New Roman" w:hAnsi="Times New Roman" w:cs="Times New Roman"/>
          <w:sz w:val="24"/>
          <w:szCs w:val="24"/>
        </w:rPr>
        <w:t xml:space="preserve">. </w:t>
      </w:r>
      <w:r w:rsidR="007C7451" w:rsidRPr="000B1F13">
        <w:rPr>
          <w:rFonts w:ascii="Times New Roman" w:hAnsi="Times New Roman" w:cs="Times New Roman"/>
          <w:sz w:val="24"/>
          <w:szCs w:val="24"/>
        </w:rPr>
        <w:t>Уполномоченный специалист</w:t>
      </w:r>
      <w:r w:rsidRPr="000B1F13">
        <w:rPr>
          <w:rFonts w:ascii="Times New Roman" w:hAnsi="Times New Roman" w:cs="Times New Roman"/>
          <w:sz w:val="24"/>
          <w:szCs w:val="24"/>
        </w:rPr>
        <w:t xml:space="preserve"> при наличии распоряжения Администрации о предоставлении заявителю жилого помещения по договору социального найма обеспечивает подготовку проекта договора социального найма жилого помещения.</w:t>
      </w:r>
    </w:p>
    <w:p w:rsidR="004E0278" w:rsidRPr="000B1F13" w:rsidRDefault="00C92DFF" w:rsidP="00D34456">
      <w:pPr>
        <w:pStyle w:val="ConsPlusNormal"/>
        <w:ind w:firstLine="540"/>
        <w:jc w:val="both"/>
        <w:rPr>
          <w:rFonts w:ascii="Times New Roman" w:hAnsi="Times New Roman" w:cs="Times New Roman"/>
          <w:sz w:val="24"/>
          <w:szCs w:val="24"/>
        </w:rPr>
      </w:pPr>
      <w:bookmarkStart w:id="19" w:name="P346"/>
      <w:bookmarkEnd w:id="19"/>
      <w:r w:rsidRPr="000B1F13">
        <w:rPr>
          <w:rFonts w:ascii="Times New Roman" w:hAnsi="Times New Roman" w:cs="Times New Roman"/>
          <w:sz w:val="24"/>
          <w:szCs w:val="24"/>
        </w:rPr>
        <w:t>63</w:t>
      </w:r>
      <w:r w:rsidR="004E0278" w:rsidRPr="000B1F13">
        <w:rPr>
          <w:rFonts w:ascii="Times New Roman" w:hAnsi="Times New Roman" w:cs="Times New Roman"/>
          <w:sz w:val="24"/>
          <w:szCs w:val="24"/>
        </w:rPr>
        <w:t>. Максимальный срок выполнения административных процедур составляет 5 рабочих дней.</w:t>
      </w:r>
    </w:p>
    <w:p w:rsidR="004E0278" w:rsidRPr="000B1F13" w:rsidRDefault="00C92DFF"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64</w:t>
      </w:r>
      <w:r w:rsidR="004E0278" w:rsidRPr="000B1F13">
        <w:rPr>
          <w:rFonts w:ascii="Times New Roman" w:hAnsi="Times New Roman" w:cs="Times New Roman"/>
          <w:sz w:val="24"/>
          <w:szCs w:val="24"/>
        </w:rPr>
        <w:t>. Результатом настоящей административной процедуры является подписанный уполномоченным лицом Администрации договор найма.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6. Подписание договора найма, передача заявителю</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жилого помещения по акту приема-передачи либо направление</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мотивированного отказа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6</w:t>
      </w:r>
      <w:r w:rsidR="00C92DFF" w:rsidRPr="000B1F13">
        <w:rPr>
          <w:rFonts w:ascii="Times New Roman" w:hAnsi="Times New Roman" w:cs="Times New Roman"/>
          <w:sz w:val="24"/>
          <w:szCs w:val="24"/>
        </w:rPr>
        <w:t>5</w:t>
      </w:r>
      <w:r w:rsidRPr="000B1F13">
        <w:rPr>
          <w:rFonts w:ascii="Times New Roman" w:hAnsi="Times New Roman" w:cs="Times New Roman"/>
          <w:sz w:val="24"/>
          <w:szCs w:val="24"/>
        </w:rPr>
        <w:t>. Основанием для начала административной процедуры подписания договора найма, передачи заявителю жилого помещения по акту приема-передачи является поступление к специалисту, ответственному за предоставление муниципальной услуги, договора найма.</w:t>
      </w:r>
    </w:p>
    <w:p w:rsidR="004E0278" w:rsidRPr="000B1F13" w:rsidRDefault="004E0278" w:rsidP="00D34456">
      <w:pPr>
        <w:pStyle w:val="ConsPlusNormal"/>
        <w:ind w:firstLine="540"/>
        <w:jc w:val="both"/>
        <w:rPr>
          <w:rFonts w:ascii="Times New Roman" w:hAnsi="Times New Roman" w:cs="Times New Roman"/>
          <w:sz w:val="24"/>
          <w:szCs w:val="24"/>
        </w:rPr>
      </w:pPr>
      <w:bookmarkStart w:id="20" w:name="P355"/>
      <w:bookmarkEnd w:id="20"/>
      <w:r w:rsidRPr="000B1F13">
        <w:rPr>
          <w:rFonts w:ascii="Times New Roman" w:hAnsi="Times New Roman" w:cs="Times New Roman"/>
          <w:sz w:val="24"/>
          <w:szCs w:val="24"/>
        </w:rPr>
        <w:t>6</w:t>
      </w:r>
      <w:r w:rsidR="00C92DFF" w:rsidRPr="000B1F13">
        <w:rPr>
          <w:rFonts w:ascii="Times New Roman" w:hAnsi="Times New Roman" w:cs="Times New Roman"/>
          <w:sz w:val="24"/>
          <w:szCs w:val="24"/>
        </w:rPr>
        <w:t>6</w:t>
      </w:r>
      <w:r w:rsidRPr="000B1F13">
        <w:rPr>
          <w:rFonts w:ascii="Times New Roman" w:hAnsi="Times New Roman" w:cs="Times New Roman"/>
          <w:sz w:val="24"/>
          <w:szCs w:val="24"/>
        </w:rPr>
        <w:t>. Специалист, ответственный за предоставление муниципальной услуги, уведомляет заявителя по телефону (при наличии) о готовности проекта договора найма, готовит проект уведомления о необходимости подписания договора найма, осуществления приема-передачи жилого помещения.</w:t>
      </w:r>
    </w:p>
    <w:p w:rsidR="004E0278" w:rsidRPr="000B1F13" w:rsidRDefault="00C92DFF"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67</w:t>
      </w:r>
      <w:r w:rsidR="004E0278" w:rsidRPr="000B1F13">
        <w:rPr>
          <w:rFonts w:ascii="Times New Roman" w:hAnsi="Times New Roman" w:cs="Times New Roman"/>
          <w:sz w:val="24"/>
          <w:szCs w:val="24"/>
        </w:rPr>
        <w:t>. Максимальный срок выполнения данной административной процедуры 1 день.</w:t>
      </w:r>
    </w:p>
    <w:p w:rsidR="004E0278" w:rsidRPr="000B1F13" w:rsidRDefault="00C92DFF" w:rsidP="00D34456">
      <w:pPr>
        <w:pStyle w:val="ConsPlusNormal"/>
        <w:ind w:firstLine="540"/>
        <w:jc w:val="both"/>
        <w:rPr>
          <w:rFonts w:ascii="Times New Roman" w:hAnsi="Times New Roman" w:cs="Times New Roman"/>
          <w:sz w:val="24"/>
          <w:szCs w:val="24"/>
        </w:rPr>
      </w:pPr>
      <w:bookmarkStart w:id="21" w:name="P357"/>
      <w:bookmarkEnd w:id="21"/>
      <w:r w:rsidRPr="000B1F13">
        <w:rPr>
          <w:rFonts w:ascii="Times New Roman" w:hAnsi="Times New Roman" w:cs="Times New Roman"/>
          <w:sz w:val="24"/>
          <w:szCs w:val="24"/>
        </w:rPr>
        <w:t>68</w:t>
      </w:r>
      <w:r w:rsidR="004E0278" w:rsidRPr="000B1F13">
        <w:rPr>
          <w:rFonts w:ascii="Times New Roman" w:hAnsi="Times New Roman" w:cs="Times New Roman"/>
          <w:sz w:val="24"/>
          <w:szCs w:val="24"/>
        </w:rPr>
        <w:t>. Основанием для начала административной процедуры направления мотивированного отказа является  подписанн</w:t>
      </w:r>
      <w:r w:rsidRPr="000B1F13">
        <w:rPr>
          <w:rFonts w:ascii="Times New Roman" w:hAnsi="Times New Roman" w:cs="Times New Roman"/>
          <w:sz w:val="24"/>
          <w:szCs w:val="24"/>
        </w:rPr>
        <w:t>ый</w:t>
      </w:r>
      <w:r w:rsidR="004E0278" w:rsidRPr="000B1F13">
        <w:rPr>
          <w:rFonts w:ascii="Times New Roman" w:hAnsi="Times New Roman" w:cs="Times New Roman"/>
          <w:sz w:val="24"/>
          <w:szCs w:val="24"/>
        </w:rPr>
        <w:t xml:space="preserve"> мотивированн</w:t>
      </w:r>
      <w:r w:rsidRPr="000B1F13">
        <w:rPr>
          <w:rFonts w:ascii="Times New Roman" w:hAnsi="Times New Roman" w:cs="Times New Roman"/>
          <w:sz w:val="24"/>
          <w:szCs w:val="24"/>
        </w:rPr>
        <w:t>ый</w:t>
      </w:r>
      <w:r w:rsidR="004E0278" w:rsidRPr="000B1F13">
        <w:rPr>
          <w:rFonts w:ascii="Times New Roman" w:hAnsi="Times New Roman" w:cs="Times New Roman"/>
          <w:sz w:val="24"/>
          <w:szCs w:val="24"/>
        </w:rPr>
        <w:t xml:space="preserve"> отказ.</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6</w:t>
      </w:r>
      <w:r w:rsidR="00C92DFF" w:rsidRPr="000B1F13">
        <w:rPr>
          <w:rFonts w:ascii="Times New Roman" w:hAnsi="Times New Roman" w:cs="Times New Roman"/>
          <w:sz w:val="24"/>
          <w:szCs w:val="24"/>
        </w:rPr>
        <w:t>9</w:t>
      </w:r>
      <w:r w:rsidRPr="000B1F13">
        <w:rPr>
          <w:rFonts w:ascii="Times New Roman" w:hAnsi="Times New Roman" w:cs="Times New Roman"/>
          <w:sz w:val="24"/>
          <w:szCs w:val="24"/>
        </w:rPr>
        <w:t xml:space="preserve">. </w:t>
      </w:r>
      <w:r w:rsidR="00C92DFF" w:rsidRPr="000B1F13">
        <w:rPr>
          <w:rFonts w:ascii="Times New Roman" w:hAnsi="Times New Roman" w:cs="Times New Roman"/>
          <w:sz w:val="24"/>
          <w:szCs w:val="24"/>
        </w:rPr>
        <w:t>Уполномоченный специалист</w:t>
      </w:r>
      <w:r w:rsidRPr="000B1F13">
        <w:rPr>
          <w:rFonts w:ascii="Times New Roman" w:hAnsi="Times New Roman" w:cs="Times New Roman"/>
          <w:sz w:val="24"/>
          <w:szCs w:val="24"/>
        </w:rPr>
        <w:t xml:space="preserve">, ответственный за регистрацию документов, обеспечивает </w:t>
      </w:r>
      <w:r w:rsidR="00C92DFF" w:rsidRPr="000B1F13">
        <w:rPr>
          <w:rFonts w:ascii="Times New Roman" w:hAnsi="Times New Roman" w:cs="Times New Roman"/>
          <w:sz w:val="24"/>
          <w:szCs w:val="24"/>
        </w:rPr>
        <w:t xml:space="preserve">их </w:t>
      </w:r>
      <w:r w:rsidRPr="000B1F13">
        <w:rPr>
          <w:rFonts w:ascii="Times New Roman" w:hAnsi="Times New Roman" w:cs="Times New Roman"/>
          <w:sz w:val="24"/>
          <w:szCs w:val="24"/>
        </w:rPr>
        <w:t>регистрацию и направляет заявителю результат настоящей административной процедуры способом, указанным заявителем в заявлении.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 Максимальный срок выполнения данной административной процедуры 2 дня.</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70. Результатом настоящей административной процедуры является получение заявителем результата настоящей административной процедуры.</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6. Предоставление информации о порядке</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предоставления муниципальной услуги в электронной форме,</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в том числе с использованием Единого портала или Портала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71. На Едином портале, Портале для заявителей обеспечивается возможность </w:t>
      </w:r>
      <w:r w:rsidRPr="000B1F13">
        <w:rPr>
          <w:rFonts w:ascii="Times New Roman" w:hAnsi="Times New Roman" w:cs="Times New Roman"/>
          <w:sz w:val="24"/>
          <w:szCs w:val="24"/>
        </w:rPr>
        <w:lastRenderedPageBreak/>
        <w:t>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1"/>
        <w:rPr>
          <w:rFonts w:ascii="Times New Roman" w:hAnsi="Times New Roman" w:cs="Times New Roman"/>
          <w:sz w:val="24"/>
          <w:szCs w:val="24"/>
        </w:rPr>
      </w:pPr>
      <w:r w:rsidRPr="000B1F13">
        <w:rPr>
          <w:rFonts w:ascii="Times New Roman" w:hAnsi="Times New Roman" w:cs="Times New Roman"/>
          <w:sz w:val="24"/>
          <w:szCs w:val="24"/>
        </w:rPr>
        <w:t xml:space="preserve">Раздел IV. Формы </w:t>
      </w:r>
      <w:proofErr w:type="gramStart"/>
      <w:r w:rsidRPr="000B1F13">
        <w:rPr>
          <w:rFonts w:ascii="Times New Roman" w:hAnsi="Times New Roman" w:cs="Times New Roman"/>
          <w:sz w:val="24"/>
          <w:szCs w:val="24"/>
        </w:rPr>
        <w:t>контроля за</w:t>
      </w:r>
      <w:proofErr w:type="gramEnd"/>
      <w:r w:rsidRPr="000B1F13">
        <w:rPr>
          <w:rFonts w:ascii="Times New Roman" w:hAnsi="Times New Roman" w:cs="Times New Roman"/>
          <w:sz w:val="24"/>
          <w:szCs w:val="24"/>
        </w:rPr>
        <w:t xml:space="preserve"> предоставлением муниципальной</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1. Порядок осуществления текущего контроля</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за соблюдением и исполнением специалистами и должностными</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лицами Администрации, положений Административного регламента</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и иных нормативных правовых актов, устанавливающих</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требования к предоставлению муниципальной услуги,</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а также принятием ими решений</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72. За соблюдением и исполнением специалистами,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73. Текущий контроль осуществляется должностными лицами Администрации.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74. Периодичность осуществления текущего контроля устанавливается Главы </w:t>
      </w:r>
      <w:r w:rsidR="00A30573" w:rsidRPr="000B1F13">
        <w:rPr>
          <w:rFonts w:ascii="Times New Roman" w:hAnsi="Times New Roman" w:cs="Times New Roman"/>
          <w:sz w:val="24"/>
          <w:szCs w:val="24"/>
        </w:rPr>
        <w:t>Воронцовского</w:t>
      </w:r>
      <w:r w:rsidR="00824A95"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75. </w:t>
      </w:r>
      <w:proofErr w:type="gramStart"/>
      <w:r w:rsidRPr="000B1F13">
        <w:rPr>
          <w:rFonts w:ascii="Times New Roman" w:hAnsi="Times New Roman" w:cs="Times New Roman"/>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roofErr w:type="gramEnd"/>
      <w:r w:rsidRPr="000B1F13">
        <w:rPr>
          <w:rFonts w:ascii="Times New Roman" w:hAnsi="Times New Roman" w:cs="Times New Roman"/>
          <w:sz w:val="24"/>
          <w:szCs w:val="24"/>
        </w:rPr>
        <w:t>.</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 xml:space="preserve">76. При выявлении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0B1F13">
        <w:rPr>
          <w:rFonts w:ascii="Times New Roman" w:hAnsi="Times New Roman" w:cs="Times New Roman"/>
          <w:sz w:val="24"/>
          <w:szCs w:val="24"/>
        </w:rPr>
        <w:t>контроль за</w:t>
      </w:r>
      <w:proofErr w:type="gramEnd"/>
      <w:r w:rsidRPr="000B1F13">
        <w:rPr>
          <w:rFonts w:ascii="Times New Roman" w:hAnsi="Times New Roman" w:cs="Times New Roman"/>
          <w:sz w:val="24"/>
          <w:szCs w:val="24"/>
        </w:rPr>
        <w:t xml:space="preserve"> их устранением.</w:t>
      </w:r>
    </w:p>
    <w:p w:rsidR="004E0278" w:rsidRPr="000B1F13" w:rsidRDefault="00824A95"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7</w:t>
      </w:r>
      <w:r w:rsidR="004E0278" w:rsidRPr="000B1F13">
        <w:rPr>
          <w:rFonts w:ascii="Times New Roman" w:hAnsi="Times New Roman" w:cs="Times New Roman"/>
          <w:sz w:val="24"/>
          <w:szCs w:val="24"/>
        </w:rPr>
        <w:t>7. Периодичность осуществления текущего контроля носит плановый характер (осуществляется 2 раза в год) и внеплановый характер (по конкретному обращению заявителя).</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2. Порядок и периодичность осуществления проверок</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полноты и качества предоставления 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7</w:t>
      </w:r>
      <w:r w:rsidR="00824A95" w:rsidRPr="000B1F13">
        <w:rPr>
          <w:rFonts w:ascii="Times New Roman" w:hAnsi="Times New Roman" w:cs="Times New Roman"/>
          <w:sz w:val="24"/>
          <w:szCs w:val="24"/>
        </w:rPr>
        <w:t>8</w:t>
      </w:r>
      <w:r w:rsidRPr="000B1F13">
        <w:rPr>
          <w:rFonts w:ascii="Times New Roman" w:hAnsi="Times New Roman" w:cs="Times New Roman"/>
          <w:sz w:val="24"/>
          <w:szCs w:val="24"/>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4E0278" w:rsidRPr="000B1F13" w:rsidRDefault="00824A95"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79</w:t>
      </w:r>
      <w:r w:rsidR="004E0278" w:rsidRPr="000B1F13">
        <w:rPr>
          <w:rFonts w:ascii="Times New Roman" w:hAnsi="Times New Roman" w:cs="Times New Roman"/>
          <w:sz w:val="24"/>
          <w:szCs w:val="24"/>
        </w:rPr>
        <w:t>.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8</w:t>
      </w:r>
      <w:r w:rsidR="00824A95" w:rsidRPr="000B1F13">
        <w:rPr>
          <w:rFonts w:ascii="Times New Roman" w:hAnsi="Times New Roman" w:cs="Times New Roman"/>
          <w:sz w:val="24"/>
          <w:szCs w:val="24"/>
        </w:rPr>
        <w:t>0</w:t>
      </w:r>
      <w:r w:rsidRPr="000B1F13">
        <w:rPr>
          <w:rFonts w:ascii="Times New Roman" w:hAnsi="Times New Roman" w:cs="Times New Roman"/>
          <w:sz w:val="24"/>
          <w:szCs w:val="24"/>
        </w:rPr>
        <w:t>.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8</w:t>
      </w:r>
      <w:r w:rsidR="00824A95" w:rsidRPr="000B1F13">
        <w:rPr>
          <w:rFonts w:ascii="Times New Roman" w:hAnsi="Times New Roman" w:cs="Times New Roman"/>
          <w:sz w:val="24"/>
          <w:szCs w:val="24"/>
        </w:rPr>
        <w:t>1</w:t>
      </w:r>
      <w:r w:rsidRPr="000B1F13">
        <w:rPr>
          <w:rFonts w:ascii="Times New Roman" w:hAnsi="Times New Roman" w:cs="Times New Roman"/>
          <w:sz w:val="24"/>
          <w:szCs w:val="24"/>
        </w:rPr>
        <w:t xml:space="preserve">. </w:t>
      </w:r>
      <w:proofErr w:type="gramStart"/>
      <w:r w:rsidRPr="000B1F13">
        <w:rPr>
          <w:rFonts w:ascii="Times New Roman" w:hAnsi="Times New Roman" w:cs="Times New Roman"/>
          <w:sz w:val="24"/>
          <w:szCs w:val="24"/>
        </w:rPr>
        <w:t xml:space="preserve">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w:t>
      </w:r>
      <w:r w:rsidRPr="000B1F13">
        <w:rPr>
          <w:rFonts w:ascii="Times New Roman" w:hAnsi="Times New Roman" w:cs="Times New Roman"/>
          <w:sz w:val="24"/>
          <w:szCs w:val="24"/>
        </w:rPr>
        <w:lastRenderedPageBreak/>
        <w:t>нарушения положений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4E0278" w:rsidRPr="000B1F13" w:rsidRDefault="00824A95"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82</w:t>
      </w:r>
      <w:r w:rsidR="004E0278" w:rsidRPr="000B1F13">
        <w:rPr>
          <w:rFonts w:ascii="Times New Roman" w:hAnsi="Times New Roman" w:cs="Times New Roman"/>
          <w:sz w:val="24"/>
          <w:szCs w:val="24"/>
        </w:rPr>
        <w:t>.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3. Ответственность специалистов, должностных лиц</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Администрации за решения и действия (бездействие),</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принимаемые (осуществляемые) ими в ходе предоставления</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муниципальной услуги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8</w:t>
      </w:r>
      <w:r w:rsidR="00824A95" w:rsidRPr="000B1F13">
        <w:rPr>
          <w:rFonts w:ascii="Times New Roman" w:hAnsi="Times New Roman" w:cs="Times New Roman"/>
          <w:sz w:val="24"/>
          <w:szCs w:val="24"/>
        </w:rPr>
        <w:t>3</w:t>
      </w:r>
      <w:proofErr w:type="gramStart"/>
      <w:r w:rsidRPr="000B1F13">
        <w:rPr>
          <w:rFonts w:ascii="Times New Roman" w:hAnsi="Times New Roman" w:cs="Times New Roman"/>
          <w:sz w:val="24"/>
          <w:szCs w:val="24"/>
        </w:rPr>
        <w:t xml:space="preserve"> З</w:t>
      </w:r>
      <w:proofErr w:type="gramEnd"/>
      <w:r w:rsidRPr="000B1F13">
        <w:rPr>
          <w:rFonts w:ascii="Times New Roman" w:hAnsi="Times New Roman" w:cs="Times New Roman"/>
          <w:sz w:val="24"/>
          <w:szCs w:val="24"/>
        </w:rPr>
        <w:t>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персональную ответственность в соответствии с законодательством Российской Федерации.</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4. Положения, характеризующие требования к формам</w:t>
      </w:r>
    </w:p>
    <w:p w:rsidR="004E0278" w:rsidRPr="000B1F13" w:rsidRDefault="004E0278" w:rsidP="00D34456">
      <w:pPr>
        <w:pStyle w:val="ConsPlusNormal"/>
        <w:jc w:val="center"/>
        <w:rPr>
          <w:rFonts w:ascii="Times New Roman" w:hAnsi="Times New Roman" w:cs="Times New Roman"/>
          <w:sz w:val="24"/>
          <w:szCs w:val="24"/>
        </w:rPr>
      </w:pPr>
      <w:proofErr w:type="gramStart"/>
      <w:r w:rsidRPr="000B1F13">
        <w:rPr>
          <w:rFonts w:ascii="Times New Roman" w:hAnsi="Times New Roman" w:cs="Times New Roman"/>
          <w:sz w:val="24"/>
          <w:szCs w:val="24"/>
        </w:rPr>
        <w:t>контроля за</w:t>
      </w:r>
      <w:proofErr w:type="gramEnd"/>
      <w:r w:rsidRPr="000B1F13">
        <w:rPr>
          <w:rFonts w:ascii="Times New Roman" w:hAnsi="Times New Roman" w:cs="Times New Roman"/>
          <w:sz w:val="24"/>
          <w:szCs w:val="24"/>
        </w:rPr>
        <w:t xml:space="preserve"> предоставлением муниципальной услуги,</w:t>
      </w:r>
    </w:p>
    <w:p w:rsidR="004E0278" w:rsidRPr="000B1F13" w:rsidRDefault="004E0278" w:rsidP="00D34456">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в том числе со стороны граждан, их объединений и организаций</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96124D">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8</w:t>
      </w:r>
      <w:r w:rsidR="00824A95" w:rsidRPr="000B1F13">
        <w:rPr>
          <w:rFonts w:ascii="Times New Roman" w:hAnsi="Times New Roman" w:cs="Times New Roman"/>
          <w:sz w:val="24"/>
          <w:szCs w:val="24"/>
        </w:rPr>
        <w:t>4</w:t>
      </w:r>
      <w:r w:rsidRPr="000B1F13">
        <w:rPr>
          <w:rFonts w:ascii="Times New Roman" w:hAnsi="Times New Roman" w:cs="Times New Roman"/>
          <w:sz w:val="24"/>
          <w:szCs w:val="24"/>
        </w:rPr>
        <w:t xml:space="preserve">. </w:t>
      </w:r>
      <w:proofErr w:type="gramStart"/>
      <w:r w:rsidRPr="000B1F13">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4E0278" w:rsidRPr="000B1F13" w:rsidRDefault="00824A95" w:rsidP="0096124D">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85</w:t>
      </w:r>
      <w:r w:rsidR="004E0278" w:rsidRPr="000B1F13">
        <w:rPr>
          <w:rFonts w:ascii="Times New Roman" w:hAnsi="Times New Roman" w:cs="Times New Roman"/>
          <w:sz w:val="24"/>
          <w:szCs w:val="24"/>
        </w:rPr>
        <w:t xml:space="preserve">. </w:t>
      </w:r>
      <w:proofErr w:type="gramStart"/>
      <w:r w:rsidR="004E0278" w:rsidRPr="000B1F13">
        <w:rPr>
          <w:rFonts w:ascii="Times New Roman" w:hAnsi="Times New Roman" w:cs="Times New Roman"/>
          <w:sz w:val="24"/>
          <w:szCs w:val="24"/>
        </w:rPr>
        <w:t>Контроль за</w:t>
      </w:r>
      <w:proofErr w:type="gramEnd"/>
      <w:r w:rsidR="004E0278" w:rsidRPr="000B1F13">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E0278" w:rsidRPr="000B1F13" w:rsidRDefault="004E0278" w:rsidP="0096124D">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8</w:t>
      </w:r>
      <w:r w:rsidR="00824A95" w:rsidRPr="000B1F13">
        <w:rPr>
          <w:rFonts w:ascii="Times New Roman" w:hAnsi="Times New Roman" w:cs="Times New Roman"/>
          <w:sz w:val="24"/>
          <w:szCs w:val="24"/>
        </w:rPr>
        <w:t>6</w:t>
      </w:r>
      <w:r w:rsidRPr="000B1F13">
        <w:rPr>
          <w:rFonts w:ascii="Times New Roman" w:hAnsi="Times New Roman" w:cs="Times New Roman"/>
          <w:sz w:val="24"/>
          <w:szCs w:val="24"/>
        </w:rPr>
        <w:t xml:space="preserve">. </w:t>
      </w:r>
      <w:proofErr w:type="gramStart"/>
      <w:r w:rsidRPr="000B1F13">
        <w:rPr>
          <w:rFonts w:ascii="Times New Roman" w:hAnsi="Times New Roman" w:cs="Times New Roman"/>
          <w:sz w:val="24"/>
          <w:szCs w:val="24"/>
        </w:rPr>
        <w:t>Контроль за</w:t>
      </w:r>
      <w:proofErr w:type="gramEnd"/>
      <w:r w:rsidRPr="000B1F13">
        <w:rPr>
          <w:rFonts w:ascii="Times New Roman" w:hAnsi="Times New Roman" w:cs="Times New Roman"/>
          <w:sz w:val="24"/>
          <w:szCs w:val="24"/>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E0278" w:rsidRPr="000B1F13" w:rsidRDefault="004E0278" w:rsidP="0096124D">
      <w:pPr>
        <w:pStyle w:val="ConsPlusNormal"/>
        <w:jc w:val="both"/>
        <w:rPr>
          <w:rFonts w:ascii="Times New Roman" w:hAnsi="Times New Roman" w:cs="Times New Roman"/>
          <w:sz w:val="24"/>
          <w:szCs w:val="24"/>
        </w:rPr>
      </w:pPr>
    </w:p>
    <w:p w:rsidR="004E0278" w:rsidRPr="000B1F13" w:rsidRDefault="004E0278" w:rsidP="0096124D">
      <w:pPr>
        <w:pStyle w:val="ConsPlusNormal"/>
        <w:jc w:val="center"/>
        <w:outlineLvl w:val="1"/>
        <w:rPr>
          <w:rFonts w:ascii="Times New Roman" w:hAnsi="Times New Roman" w:cs="Times New Roman"/>
          <w:sz w:val="24"/>
          <w:szCs w:val="24"/>
        </w:rPr>
      </w:pPr>
      <w:r w:rsidRPr="000B1F13">
        <w:rPr>
          <w:rFonts w:ascii="Times New Roman" w:hAnsi="Times New Roman" w:cs="Times New Roman"/>
          <w:sz w:val="24"/>
          <w:szCs w:val="24"/>
        </w:rPr>
        <w:t>Раздел V. Досудебный (внесудебный) порядок обжалования</w:t>
      </w:r>
    </w:p>
    <w:p w:rsidR="004E0278" w:rsidRPr="000B1F13" w:rsidRDefault="004E0278" w:rsidP="0096124D">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решений и действий (бездействия) Администрации, а также</w:t>
      </w:r>
    </w:p>
    <w:p w:rsidR="004E0278" w:rsidRPr="000B1F13" w:rsidRDefault="004E0278" w:rsidP="0096124D">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специалистов, должностных лиц Администрации</w:t>
      </w:r>
    </w:p>
    <w:p w:rsidR="004E0278" w:rsidRPr="000B1F13" w:rsidRDefault="004E0278" w:rsidP="0096124D">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при предоставлении муниципальной услуги</w:t>
      </w:r>
    </w:p>
    <w:p w:rsidR="004E0278" w:rsidRPr="000B1F13" w:rsidRDefault="004E0278" w:rsidP="0096124D">
      <w:pPr>
        <w:pStyle w:val="ConsPlusNormal"/>
        <w:jc w:val="both"/>
        <w:rPr>
          <w:rFonts w:ascii="Times New Roman" w:hAnsi="Times New Roman" w:cs="Times New Roman"/>
          <w:sz w:val="24"/>
          <w:szCs w:val="24"/>
        </w:rPr>
      </w:pPr>
    </w:p>
    <w:p w:rsidR="004E0278" w:rsidRPr="000B1F13" w:rsidRDefault="004E0278" w:rsidP="0096124D">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 xml:space="preserve">Подраздел 1. Право заявителей </w:t>
      </w:r>
      <w:proofErr w:type="gramStart"/>
      <w:r w:rsidRPr="000B1F13">
        <w:rPr>
          <w:rFonts w:ascii="Times New Roman" w:hAnsi="Times New Roman" w:cs="Times New Roman"/>
          <w:sz w:val="24"/>
          <w:szCs w:val="24"/>
        </w:rPr>
        <w:t>на</w:t>
      </w:r>
      <w:proofErr w:type="gramEnd"/>
      <w:r w:rsidRPr="000B1F13">
        <w:rPr>
          <w:rFonts w:ascii="Times New Roman" w:hAnsi="Times New Roman" w:cs="Times New Roman"/>
          <w:sz w:val="24"/>
          <w:szCs w:val="24"/>
        </w:rPr>
        <w:t xml:space="preserve"> досудебное (внесудебное)</w:t>
      </w:r>
    </w:p>
    <w:p w:rsidR="004E0278" w:rsidRPr="000B1F13" w:rsidRDefault="004E0278" w:rsidP="0096124D">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обжалование решений и действий (бездействия), принятых</w:t>
      </w:r>
    </w:p>
    <w:p w:rsidR="004E0278" w:rsidRPr="000B1F13" w:rsidRDefault="004E0278" w:rsidP="0096124D">
      <w:pPr>
        <w:pStyle w:val="ConsPlusNormal"/>
        <w:jc w:val="center"/>
        <w:rPr>
          <w:rFonts w:ascii="Times New Roman" w:hAnsi="Times New Roman" w:cs="Times New Roman"/>
          <w:sz w:val="24"/>
          <w:szCs w:val="24"/>
        </w:rPr>
      </w:pPr>
      <w:r w:rsidRPr="000B1F13">
        <w:rPr>
          <w:rFonts w:ascii="Times New Roman" w:hAnsi="Times New Roman" w:cs="Times New Roman"/>
          <w:sz w:val="24"/>
          <w:szCs w:val="24"/>
        </w:rPr>
        <w:t xml:space="preserve">и </w:t>
      </w:r>
      <w:proofErr w:type="gramStart"/>
      <w:r w:rsidRPr="000B1F13">
        <w:rPr>
          <w:rFonts w:ascii="Times New Roman" w:hAnsi="Times New Roman" w:cs="Times New Roman"/>
          <w:sz w:val="24"/>
          <w:szCs w:val="24"/>
        </w:rPr>
        <w:t>осуществляемых</w:t>
      </w:r>
      <w:proofErr w:type="gramEnd"/>
      <w:r w:rsidRPr="000B1F13">
        <w:rPr>
          <w:rFonts w:ascii="Times New Roman" w:hAnsi="Times New Roman" w:cs="Times New Roman"/>
          <w:sz w:val="24"/>
          <w:szCs w:val="24"/>
        </w:rPr>
        <w:t xml:space="preserve"> в ходе предоставления муниципальной услуги</w:t>
      </w:r>
    </w:p>
    <w:p w:rsidR="004E0278" w:rsidRPr="000B1F13" w:rsidRDefault="004E0278" w:rsidP="0096124D">
      <w:pPr>
        <w:pStyle w:val="ConsPlusNormal"/>
        <w:jc w:val="both"/>
        <w:rPr>
          <w:rFonts w:ascii="Times New Roman" w:hAnsi="Times New Roman" w:cs="Times New Roman"/>
          <w:sz w:val="24"/>
          <w:szCs w:val="24"/>
        </w:rPr>
      </w:pPr>
    </w:p>
    <w:p w:rsidR="004E0278" w:rsidRPr="000B1F13" w:rsidRDefault="004E0278" w:rsidP="0096124D">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8</w:t>
      </w:r>
      <w:r w:rsidR="00824A95" w:rsidRPr="000B1F13">
        <w:rPr>
          <w:rFonts w:ascii="Times New Roman" w:hAnsi="Times New Roman" w:cs="Times New Roman"/>
          <w:sz w:val="24"/>
          <w:szCs w:val="24"/>
        </w:rPr>
        <w:t>7</w:t>
      </w:r>
      <w:r w:rsidRPr="000B1F13">
        <w:rPr>
          <w:rFonts w:ascii="Times New Roman" w:hAnsi="Times New Roman" w:cs="Times New Roman"/>
          <w:sz w:val="24"/>
          <w:szCs w:val="24"/>
        </w:rPr>
        <w:t xml:space="preserve">. </w:t>
      </w:r>
      <w:r w:rsidR="00E80F61" w:rsidRPr="000B1F13">
        <w:rPr>
          <w:rFonts w:ascii="Times New Roman" w:hAnsi="Times New Roman" w:cs="Times New Roman"/>
          <w:sz w:val="24"/>
          <w:szCs w:val="24"/>
        </w:rPr>
        <w:t>Заявитель вправе обжаловать в досудебном (внесудебном) порядке решения, принятые в ходе предоставления муниципальной услуги, действия (бездействия)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w:t>
      </w:r>
    </w:p>
    <w:p w:rsidR="004E0278" w:rsidRPr="000B1F13" w:rsidRDefault="004E0278" w:rsidP="0096124D">
      <w:pPr>
        <w:pStyle w:val="ConsPlusNormal"/>
        <w:jc w:val="both"/>
        <w:rPr>
          <w:rFonts w:ascii="Times New Roman" w:hAnsi="Times New Roman" w:cs="Times New Roman"/>
          <w:sz w:val="24"/>
          <w:szCs w:val="24"/>
        </w:rPr>
      </w:pPr>
    </w:p>
    <w:p w:rsidR="004E0278" w:rsidRPr="000B1F13" w:rsidRDefault="004E0278" w:rsidP="0096124D">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2. Предмет досудебного (внесудебного) обжалования</w:t>
      </w:r>
    </w:p>
    <w:p w:rsidR="004E0278" w:rsidRPr="000B1F13" w:rsidRDefault="004E0278" w:rsidP="0096124D">
      <w:pPr>
        <w:pStyle w:val="ConsPlusNormal"/>
        <w:jc w:val="both"/>
        <w:rPr>
          <w:rFonts w:ascii="Times New Roman" w:hAnsi="Times New Roman" w:cs="Times New Roman"/>
          <w:sz w:val="24"/>
          <w:szCs w:val="24"/>
        </w:rPr>
      </w:pPr>
    </w:p>
    <w:p w:rsidR="004E0278" w:rsidRPr="000B1F13" w:rsidRDefault="00824A95" w:rsidP="0096124D">
      <w:pPr>
        <w:pStyle w:val="ConsPlusNormal"/>
        <w:ind w:firstLine="540"/>
        <w:jc w:val="both"/>
        <w:rPr>
          <w:rFonts w:ascii="Times New Roman" w:hAnsi="Times New Roman" w:cs="Times New Roman"/>
          <w:sz w:val="24"/>
          <w:szCs w:val="24"/>
        </w:rPr>
      </w:pPr>
      <w:r w:rsidRPr="000B1F13">
        <w:rPr>
          <w:rFonts w:ascii="Times New Roman" w:hAnsi="Times New Roman" w:cs="Times New Roman"/>
          <w:sz w:val="24"/>
          <w:szCs w:val="24"/>
        </w:rPr>
        <w:t>88</w:t>
      </w:r>
      <w:r w:rsidR="004E0278" w:rsidRPr="000B1F13">
        <w:rPr>
          <w:rFonts w:ascii="Times New Roman" w:hAnsi="Times New Roman" w:cs="Times New Roman"/>
          <w:sz w:val="24"/>
          <w:szCs w:val="24"/>
        </w:rPr>
        <w:t>. Предметом досудебного (внесудебного) обжалования заявителем решений и действий (бездействия) Администрации, должностного лица Администрации является:</w:t>
      </w:r>
    </w:p>
    <w:p w:rsidR="00E80F61" w:rsidRPr="000B1F13" w:rsidRDefault="00E80F61"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80F61" w:rsidRPr="000B1F13" w:rsidRDefault="00E80F61"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 xml:space="preserve">2) нарушение срока предоставления муниципальной услуги. </w:t>
      </w:r>
      <w:proofErr w:type="gramStart"/>
      <w:r w:rsidRPr="000B1F1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0B1F13">
          <w:rPr>
            <w:rFonts w:ascii="Times New Roman" w:hAnsi="Times New Roman" w:cs="Times New Roman"/>
            <w:sz w:val="24"/>
            <w:szCs w:val="24"/>
          </w:rPr>
          <w:t>частью 1.3 статьи 16</w:t>
        </w:r>
      </w:hyperlink>
      <w:r w:rsidRPr="000B1F13">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(далее – Федеральный закон).;</w:t>
      </w:r>
      <w:proofErr w:type="gramEnd"/>
    </w:p>
    <w:p w:rsidR="00E80F61" w:rsidRPr="000B1F13" w:rsidRDefault="00E80F61"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0F61" w:rsidRPr="000B1F13" w:rsidRDefault="00E80F61"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0F61" w:rsidRPr="000B1F13" w:rsidRDefault="00E80F61" w:rsidP="0096124D">
      <w:pPr>
        <w:spacing w:after="0" w:line="240" w:lineRule="auto"/>
        <w:ind w:firstLine="567"/>
        <w:jc w:val="both"/>
        <w:rPr>
          <w:rFonts w:ascii="Times New Roman" w:hAnsi="Times New Roman" w:cs="Times New Roman"/>
          <w:sz w:val="24"/>
          <w:szCs w:val="24"/>
        </w:rPr>
      </w:pPr>
      <w:proofErr w:type="gramStart"/>
      <w:r w:rsidRPr="000B1F1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B1F1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0B1F13">
          <w:rPr>
            <w:rFonts w:ascii="Times New Roman" w:hAnsi="Times New Roman" w:cs="Times New Roman"/>
            <w:sz w:val="24"/>
            <w:szCs w:val="24"/>
          </w:rPr>
          <w:t>частью 1.3 статьи 16</w:t>
        </w:r>
      </w:hyperlink>
      <w:r w:rsidRPr="000B1F13">
        <w:rPr>
          <w:rFonts w:ascii="Times New Roman" w:hAnsi="Times New Roman" w:cs="Times New Roman"/>
          <w:sz w:val="24"/>
          <w:szCs w:val="24"/>
        </w:rPr>
        <w:t xml:space="preserve"> Федерального закона;</w:t>
      </w:r>
    </w:p>
    <w:p w:rsidR="00E80F61" w:rsidRPr="000B1F13" w:rsidRDefault="00E80F61"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0F61" w:rsidRPr="000B1F13" w:rsidRDefault="00E80F61" w:rsidP="0096124D">
      <w:pPr>
        <w:spacing w:after="0" w:line="240" w:lineRule="auto"/>
        <w:ind w:firstLine="567"/>
        <w:jc w:val="both"/>
        <w:rPr>
          <w:rFonts w:ascii="Times New Roman" w:hAnsi="Times New Roman" w:cs="Times New Roman"/>
          <w:sz w:val="24"/>
          <w:szCs w:val="24"/>
        </w:rPr>
      </w:pPr>
      <w:proofErr w:type="gramStart"/>
      <w:r w:rsidRPr="000B1F13">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0B1F13">
          <w:rPr>
            <w:rFonts w:ascii="Times New Roman" w:hAnsi="Times New Roman" w:cs="Times New Roman"/>
            <w:sz w:val="24"/>
            <w:szCs w:val="24"/>
          </w:rPr>
          <w:t>частью 1.1 статьи 16</w:t>
        </w:r>
      </w:hyperlink>
      <w:r w:rsidRPr="000B1F13">
        <w:rPr>
          <w:rFonts w:ascii="Times New Roman" w:hAnsi="Times New Roman" w:cs="Times New Roman"/>
          <w:sz w:val="24"/>
          <w:szCs w:val="24"/>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1F1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B1F13">
          <w:rPr>
            <w:rFonts w:ascii="Times New Roman" w:hAnsi="Times New Roman" w:cs="Times New Roman"/>
            <w:sz w:val="24"/>
            <w:szCs w:val="24"/>
          </w:rPr>
          <w:t>частью 1.3 статьи 16</w:t>
        </w:r>
      </w:hyperlink>
      <w:r w:rsidRPr="000B1F13">
        <w:rPr>
          <w:rFonts w:ascii="Times New Roman" w:hAnsi="Times New Roman" w:cs="Times New Roman"/>
          <w:sz w:val="24"/>
          <w:szCs w:val="24"/>
        </w:rPr>
        <w:t xml:space="preserve"> Федерального закона;</w:t>
      </w:r>
    </w:p>
    <w:p w:rsidR="00E80F61" w:rsidRPr="000B1F13" w:rsidRDefault="00E80F61"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80F61" w:rsidRPr="000B1F13" w:rsidRDefault="00E80F61" w:rsidP="0096124D">
      <w:pPr>
        <w:spacing w:after="0" w:line="240" w:lineRule="auto"/>
        <w:ind w:firstLine="567"/>
        <w:jc w:val="both"/>
        <w:rPr>
          <w:rFonts w:ascii="Times New Roman" w:hAnsi="Times New Roman" w:cs="Times New Roman"/>
          <w:sz w:val="24"/>
          <w:szCs w:val="24"/>
        </w:rPr>
      </w:pPr>
      <w:proofErr w:type="gramStart"/>
      <w:r w:rsidRPr="000B1F1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Pr="000B1F13">
        <w:rPr>
          <w:rFonts w:ascii="Times New Roman" w:hAnsi="Times New Roman" w:cs="Times New Roman"/>
          <w:sz w:val="24"/>
          <w:szCs w:val="24"/>
        </w:rPr>
        <w:lastRenderedPageBreak/>
        <w:t>Федерации, муниципальными правовыми актами.</w:t>
      </w:r>
      <w:proofErr w:type="gramEnd"/>
      <w:r w:rsidRPr="000B1F1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0B1F13">
          <w:rPr>
            <w:rFonts w:ascii="Times New Roman" w:hAnsi="Times New Roman" w:cs="Times New Roman"/>
            <w:sz w:val="24"/>
            <w:szCs w:val="24"/>
          </w:rPr>
          <w:t>частью 1.3 статьи 16</w:t>
        </w:r>
      </w:hyperlink>
      <w:r w:rsidRPr="000B1F13">
        <w:rPr>
          <w:rFonts w:ascii="Times New Roman" w:hAnsi="Times New Roman" w:cs="Times New Roman"/>
          <w:sz w:val="24"/>
          <w:szCs w:val="24"/>
        </w:rPr>
        <w:t xml:space="preserve"> Федерального закона.</w:t>
      </w:r>
    </w:p>
    <w:p w:rsidR="00E80F61" w:rsidRPr="000B1F13" w:rsidRDefault="00E80F61" w:rsidP="0096124D">
      <w:pPr>
        <w:spacing w:after="0" w:line="240" w:lineRule="auto"/>
        <w:ind w:firstLine="567"/>
        <w:jc w:val="both"/>
        <w:rPr>
          <w:rFonts w:ascii="Times New Roman" w:hAnsi="Times New Roman" w:cs="Times New Roman"/>
          <w:sz w:val="24"/>
          <w:szCs w:val="24"/>
        </w:rPr>
      </w:pPr>
      <w:proofErr w:type="gramStart"/>
      <w:r w:rsidRPr="000B1F1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E0278" w:rsidRPr="000B1F13" w:rsidRDefault="004E0278" w:rsidP="0096124D">
      <w:pPr>
        <w:pStyle w:val="ConsPlusNormal"/>
        <w:jc w:val="both"/>
        <w:rPr>
          <w:rFonts w:ascii="Times New Roman" w:hAnsi="Times New Roman" w:cs="Times New Roman"/>
          <w:sz w:val="24"/>
          <w:szCs w:val="24"/>
        </w:rPr>
      </w:pPr>
    </w:p>
    <w:p w:rsidR="004E0278" w:rsidRPr="000B1F13" w:rsidRDefault="004E0278" w:rsidP="0096124D">
      <w:pPr>
        <w:pStyle w:val="ConsPlusNormal"/>
        <w:jc w:val="center"/>
        <w:outlineLvl w:val="2"/>
        <w:rPr>
          <w:rFonts w:ascii="Times New Roman" w:hAnsi="Times New Roman" w:cs="Times New Roman"/>
          <w:sz w:val="24"/>
          <w:szCs w:val="24"/>
        </w:rPr>
      </w:pPr>
      <w:r w:rsidRPr="000B1F13">
        <w:rPr>
          <w:rFonts w:ascii="Times New Roman" w:hAnsi="Times New Roman" w:cs="Times New Roman"/>
          <w:sz w:val="24"/>
          <w:szCs w:val="24"/>
        </w:rPr>
        <w:t>Подраздел 3. Общие требования к порядку подачи жалобы</w:t>
      </w:r>
    </w:p>
    <w:p w:rsidR="004E0278" w:rsidRPr="000B1F13" w:rsidRDefault="004E0278" w:rsidP="0096124D">
      <w:pPr>
        <w:pStyle w:val="ConsPlusNormal"/>
        <w:jc w:val="both"/>
        <w:rPr>
          <w:rFonts w:ascii="Times New Roman" w:hAnsi="Times New Roman" w:cs="Times New Roman"/>
          <w:sz w:val="24"/>
          <w:szCs w:val="24"/>
        </w:rPr>
      </w:pPr>
    </w:p>
    <w:p w:rsidR="0096124D" w:rsidRPr="000B1F13" w:rsidRDefault="0096124D"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 xml:space="preserve">89.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22" w:history="1">
        <w:r w:rsidRPr="000B1F13">
          <w:rPr>
            <w:rFonts w:ascii="Times New Roman" w:hAnsi="Times New Roman" w:cs="Times New Roman"/>
            <w:sz w:val="24"/>
            <w:szCs w:val="24"/>
          </w:rPr>
          <w:t>частью 1.1 статьи 16</w:t>
        </w:r>
      </w:hyperlink>
      <w:r w:rsidRPr="000B1F13">
        <w:rPr>
          <w:rFonts w:ascii="Times New Roman" w:hAnsi="Times New Roman" w:cs="Times New Roman"/>
          <w:sz w:val="24"/>
          <w:szCs w:val="24"/>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0B1F13">
          <w:rPr>
            <w:rFonts w:ascii="Times New Roman" w:hAnsi="Times New Roman" w:cs="Times New Roman"/>
            <w:sz w:val="24"/>
            <w:szCs w:val="24"/>
          </w:rPr>
          <w:t>частью 1.1 статьи 16</w:t>
        </w:r>
      </w:hyperlink>
      <w:r w:rsidRPr="000B1F13">
        <w:rPr>
          <w:rFonts w:ascii="Times New Roman" w:hAnsi="Times New Roman" w:cs="Times New Roman"/>
          <w:sz w:val="24"/>
          <w:szCs w:val="24"/>
        </w:rPr>
        <w:t xml:space="preserve"> Федерального закона.</w:t>
      </w:r>
    </w:p>
    <w:p w:rsidR="0096124D" w:rsidRPr="000B1F13" w:rsidRDefault="0096124D"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 xml:space="preserve">90. </w:t>
      </w:r>
      <w:proofErr w:type="gramStart"/>
      <w:r w:rsidRPr="000B1F1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B1F13">
        <w:rPr>
          <w:rFonts w:ascii="Times New Roman" w:hAnsi="Times New Roman" w:cs="Times New Roman"/>
          <w:sz w:val="24"/>
          <w:szCs w:val="24"/>
        </w:rPr>
        <w:t xml:space="preserve"> при личном приеме заявителя.</w:t>
      </w:r>
    </w:p>
    <w:p w:rsidR="0096124D" w:rsidRPr="000B1F13" w:rsidRDefault="0096124D"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B1F13">
        <w:rPr>
          <w:rFonts w:ascii="Times New Roman" w:hAnsi="Times New Roman" w:cs="Times New Roman"/>
          <w:sz w:val="24"/>
          <w:szCs w:val="24"/>
        </w:rPr>
        <w:t xml:space="preserve">Жалоба на решения и действия (бездействие) организаций, предусмотренных </w:t>
      </w:r>
      <w:hyperlink r:id="rId24" w:history="1">
        <w:r w:rsidRPr="000B1F13">
          <w:rPr>
            <w:rFonts w:ascii="Times New Roman" w:hAnsi="Times New Roman" w:cs="Times New Roman"/>
            <w:sz w:val="24"/>
            <w:szCs w:val="24"/>
          </w:rPr>
          <w:t>частью 1.1 статьи 16</w:t>
        </w:r>
      </w:hyperlink>
      <w:r w:rsidRPr="000B1F13">
        <w:rPr>
          <w:rFonts w:ascii="Times New Roman" w:hAnsi="Times New Roman" w:cs="Times New Roman"/>
          <w:sz w:val="24"/>
          <w:szCs w:val="24"/>
        </w:rPr>
        <w:t xml:space="preserve">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6124D" w:rsidRPr="000B1F13" w:rsidRDefault="0096124D"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91. Жалоба должна содержать:</w:t>
      </w:r>
    </w:p>
    <w:p w:rsidR="0096124D" w:rsidRPr="000B1F13" w:rsidRDefault="0096124D" w:rsidP="0096124D">
      <w:pPr>
        <w:spacing w:after="0" w:line="240" w:lineRule="auto"/>
        <w:ind w:firstLine="567"/>
        <w:jc w:val="both"/>
        <w:rPr>
          <w:rFonts w:ascii="Times New Roman" w:hAnsi="Times New Roman" w:cs="Times New Roman"/>
          <w:sz w:val="24"/>
          <w:szCs w:val="24"/>
        </w:rPr>
      </w:pPr>
      <w:proofErr w:type="gramStart"/>
      <w:r w:rsidRPr="000B1F13">
        <w:rPr>
          <w:rFonts w:ascii="Times New Roman" w:hAnsi="Times New Roman" w:cs="Times New Roman"/>
          <w:sz w:val="24"/>
          <w:szCs w:val="24"/>
        </w:rPr>
        <w:t xml:space="preserve">1) наименование органа, предоставляющего муниципальную услугу, либо фамилия, имя, отчество должностного лица, либо муниципального служащего, </w:t>
      </w:r>
      <w:r w:rsidRPr="000B1F13">
        <w:rPr>
          <w:rFonts w:ascii="Times New Roman" w:hAnsi="Times New Roman" w:cs="Times New Roman"/>
          <w:sz w:val="24"/>
          <w:szCs w:val="24"/>
        </w:rPr>
        <w:lastRenderedPageBreak/>
        <w:t xml:space="preserve">решение, действие (бездействие) которого обжалуется, многофункционального центра, его руководителя и (или) работника, организаций, предусмотренных </w:t>
      </w:r>
      <w:hyperlink r:id="rId25" w:history="1">
        <w:r w:rsidRPr="000B1F13">
          <w:rPr>
            <w:rFonts w:ascii="Times New Roman" w:hAnsi="Times New Roman" w:cs="Times New Roman"/>
            <w:sz w:val="24"/>
            <w:szCs w:val="24"/>
          </w:rPr>
          <w:t>частью 1.1 статьи 16</w:t>
        </w:r>
      </w:hyperlink>
      <w:r w:rsidRPr="000B1F13">
        <w:rPr>
          <w:rFonts w:ascii="Times New Roman" w:hAnsi="Times New Roman" w:cs="Times New Roman"/>
          <w:sz w:val="24"/>
          <w:szCs w:val="24"/>
        </w:rPr>
        <w:t xml:space="preserve"> Федерального закона, их руководителей и (или) работников;</w:t>
      </w:r>
      <w:proofErr w:type="gramEnd"/>
    </w:p>
    <w:p w:rsidR="0096124D" w:rsidRPr="000B1F13" w:rsidRDefault="0096124D" w:rsidP="0096124D">
      <w:pPr>
        <w:spacing w:after="0" w:line="240" w:lineRule="auto"/>
        <w:ind w:firstLine="567"/>
        <w:jc w:val="both"/>
        <w:rPr>
          <w:rFonts w:ascii="Times New Roman" w:hAnsi="Times New Roman" w:cs="Times New Roman"/>
          <w:sz w:val="24"/>
          <w:szCs w:val="24"/>
        </w:rPr>
      </w:pPr>
      <w:proofErr w:type="gramStart"/>
      <w:r w:rsidRPr="000B1F1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124D" w:rsidRPr="000B1F13" w:rsidRDefault="0096124D" w:rsidP="0096124D">
      <w:pPr>
        <w:spacing w:after="0" w:line="240" w:lineRule="auto"/>
        <w:ind w:firstLine="567"/>
        <w:jc w:val="both"/>
        <w:rPr>
          <w:rFonts w:ascii="Times New Roman" w:hAnsi="Times New Roman" w:cs="Times New Roman"/>
          <w:sz w:val="24"/>
          <w:szCs w:val="24"/>
        </w:rPr>
      </w:pPr>
      <w:proofErr w:type="gramStart"/>
      <w:r w:rsidRPr="000B1F13">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0B1F13">
          <w:rPr>
            <w:rFonts w:ascii="Times New Roman" w:hAnsi="Times New Roman" w:cs="Times New Roman"/>
            <w:sz w:val="24"/>
            <w:szCs w:val="24"/>
          </w:rPr>
          <w:t>частью 1.1 статьи 16</w:t>
        </w:r>
      </w:hyperlink>
      <w:r w:rsidRPr="000B1F13">
        <w:rPr>
          <w:rFonts w:ascii="Times New Roman" w:hAnsi="Times New Roman" w:cs="Times New Roman"/>
          <w:sz w:val="24"/>
          <w:szCs w:val="24"/>
        </w:rPr>
        <w:t xml:space="preserve"> настоящего Федерального закона, их работников, суть, краткое изложение обжалуемого действия (бездействия);</w:t>
      </w:r>
      <w:proofErr w:type="gramEnd"/>
    </w:p>
    <w:p w:rsidR="0096124D" w:rsidRPr="000B1F13" w:rsidRDefault="0096124D"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4) доводы, на основании которых заявитель не согласен с решением и действием (бездействием).</w:t>
      </w:r>
    </w:p>
    <w:p w:rsidR="0096124D" w:rsidRPr="000B1F13" w:rsidRDefault="0096124D"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 xml:space="preserve">92. </w:t>
      </w:r>
      <w:proofErr w:type="gramStart"/>
      <w:r w:rsidRPr="000B1F13">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0B1F13">
          <w:rPr>
            <w:rFonts w:ascii="Times New Roman" w:hAnsi="Times New Roman" w:cs="Times New Roman"/>
            <w:sz w:val="24"/>
            <w:szCs w:val="24"/>
          </w:rPr>
          <w:t>частью 1.1 статьи 16</w:t>
        </w:r>
      </w:hyperlink>
      <w:r w:rsidRPr="000B1F13">
        <w:rPr>
          <w:rFonts w:ascii="Times New Roman" w:hAnsi="Times New Roman" w:cs="Times New Roman"/>
          <w:sz w:val="24"/>
          <w:szCs w:val="24"/>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Pr="000B1F13">
          <w:rPr>
            <w:rFonts w:ascii="Times New Roman" w:hAnsi="Times New Roman" w:cs="Times New Roman"/>
            <w:sz w:val="24"/>
            <w:szCs w:val="24"/>
          </w:rPr>
          <w:t>частью 1.1 статьи 16</w:t>
        </w:r>
      </w:hyperlink>
      <w:r w:rsidRPr="000B1F13">
        <w:rPr>
          <w:rFonts w:ascii="Times New Roman" w:hAnsi="Times New Roman" w:cs="Times New Roman"/>
          <w:sz w:val="24"/>
          <w:szCs w:val="24"/>
        </w:rPr>
        <w:t xml:space="preserve"> Федерального закона, в приеме документов</w:t>
      </w:r>
      <w:proofErr w:type="gramEnd"/>
      <w:r w:rsidRPr="000B1F13">
        <w:rPr>
          <w:rFonts w:ascii="Times New Roman" w:hAnsi="Times New Roman" w:cs="Times New Roman"/>
          <w:sz w:val="24"/>
          <w:szCs w:val="24"/>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124D" w:rsidRPr="000B1F13" w:rsidRDefault="0096124D" w:rsidP="0096124D">
      <w:pPr>
        <w:pStyle w:val="ConsPlusNormal"/>
        <w:ind w:firstLine="567"/>
        <w:jc w:val="both"/>
        <w:rPr>
          <w:rFonts w:ascii="Times New Roman" w:hAnsi="Times New Roman" w:cs="Times New Roman"/>
          <w:sz w:val="24"/>
          <w:szCs w:val="24"/>
        </w:rPr>
      </w:pPr>
      <w:r w:rsidRPr="000B1F13">
        <w:rPr>
          <w:rFonts w:ascii="Times New Roman" w:hAnsi="Times New Roman" w:cs="Times New Roman"/>
          <w:sz w:val="24"/>
          <w:szCs w:val="24"/>
        </w:rPr>
        <w:t>93. По результатам рассмотрения жалобы принимается одно из следующих решений:</w:t>
      </w:r>
    </w:p>
    <w:p w:rsidR="0096124D" w:rsidRPr="000B1F13" w:rsidRDefault="0096124D" w:rsidP="0096124D">
      <w:pPr>
        <w:pStyle w:val="ConsPlusNormal"/>
        <w:ind w:firstLine="567"/>
        <w:jc w:val="both"/>
        <w:rPr>
          <w:rFonts w:ascii="Times New Roman" w:hAnsi="Times New Roman" w:cs="Times New Roman"/>
          <w:sz w:val="24"/>
          <w:szCs w:val="24"/>
        </w:rPr>
      </w:pPr>
      <w:proofErr w:type="gramStart"/>
      <w:r w:rsidRPr="000B1F1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6124D" w:rsidRPr="000B1F13" w:rsidRDefault="0096124D"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2) в удовлетворении жалобы отказывается.</w:t>
      </w:r>
    </w:p>
    <w:p w:rsidR="0096124D" w:rsidRPr="000B1F13" w:rsidRDefault="0096124D"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94. Не позднее дня, следующего за днем принятия решения, указанного в пункте 93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124D" w:rsidRPr="000B1F13" w:rsidRDefault="0096124D"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 xml:space="preserve">95. В случае установления в ходе или по результатам </w:t>
      </w:r>
      <w:proofErr w:type="gramStart"/>
      <w:r w:rsidRPr="000B1F1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B1F13">
        <w:rPr>
          <w:rFonts w:ascii="Times New Roman" w:hAnsi="Times New Roman" w:cs="Times New Roman"/>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96124D" w:rsidRPr="000B1F13" w:rsidRDefault="0096124D" w:rsidP="0096124D">
      <w:pPr>
        <w:spacing w:after="0" w:line="240" w:lineRule="auto"/>
        <w:ind w:firstLine="567"/>
        <w:jc w:val="both"/>
        <w:rPr>
          <w:rFonts w:ascii="Times New Roman" w:hAnsi="Times New Roman" w:cs="Times New Roman"/>
          <w:sz w:val="24"/>
          <w:szCs w:val="24"/>
        </w:rPr>
      </w:pPr>
      <w:r w:rsidRPr="000B1F13">
        <w:rPr>
          <w:rFonts w:ascii="Times New Roman" w:hAnsi="Times New Roman" w:cs="Times New Roman"/>
          <w:sz w:val="24"/>
          <w:szCs w:val="24"/>
        </w:rPr>
        <w:t xml:space="preserve">96. В случае признания жалобы подлежащей удовлетворению в ответе заявителю, указанном в пункте 95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1F13">
        <w:rPr>
          <w:rFonts w:ascii="Times New Roman" w:hAnsi="Times New Roman" w:cs="Times New Roman"/>
          <w:sz w:val="24"/>
          <w:szCs w:val="24"/>
        </w:rPr>
        <w:t>неудобства</w:t>
      </w:r>
      <w:proofErr w:type="gramEnd"/>
      <w:r w:rsidRPr="000B1F1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124D" w:rsidRPr="000B1F13" w:rsidRDefault="0096124D" w:rsidP="0096124D">
      <w:pPr>
        <w:autoSpaceDE w:val="0"/>
        <w:autoSpaceDN w:val="0"/>
        <w:adjustRightInd w:val="0"/>
        <w:spacing w:after="0" w:line="240" w:lineRule="auto"/>
        <w:ind w:firstLine="709"/>
        <w:jc w:val="both"/>
        <w:rPr>
          <w:rFonts w:ascii="Times New Roman" w:hAnsi="Times New Roman" w:cs="Times New Roman"/>
          <w:sz w:val="24"/>
          <w:szCs w:val="24"/>
        </w:rPr>
      </w:pPr>
      <w:r w:rsidRPr="000B1F13">
        <w:rPr>
          <w:rFonts w:ascii="Times New Roman" w:hAnsi="Times New Roman" w:cs="Times New Roman"/>
          <w:sz w:val="24"/>
          <w:szCs w:val="24"/>
        </w:rPr>
        <w:t xml:space="preserve">97. В случае признания </w:t>
      </w:r>
      <w:proofErr w:type="gramStart"/>
      <w:r w:rsidRPr="000B1F13">
        <w:rPr>
          <w:rFonts w:ascii="Times New Roman" w:hAnsi="Times New Roman" w:cs="Times New Roman"/>
          <w:sz w:val="24"/>
          <w:szCs w:val="24"/>
        </w:rPr>
        <w:t>жалобы</w:t>
      </w:r>
      <w:proofErr w:type="gramEnd"/>
      <w:r w:rsidRPr="000B1F13">
        <w:rPr>
          <w:rFonts w:ascii="Times New Roman" w:hAnsi="Times New Roman" w:cs="Times New Roman"/>
          <w:sz w:val="24"/>
          <w:szCs w:val="24"/>
        </w:rPr>
        <w:t xml:space="preserve"> не подлежащей удовлетворению в ответе заявителю, указанном в пункте 95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E0278" w:rsidRPr="000B1F13" w:rsidRDefault="004E0278" w:rsidP="0096124D">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824A95" w:rsidRPr="000B1F13" w:rsidRDefault="00824A95" w:rsidP="00D34456">
      <w:pPr>
        <w:pStyle w:val="ConsPlusNormal"/>
        <w:jc w:val="right"/>
        <w:outlineLvl w:val="1"/>
        <w:rPr>
          <w:rFonts w:ascii="Times New Roman" w:hAnsi="Times New Roman" w:cs="Times New Roman"/>
          <w:sz w:val="24"/>
          <w:szCs w:val="24"/>
        </w:rPr>
      </w:pPr>
    </w:p>
    <w:p w:rsidR="00824A95" w:rsidRPr="000B1F13" w:rsidRDefault="00824A95" w:rsidP="00D34456">
      <w:pPr>
        <w:pStyle w:val="ConsPlusNormal"/>
        <w:jc w:val="right"/>
        <w:outlineLvl w:val="1"/>
        <w:rPr>
          <w:rFonts w:ascii="Times New Roman" w:hAnsi="Times New Roman" w:cs="Times New Roman"/>
          <w:sz w:val="24"/>
          <w:szCs w:val="24"/>
        </w:rPr>
      </w:pPr>
    </w:p>
    <w:p w:rsidR="00824A95" w:rsidRPr="000B1F13" w:rsidRDefault="00824A95" w:rsidP="00D34456">
      <w:pPr>
        <w:pStyle w:val="ConsPlusNormal"/>
        <w:jc w:val="right"/>
        <w:outlineLvl w:val="1"/>
        <w:rPr>
          <w:rFonts w:ascii="Times New Roman" w:hAnsi="Times New Roman" w:cs="Times New Roman"/>
          <w:sz w:val="24"/>
          <w:szCs w:val="24"/>
        </w:rPr>
      </w:pPr>
    </w:p>
    <w:p w:rsidR="00824A95" w:rsidRPr="000B1F13" w:rsidRDefault="00824A95" w:rsidP="00D34456">
      <w:pPr>
        <w:pStyle w:val="ConsPlusNormal"/>
        <w:jc w:val="right"/>
        <w:outlineLvl w:val="1"/>
        <w:rPr>
          <w:rFonts w:ascii="Times New Roman" w:hAnsi="Times New Roman" w:cs="Times New Roman"/>
          <w:sz w:val="24"/>
          <w:szCs w:val="24"/>
        </w:rPr>
      </w:pPr>
    </w:p>
    <w:p w:rsidR="00824A95" w:rsidRPr="000B1F13" w:rsidRDefault="00824A95" w:rsidP="00D34456">
      <w:pPr>
        <w:pStyle w:val="ConsPlusNormal"/>
        <w:jc w:val="right"/>
        <w:outlineLvl w:val="1"/>
        <w:rPr>
          <w:rFonts w:ascii="Times New Roman" w:hAnsi="Times New Roman" w:cs="Times New Roman"/>
          <w:sz w:val="24"/>
          <w:szCs w:val="24"/>
        </w:rPr>
      </w:pPr>
    </w:p>
    <w:p w:rsidR="00824A95" w:rsidRPr="000B1F13" w:rsidRDefault="00824A95" w:rsidP="00D34456">
      <w:pPr>
        <w:pStyle w:val="ConsPlusNormal"/>
        <w:jc w:val="right"/>
        <w:outlineLvl w:val="1"/>
        <w:rPr>
          <w:rFonts w:ascii="Times New Roman" w:hAnsi="Times New Roman" w:cs="Times New Roman"/>
          <w:sz w:val="24"/>
          <w:szCs w:val="24"/>
        </w:rPr>
      </w:pPr>
    </w:p>
    <w:p w:rsidR="00824A95" w:rsidRPr="000B1F13" w:rsidRDefault="00824A95" w:rsidP="00D34456">
      <w:pPr>
        <w:pStyle w:val="ConsPlusNormal"/>
        <w:jc w:val="right"/>
        <w:outlineLvl w:val="1"/>
        <w:rPr>
          <w:rFonts w:ascii="Times New Roman" w:hAnsi="Times New Roman" w:cs="Times New Roman"/>
          <w:sz w:val="24"/>
          <w:szCs w:val="24"/>
        </w:rPr>
      </w:pPr>
    </w:p>
    <w:p w:rsidR="00824A95" w:rsidRPr="000B1F13" w:rsidRDefault="00824A95" w:rsidP="00D34456">
      <w:pPr>
        <w:pStyle w:val="ConsPlusNormal"/>
        <w:jc w:val="right"/>
        <w:outlineLvl w:val="1"/>
        <w:rPr>
          <w:rFonts w:ascii="Times New Roman" w:hAnsi="Times New Roman" w:cs="Times New Roman"/>
          <w:sz w:val="24"/>
          <w:szCs w:val="24"/>
        </w:rPr>
      </w:pPr>
    </w:p>
    <w:p w:rsidR="00824A95" w:rsidRPr="000B1F13" w:rsidRDefault="00824A95" w:rsidP="00D34456">
      <w:pPr>
        <w:pStyle w:val="ConsPlusNormal"/>
        <w:jc w:val="right"/>
        <w:outlineLvl w:val="1"/>
        <w:rPr>
          <w:rFonts w:ascii="Times New Roman" w:hAnsi="Times New Roman" w:cs="Times New Roman"/>
          <w:sz w:val="24"/>
          <w:szCs w:val="24"/>
        </w:rPr>
      </w:pPr>
    </w:p>
    <w:p w:rsidR="00824A95" w:rsidRPr="000B1F13" w:rsidRDefault="00824A95" w:rsidP="00D34456">
      <w:pPr>
        <w:pStyle w:val="ConsPlusNormal"/>
        <w:jc w:val="right"/>
        <w:outlineLvl w:val="1"/>
        <w:rPr>
          <w:rFonts w:ascii="Times New Roman" w:hAnsi="Times New Roman" w:cs="Times New Roman"/>
          <w:sz w:val="24"/>
          <w:szCs w:val="24"/>
        </w:rPr>
      </w:pPr>
    </w:p>
    <w:p w:rsidR="00824A95" w:rsidRPr="000B1F13" w:rsidRDefault="00824A95" w:rsidP="00D34456">
      <w:pPr>
        <w:pStyle w:val="ConsPlusNormal"/>
        <w:jc w:val="right"/>
        <w:outlineLvl w:val="1"/>
        <w:rPr>
          <w:rFonts w:ascii="Times New Roman" w:hAnsi="Times New Roman" w:cs="Times New Roman"/>
          <w:sz w:val="24"/>
          <w:szCs w:val="24"/>
        </w:rPr>
      </w:pPr>
    </w:p>
    <w:p w:rsidR="004E0278" w:rsidRPr="000B1F13" w:rsidRDefault="004E0278" w:rsidP="00D34456">
      <w:pPr>
        <w:pStyle w:val="ConsPlusNormal"/>
        <w:jc w:val="right"/>
        <w:outlineLvl w:val="1"/>
        <w:rPr>
          <w:rFonts w:ascii="Times New Roman" w:hAnsi="Times New Roman" w:cs="Times New Roman"/>
          <w:sz w:val="24"/>
          <w:szCs w:val="24"/>
        </w:rPr>
      </w:pPr>
      <w:r w:rsidRPr="000B1F13">
        <w:rPr>
          <w:rFonts w:ascii="Times New Roman" w:hAnsi="Times New Roman" w:cs="Times New Roman"/>
          <w:sz w:val="24"/>
          <w:szCs w:val="24"/>
        </w:rPr>
        <w:t>Приложение N 1</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к Административному регламенту</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 xml:space="preserve">предоставления </w:t>
      </w:r>
      <w:proofErr w:type="gramStart"/>
      <w:r w:rsidRPr="000B1F13">
        <w:rPr>
          <w:rFonts w:ascii="Times New Roman" w:hAnsi="Times New Roman" w:cs="Times New Roman"/>
          <w:sz w:val="24"/>
          <w:szCs w:val="24"/>
        </w:rPr>
        <w:t>муниципальной</w:t>
      </w:r>
      <w:proofErr w:type="gramEnd"/>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 xml:space="preserve">услуги "Предоставление </w:t>
      </w:r>
      <w:proofErr w:type="gramStart"/>
      <w:r w:rsidRPr="000B1F13">
        <w:rPr>
          <w:rFonts w:ascii="Times New Roman" w:hAnsi="Times New Roman" w:cs="Times New Roman"/>
          <w:sz w:val="24"/>
          <w:szCs w:val="24"/>
        </w:rPr>
        <w:t>жилых</w:t>
      </w:r>
      <w:proofErr w:type="gramEnd"/>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помещений из состава</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специализированного</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муниципального жилищного фонда"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nformat"/>
        <w:jc w:val="right"/>
        <w:rPr>
          <w:rFonts w:ascii="Times New Roman" w:hAnsi="Times New Roman" w:cs="Times New Roman"/>
          <w:sz w:val="24"/>
          <w:szCs w:val="24"/>
        </w:rPr>
      </w:pPr>
      <w:r w:rsidRPr="000B1F13">
        <w:rPr>
          <w:rFonts w:ascii="Times New Roman" w:hAnsi="Times New Roman" w:cs="Times New Roman"/>
          <w:sz w:val="24"/>
          <w:szCs w:val="24"/>
        </w:rPr>
        <w:t xml:space="preserve">                                            В Администрацию </w:t>
      </w:r>
      <w:r w:rsidR="00A30573" w:rsidRPr="000B1F13">
        <w:rPr>
          <w:rFonts w:ascii="Times New Roman" w:hAnsi="Times New Roman" w:cs="Times New Roman"/>
          <w:sz w:val="24"/>
          <w:szCs w:val="24"/>
        </w:rPr>
        <w:t>Воронцовского</w:t>
      </w:r>
      <w:r w:rsidR="00824A95" w:rsidRPr="000B1F13">
        <w:rPr>
          <w:rFonts w:ascii="Times New Roman" w:hAnsi="Times New Roman" w:cs="Times New Roman"/>
          <w:sz w:val="24"/>
          <w:szCs w:val="24"/>
        </w:rPr>
        <w:t xml:space="preserve"> сельского поселения</w:t>
      </w:r>
    </w:p>
    <w:p w:rsidR="004E0278" w:rsidRPr="000B1F13" w:rsidRDefault="004E0278" w:rsidP="00D34456">
      <w:pPr>
        <w:pStyle w:val="ConsPlusNonformat"/>
        <w:jc w:val="right"/>
        <w:rPr>
          <w:rFonts w:ascii="Times New Roman" w:hAnsi="Times New Roman" w:cs="Times New Roman"/>
          <w:sz w:val="24"/>
          <w:szCs w:val="24"/>
        </w:rPr>
      </w:pPr>
      <w:r w:rsidRPr="000B1F13">
        <w:rPr>
          <w:rFonts w:ascii="Times New Roman" w:hAnsi="Times New Roman" w:cs="Times New Roman"/>
          <w:sz w:val="24"/>
          <w:szCs w:val="24"/>
        </w:rPr>
        <w:t xml:space="preserve">                                            </w:t>
      </w:r>
    </w:p>
    <w:p w:rsidR="004E0278" w:rsidRPr="000B1F13" w:rsidRDefault="004E0278" w:rsidP="00D34456">
      <w:pPr>
        <w:pStyle w:val="ConsPlusNonformat"/>
        <w:jc w:val="right"/>
        <w:rPr>
          <w:rFonts w:ascii="Times New Roman" w:hAnsi="Times New Roman" w:cs="Times New Roman"/>
          <w:sz w:val="24"/>
          <w:szCs w:val="24"/>
        </w:rPr>
      </w:pPr>
      <w:r w:rsidRPr="000B1F13">
        <w:rPr>
          <w:rFonts w:ascii="Times New Roman" w:hAnsi="Times New Roman" w:cs="Times New Roman"/>
          <w:sz w:val="24"/>
          <w:szCs w:val="24"/>
        </w:rPr>
        <w:t xml:space="preserve">                                            от 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w:t>
      </w:r>
      <w:r w:rsidR="0096124D" w:rsidRPr="000B1F13">
        <w:rPr>
          <w:rFonts w:ascii="Times New Roman" w:hAnsi="Times New Roman" w:cs="Times New Roman"/>
          <w:sz w:val="24"/>
          <w:szCs w:val="24"/>
        </w:rPr>
        <w:tab/>
      </w:r>
      <w:r w:rsidR="0096124D" w:rsidRPr="000B1F13">
        <w:rPr>
          <w:rFonts w:ascii="Times New Roman" w:hAnsi="Times New Roman" w:cs="Times New Roman"/>
          <w:sz w:val="24"/>
          <w:szCs w:val="24"/>
        </w:rPr>
        <w:tab/>
      </w:r>
      <w:r w:rsidR="0096124D" w:rsidRPr="000B1F13">
        <w:rPr>
          <w:rFonts w:ascii="Times New Roman" w:hAnsi="Times New Roman" w:cs="Times New Roman"/>
          <w:sz w:val="24"/>
          <w:szCs w:val="24"/>
        </w:rPr>
        <w:tab/>
      </w:r>
      <w:r w:rsidR="0096124D" w:rsidRPr="000B1F13">
        <w:rPr>
          <w:rFonts w:ascii="Times New Roman" w:hAnsi="Times New Roman" w:cs="Times New Roman"/>
          <w:sz w:val="24"/>
          <w:szCs w:val="24"/>
        </w:rPr>
        <w:tab/>
      </w:r>
      <w:r w:rsidR="0096124D" w:rsidRPr="000B1F13">
        <w:rPr>
          <w:rFonts w:ascii="Times New Roman" w:hAnsi="Times New Roman" w:cs="Times New Roman"/>
          <w:sz w:val="24"/>
          <w:szCs w:val="24"/>
        </w:rPr>
        <w:tab/>
      </w:r>
      <w:r w:rsidR="0096124D" w:rsidRPr="000B1F13">
        <w:rPr>
          <w:rFonts w:ascii="Times New Roman" w:hAnsi="Times New Roman" w:cs="Times New Roman"/>
          <w:sz w:val="24"/>
          <w:szCs w:val="24"/>
        </w:rPr>
        <w:tab/>
      </w:r>
      <w:r w:rsidRPr="000B1F13">
        <w:rPr>
          <w:rFonts w:ascii="Times New Roman" w:hAnsi="Times New Roman" w:cs="Times New Roman"/>
          <w:sz w:val="24"/>
          <w:szCs w:val="24"/>
        </w:rPr>
        <w:t xml:space="preserve"> (ФИО)</w:t>
      </w:r>
    </w:p>
    <w:p w:rsidR="004E0278" w:rsidRPr="000B1F13" w:rsidRDefault="004E0278" w:rsidP="00D34456">
      <w:pPr>
        <w:pStyle w:val="ConsPlusNonformat"/>
        <w:jc w:val="both"/>
        <w:rPr>
          <w:rFonts w:ascii="Times New Roman" w:hAnsi="Times New Roman" w:cs="Times New Roman"/>
          <w:sz w:val="24"/>
          <w:szCs w:val="24"/>
        </w:rPr>
      </w:pPr>
    </w:p>
    <w:p w:rsidR="004E0278" w:rsidRPr="000B1F13" w:rsidRDefault="004E0278" w:rsidP="0096124D">
      <w:pPr>
        <w:pStyle w:val="ConsPlusNonformat"/>
        <w:ind w:left="3540"/>
        <w:jc w:val="both"/>
        <w:rPr>
          <w:rFonts w:ascii="Times New Roman" w:hAnsi="Times New Roman" w:cs="Times New Roman"/>
          <w:sz w:val="24"/>
          <w:szCs w:val="24"/>
        </w:rPr>
      </w:pPr>
      <w:r w:rsidRPr="000B1F13">
        <w:rPr>
          <w:rFonts w:ascii="Times New Roman" w:hAnsi="Times New Roman" w:cs="Times New Roman"/>
          <w:sz w:val="24"/>
          <w:szCs w:val="24"/>
        </w:rPr>
        <w:t xml:space="preserve">                                            проживающег</w:t>
      </w:r>
      <w:proofErr w:type="gramStart"/>
      <w:r w:rsidRPr="000B1F13">
        <w:rPr>
          <w:rFonts w:ascii="Times New Roman" w:hAnsi="Times New Roman" w:cs="Times New Roman"/>
          <w:sz w:val="24"/>
          <w:szCs w:val="24"/>
        </w:rPr>
        <w:t>о(</w:t>
      </w:r>
      <w:proofErr w:type="gramEnd"/>
      <w:r w:rsidRPr="000B1F13">
        <w:rPr>
          <w:rFonts w:ascii="Times New Roman" w:hAnsi="Times New Roman" w:cs="Times New Roman"/>
          <w:sz w:val="24"/>
          <w:szCs w:val="24"/>
        </w:rPr>
        <w:t>ей) по адресу:</w:t>
      </w:r>
    </w:p>
    <w:p w:rsidR="004E0278" w:rsidRPr="000B1F13" w:rsidRDefault="004E0278" w:rsidP="0096124D">
      <w:pPr>
        <w:pStyle w:val="ConsPlusNonformat"/>
        <w:ind w:left="3540"/>
        <w:jc w:val="both"/>
        <w:rPr>
          <w:rFonts w:ascii="Times New Roman" w:hAnsi="Times New Roman" w:cs="Times New Roman"/>
          <w:sz w:val="24"/>
          <w:szCs w:val="24"/>
        </w:rPr>
      </w:pPr>
      <w:r w:rsidRPr="000B1F13">
        <w:rPr>
          <w:rFonts w:ascii="Times New Roman" w:hAnsi="Times New Roman" w:cs="Times New Roman"/>
          <w:sz w:val="24"/>
          <w:szCs w:val="24"/>
        </w:rPr>
        <w:t xml:space="preserve">                                            _______________________________</w:t>
      </w:r>
    </w:p>
    <w:p w:rsidR="004E0278" w:rsidRPr="000B1F13" w:rsidRDefault="004E0278" w:rsidP="0096124D">
      <w:pPr>
        <w:pStyle w:val="ConsPlusNonformat"/>
        <w:ind w:left="3540"/>
        <w:jc w:val="both"/>
        <w:rPr>
          <w:rFonts w:ascii="Times New Roman" w:hAnsi="Times New Roman" w:cs="Times New Roman"/>
          <w:sz w:val="24"/>
          <w:szCs w:val="24"/>
        </w:rPr>
      </w:pPr>
      <w:r w:rsidRPr="000B1F13">
        <w:rPr>
          <w:rFonts w:ascii="Times New Roman" w:hAnsi="Times New Roman" w:cs="Times New Roman"/>
          <w:sz w:val="24"/>
          <w:szCs w:val="24"/>
        </w:rPr>
        <w:t xml:space="preserve">                                            _______________________________</w:t>
      </w:r>
    </w:p>
    <w:p w:rsidR="004E0278" w:rsidRPr="000B1F13" w:rsidRDefault="004E0278" w:rsidP="0096124D">
      <w:pPr>
        <w:pStyle w:val="ConsPlusNonformat"/>
        <w:ind w:left="3540"/>
        <w:jc w:val="both"/>
        <w:rPr>
          <w:rFonts w:ascii="Times New Roman" w:hAnsi="Times New Roman" w:cs="Times New Roman"/>
          <w:sz w:val="24"/>
          <w:szCs w:val="24"/>
        </w:rPr>
      </w:pPr>
      <w:r w:rsidRPr="000B1F13">
        <w:rPr>
          <w:rFonts w:ascii="Times New Roman" w:hAnsi="Times New Roman" w:cs="Times New Roman"/>
          <w:sz w:val="24"/>
          <w:szCs w:val="24"/>
        </w:rPr>
        <w:t xml:space="preserve">                                            тел.: _________________________</w:t>
      </w:r>
    </w:p>
    <w:p w:rsidR="004E0278" w:rsidRPr="000B1F13" w:rsidRDefault="004E0278" w:rsidP="00D34456">
      <w:pPr>
        <w:pStyle w:val="ConsPlusNonformat"/>
        <w:jc w:val="both"/>
        <w:rPr>
          <w:rFonts w:ascii="Times New Roman" w:hAnsi="Times New Roman" w:cs="Times New Roman"/>
          <w:sz w:val="24"/>
          <w:szCs w:val="24"/>
        </w:rPr>
      </w:pPr>
    </w:p>
    <w:p w:rsidR="004E0278" w:rsidRPr="000B1F13" w:rsidRDefault="004E0278" w:rsidP="00D34456">
      <w:pPr>
        <w:pStyle w:val="ConsPlusNonformat"/>
        <w:jc w:val="both"/>
        <w:rPr>
          <w:rFonts w:ascii="Times New Roman" w:hAnsi="Times New Roman" w:cs="Times New Roman"/>
          <w:sz w:val="24"/>
          <w:szCs w:val="24"/>
        </w:rPr>
      </w:pPr>
      <w:bookmarkStart w:id="22" w:name="P498"/>
      <w:bookmarkEnd w:id="22"/>
      <w:r w:rsidRPr="000B1F13">
        <w:rPr>
          <w:rFonts w:ascii="Times New Roman" w:hAnsi="Times New Roman" w:cs="Times New Roman"/>
          <w:sz w:val="24"/>
          <w:szCs w:val="24"/>
        </w:rPr>
        <w:t xml:space="preserve">                                 ЗАЯВЛЕНИЕ</w:t>
      </w:r>
    </w:p>
    <w:p w:rsidR="004E0278" w:rsidRPr="000B1F13" w:rsidRDefault="004E0278" w:rsidP="00D34456">
      <w:pPr>
        <w:pStyle w:val="ConsPlusNonformat"/>
        <w:jc w:val="both"/>
        <w:rPr>
          <w:rFonts w:ascii="Times New Roman" w:hAnsi="Times New Roman" w:cs="Times New Roman"/>
          <w:sz w:val="24"/>
          <w:szCs w:val="24"/>
        </w:rPr>
      </w:pP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Прошу  Вас  предоставить  мне  и  членам  моей  семьи по договору найма</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специализированного   жилого   помещения   муниципального  жилищного  фонда</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___________________________________________________________________________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w:t>
      </w:r>
      <w:proofErr w:type="gramStart"/>
      <w:r w:rsidRPr="000B1F13">
        <w:rPr>
          <w:rFonts w:ascii="Times New Roman" w:hAnsi="Times New Roman" w:cs="Times New Roman"/>
          <w:sz w:val="24"/>
          <w:szCs w:val="24"/>
        </w:rPr>
        <w:t>(вид жилого помещения: служебное, жилое помещение в общежитии, жилое</w:t>
      </w:r>
      <w:proofErr w:type="gramEnd"/>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помещение маневренного фонда)</w:t>
      </w:r>
    </w:p>
    <w:p w:rsidR="004E0278" w:rsidRPr="000B1F13" w:rsidRDefault="004E0278" w:rsidP="00D34456">
      <w:pPr>
        <w:pStyle w:val="ConsPlusNonformat"/>
        <w:jc w:val="both"/>
        <w:rPr>
          <w:rFonts w:ascii="Times New Roman" w:hAnsi="Times New Roman" w:cs="Times New Roman"/>
          <w:sz w:val="24"/>
          <w:szCs w:val="24"/>
        </w:rPr>
      </w:pPr>
      <w:proofErr w:type="gramStart"/>
      <w:r w:rsidRPr="000B1F13">
        <w:rPr>
          <w:rFonts w:ascii="Times New Roman" w:hAnsi="Times New Roman" w:cs="Times New Roman"/>
          <w:sz w:val="24"/>
          <w:szCs w:val="24"/>
        </w:rPr>
        <w:t>расположенное</w:t>
      </w:r>
      <w:proofErr w:type="gramEnd"/>
      <w:r w:rsidRPr="000B1F13">
        <w:rPr>
          <w:rFonts w:ascii="Times New Roman" w:hAnsi="Times New Roman" w:cs="Times New Roman"/>
          <w:sz w:val="24"/>
          <w:szCs w:val="24"/>
        </w:rPr>
        <w:t xml:space="preserve">    по    адресу:   Омская   область,   </w:t>
      </w:r>
      <w:r w:rsidR="00DA1194" w:rsidRPr="000B1F13">
        <w:rPr>
          <w:rFonts w:ascii="Times New Roman" w:hAnsi="Times New Roman" w:cs="Times New Roman"/>
          <w:sz w:val="24"/>
          <w:szCs w:val="24"/>
        </w:rPr>
        <w:t xml:space="preserve">Полтавский </w:t>
      </w:r>
      <w:r w:rsidRPr="000B1F13">
        <w:rPr>
          <w:rFonts w:ascii="Times New Roman" w:hAnsi="Times New Roman" w:cs="Times New Roman"/>
          <w:sz w:val="24"/>
          <w:szCs w:val="24"/>
        </w:rPr>
        <w:t>район,   нас.</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пункт ________________, ул. </w:t>
      </w:r>
      <w:proofErr w:type="spellStart"/>
      <w:r w:rsidRPr="000B1F13">
        <w:rPr>
          <w:rFonts w:ascii="Times New Roman" w:hAnsi="Times New Roman" w:cs="Times New Roman"/>
          <w:sz w:val="24"/>
          <w:szCs w:val="24"/>
        </w:rPr>
        <w:t>_________________д</w:t>
      </w:r>
      <w:proofErr w:type="spellEnd"/>
      <w:r w:rsidRPr="000B1F13">
        <w:rPr>
          <w:rFonts w:ascii="Times New Roman" w:hAnsi="Times New Roman" w:cs="Times New Roman"/>
          <w:sz w:val="24"/>
          <w:szCs w:val="24"/>
        </w:rPr>
        <w:t>. ___ кв. ____</w:t>
      </w:r>
    </w:p>
    <w:p w:rsidR="004E0278" w:rsidRPr="000B1F13" w:rsidRDefault="004E0278" w:rsidP="00D34456">
      <w:pPr>
        <w:pStyle w:val="ConsPlusNonformat"/>
        <w:jc w:val="both"/>
        <w:rPr>
          <w:rFonts w:ascii="Times New Roman" w:hAnsi="Times New Roman" w:cs="Times New Roman"/>
          <w:sz w:val="24"/>
          <w:szCs w:val="24"/>
        </w:rPr>
      </w:pP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Совместно проживают:</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1.________________________________________________________________________.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2.________________________________________________________________________.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3.________________________________________________________________________.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4.________________________________________________________________________.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5.________________________________________________________________________.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(ФИО, степень родства с нанимателем)</w:t>
      </w:r>
    </w:p>
    <w:p w:rsidR="004E0278" w:rsidRPr="000B1F13" w:rsidRDefault="004E0278" w:rsidP="00D34456">
      <w:pPr>
        <w:pStyle w:val="ConsPlusNonformat"/>
        <w:jc w:val="both"/>
        <w:rPr>
          <w:rFonts w:ascii="Times New Roman" w:hAnsi="Times New Roman" w:cs="Times New Roman"/>
          <w:sz w:val="24"/>
          <w:szCs w:val="24"/>
        </w:rPr>
      </w:pP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Результат   предоставления   муниципальной  услуги  прошу  предоставить</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следующим способом: 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_____________________ __________________________ 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(Дата)                  (Подпись)                   (ФИО)</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4E0278" w:rsidRPr="000B1F13" w:rsidRDefault="004E0278" w:rsidP="00D34456">
      <w:pPr>
        <w:pStyle w:val="ConsPlusNormal"/>
        <w:jc w:val="right"/>
        <w:outlineLvl w:val="1"/>
        <w:rPr>
          <w:rFonts w:ascii="Times New Roman" w:hAnsi="Times New Roman" w:cs="Times New Roman"/>
          <w:sz w:val="24"/>
          <w:szCs w:val="24"/>
        </w:rPr>
      </w:pPr>
      <w:r w:rsidRPr="000B1F13">
        <w:rPr>
          <w:rFonts w:ascii="Times New Roman" w:hAnsi="Times New Roman" w:cs="Times New Roman"/>
          <w:sz w:val="24"/>
          <w:szCs w:val="24"/>
        </w:rPr>
        <w:t>Приложение N 2</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к Административному регламенту</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 xml:space="preserve">предоставления </w:t>
      </w:r>
      <w:proofErr w:type="gramStart"/>
      <w:r w:rsidRPr="000B1F13">
        <w:rPr>
          <w:rFonts w:ascii="Times New Roman" w:hAnsi="Times New Roman" w:cs="Times New Roman"/>
          <w:sz w:val="24"/>
          <w:szCs w:val="24"/>
        </w:rPr>
        <w:t>муниципальной</w:t>
      </w:r>
      <w:proofErr w:type="gramEnd"/>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 xml:space="preserve">услуги "Предоставление </w:t>
      </w:r>
      <w:proofErr w:type="gramStart"/>
      <w:r w:rsidRPr="000B1F13">
        <w:rPr>
          <w:rFonts w:ascii="Times New Roman" w:hAnsi="Times New Roman" w:cs="Times New Roman"/>
          <w:sz w:val="24"/>
          <w:szCs w:val="24"/>
        </w:rPr>
        <w:t>жилых</w:t>
      </w:r>
      <w:proofErr w:type="gramEnd"/>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помещений из состава</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специализированного</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муниципального жилищного фонда"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nformat"/>
        <w:jc w:val="right"/>
        <w:rPr>
          <w:rFonts w:ascii="Times New Roman" w:hAnsi="Times New Roman" w:cs="Times New Roman"/>
          <w:sz w:val="24"/>
          <w:szCs w:val="24"/>
        </w:rPr>
      </w:pPr>
      <w:r w:rsidRPr="000B1F13">
        <w:rPr>
          <w:rFonts w:ascii="Times New Roman" w:hAnsi="Times New Roman" w:cs="Times New Roman"/>
          <w:sz w:val="24"/>
          <w:szCs w:val="24"/>
        </w:rPr>
        <w:t xml:space="preserve">                                            В Администрацию </w:t>
      </w:r>
      <w:r w:rsidR="00A30573" w:rsidRPr="000B1F13">
        <w:rPr>
          <w:rFonts w:ascii="Times New Roman" w:hAnsi="Times New Roman" w:cs="Times New Roman"/>
          <w:sz w:val="24"/>
          <w:szCs w:val="24"/>
        </w:rPr>
        <w:t>Воронцовского</w:t>
      </w:r>
    </w:p>
    <w:p w:rsidR="004E0278" w:rsidRPr="000B1F13" w:rsidRDefault="004E0278" w:rsidP="00D34456">
      <w:pPr>
        <w:pStyle w:val="ConsPlusNonformat"/>
        <w:jc w:val="right"/>
        <w:rPr>
          <w:rFonts w:ascii="Times New Roman" w:hAnsi="Times New Roman" w:cs="Times New Roman"/>
          <w:sz w:val="24"/>
          <w:szCs w:val="24"/>
        </w:rPr>
      </w:pPr>
      <w:r w:rsidRPr="000B1F13">
        <w:rPr>
          <w:rFonts w:ascii="Times New Roman" w:hAnsi="Times New Roman" w:cs="Times New Roman"/>
          <w:sz w:val="24"/>
          <w:szCs w:val="24"/>
        </w:rPr>
        <w:t xml:space="preserve">                                            </w:t>
      </w:r>
      <w:r w:rsidR="00DA1194" w:rsidRPr="000B1F13">
        <w:rPr>
          <w:rFonts w:ascii="Times New Roman" w:hAnsi="Times New Roman" w:cs="Times New Roman"/>
          <w:sz w:val="24"/>
          <w:szCs w:val="24"/>
        </w:rPr>
        <w:t>сельского поселения</w:t>
      </w:r>
    </w:p>
    <w:p w:rsidR="004E0278" w:rsidRPr="000B1F13" w:rsidRDefault="004E0278" w:rsidP="00D34456">
      <w:pPr>
        <w:pStyle w:val="ConsPlusNonformat"/>
        <w:jc w:val="right"/>
        <w:rPr>
          <w:rFonts w:ascii="Times New Roman" w:hAnsi="Times New Roman" w:cs="Times New Roman"/>
          <w:sz w:val="24"/>
          <w:szCs w:val="24"/>
        </w:rPr>
      </w:pPr>
      <w:r w:rsidRPr="000B1F13">
        <w:rPr>
          <w:rFonts w:ascii="Times New Roman" w:hAnsi="Times New Roman" w:cs="Times New Roman"/>
          <w:sz w:val="24"/>
          <w:szCs w:val="24"/>
        </w:rPr>
        <w:t xml:space="preserve">                                                                                        от ____________________________</w:t>
      </w:r>
    </w:p>
    <w:p w:rsidR="004E0278" w:rsidRPr="000B1F13" w:rsidRDefault="004E0278" w:rsidP="00D34456">
      <w:pPr>
        <w:pStyle w:val="ConsPlusNonformat"/>
        <w:jc w:val="right"/>
        <w:rPr>
          <w:rFonts w:ascii="Times New Roman" w:hAnsi="Times New Roman" w:cs="Times New Roman"/>
          <w:sz w:val="24"/>
          <w:szCs w:val="24"/>
        </w:rPr>
      </w:pPr>
      <w:r w:rsidRPr="000B1F13">
        <w:rPr>
          <w:rFonts w:ascii="Times New Roman" w:hAnsi="Times New Roman" w:cs="Times New Roman"/>
          <w:sz w:val="24"/>
          <w:szCs w:val="24"/>
        </w:rPr>
        <w:t xml:space="preserve">                                                         (ФИО)</w:t>
      </w:r>
    </w:p>
    <w:p w:rsidR="004E0278" w:rsidRPr="000B1F13" w:rsidRDefault="004E0278" w:rsidP="00D34456">
      <w:pPr>
        <w:pStyle w:val="ConsPlusNonformat"/>
        <w:jc w:val="right"/>
        <w:rPr>
          <w:rFonts w:ascii="Times New Roman" w:hAnsi="Times New Roman" w:cs="Times New Roman"/>
          <w:sz w:val="24"/>
          <w:szCs w:val="24"/>
        </w:rPr>
      </w:pPr>
      <w:r w:rsidRPr="000B1F13">
        <w:rPr>
          <w:rFonts w:ascii="Times New Roman" w:hAnsi="Times New Roman" w:cs="Times New Roman"/>
          <w:sz w:val="24"/>
          <w:szCs w:val="24"/>
        </w:rPr>
        <w:t xml:space="preserve">                                            проживающег</w:t>
      </w:r>
      <w:proofErr w:type="gramStart"/>
      <w:r w:rsidRPr="000B1F13">
        <w:rPr>
          <w:rFonts w:ascii="Times New Roman" w:hAnsi="Times New Roman" w:cs="Times New Roman"/>
          <w:sz w:val="24"/>
          <w:szCs w:val="24"/>
        </w:rPr>
        <w:t>о(</w:t>
      </w:r>
      <w:proofErr w:type="gramEnd"/>
      <w:r w:rsidRPr="000B1F13">
        <w:rPr>
          <w:rFonts w:ascii="Times New Roman" w:hAnsi="Times New Roman" w:cs="Times New Roman"/>
          <w:sz w:val="24"/>
          <w:szCs w:val="24"/>
        </w:rPr>
        <w:t>ей) по адресу:</w:t>
      </w:r>
    </w:p>
    <w:p w:rsidR="004E0278" w:rsidRPr="000B1F13" w:rsidRDefault="004E0278" w:rsidP="00D34456">
      <w:pPr>
        <w:pStyle w:val="ConsPlusNonformat"/>
        <w:jc w:val="right"/>
        <w:rPr>
          <w:rFonts w:ascii="Times New Roman" w:hAnsi="Times New Roman" w:cs="Times New Roman"/>
          <w:sz w:val="24"/>
          <w:szCs w:val="24"/>
        </w:rPr>
      </w:pPr>
      <w:r w:rsidRPr="000B1F13">
        <w:rPr>
          <w:rFonts w:ascii="Times New Roman" w:hAnsi="Times New Roman" w:cs="Times New Roman"/>
          <w:sz w:val="24"/>
          <w:szCs w:val="24"/>
        </w:rPr>
        <w:t xml:space="preserve">                                            _______________________________</w:t>
      </w:r>
    </w:p>
    <w:p w:rsidR="004E0278" w:rsidRPr="000B1F13" w:rsidRDefault="004E0278" w:rsidP="00D34456">
      <w:pPr>
        <w:pStyle w:val="ConsPlusNonformat"/>
        <w:jc w:val="right"/>
        <w:rPr>
          <w:rFonts w:ascii="Times New Roman" w:hAnsi="Times New Roman" w:cs="Times New Roman"/>
          <w:sz w:val="24"/>
          <w:szCs w:val="24"/>
        </w:rPr>
      </w:pPr>
      <w:r w:rsidRPr="000B1F13">
        <w:rPr>
          <w:rFonts w:ascii="Times New Roman" w:hAnsi="Times New Roman" w:cs="Times New Roman"/>
          <w:sz w:val="24"/>
          <w:szCs w:val="24"/>
        </w:rPr>
        <w:t xml:space="preserve">                                            _______________________________</w:t>
      </w:r>
    </w:p>
    <w:p w:rsidR="004E0278" w:rsidRPr="000B1F13" w:rsidRDefault="004E0278" w:rsidP="00D34456">
      <w:pPr>
        <w:pStyle w:val="ConsPlusNonformat"/>
        <w:jc w:val="right"/>
        <w:rPr>
          <w:rFonts w:ascii="Times New Roman" w:hAnsi="Times New Roman" w:cs="Times New Roman"/>
          <w:sz w:val="24"/>
          <w:szCs w:val="24"/>
        </w:rPr>
      </w:pPr>
      <w:r w:rsidRPr="000B1F13">
        <w:rPr>
          <w:rFonts w:ascii="Times New Roman" w:hAnsi="Times New Roman" w:cs="Times New Roman"/>
          <w:sz w:val="24"/>
          <w:szCs w:val="24"/>
        </w:rPr>
        <w:t xml:space="preserve">                                            тел.: _________________________</w:t>
      </w:r>
    </w:p>
    <w:p w:rsidR="004E0278" w:rsidRPr="000B1F13" w:rsidRDefault="004E0278" w:rsidP="00D34456">
      <w:pPr>
        <w:pStyle w:val="ConsPlusNonformat"/>
        <w:jc w:val="both"/>
        <w:rPr>
          <w:rFonts w:ascii="Times New Roman" w:hAnsi="Times New Roman" w:cs="Times New Roman"/>
          <w:sz w:val="24"/>
          <w:szCs w:val="24"/>
        </w:rPr>
      </w:pPr>
    </w:p>
    <w:p w:rsidR="004E0278" w:rsidRPr="000B1F13" w:rsidRDefault="004E0278" w:rsidP="00D34456">
      <w:pPr>
        <w:pStyle w:val="ConsPlusNonformat"/>
        <w:jc w:val="both"/>
        <w:rPr>
          <w:rFonts w:ascii="Times New Roman" w:hAnsi="Times New Roman" w:cs="Times New Roman"/>
          <w:sz w:val="24"/>
          <w:szCs w:val="24"/>
        </w:rPr>
      </w:pPr>
      <w:bookmarkStart w:id="23" w:name="P544"/>
      <w:bookmarkEnd w:id="23"/>
      <w:r w:rsidRPr="000B1F13">
        <w:rPr>
          <w:rFonts w:ascii="Times New Roman" w:hAnsi="Times New Roman" w:cs="Times New Roman"/>
          <w:sz w:val="24"/>
          <w:szCs w:val="24"/>
        </w:rPr>
        <w:t xml:space="preserve">                           ЗАЯВЛЕНИЕ (СОГЛАСИЕ)</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на обработку персональных данных</w:t>
      </w:r>
    </w:p>
    <w:p w:rsidR="004E0278" w:rsidRPr="000B1F13" w:rsidRDefault="004E0278" w:rsidP="00D34456">
      <w:pPr>
        <w:pStyle w:val="ConsPlusNonformat"/>
        <w:jc w:val="both"/>
        <w:rPr>
          <w:rFonts w:ascii="Times New Roman" w:hAnsi="Times New Roman" w:cs="Times New Roman"/>
          <w:sz w:val="24"/>
          <w:szCs w:val="24"/>
        </w:rPr>
      </w:pP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Я, _______________________________________________________________________,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w:t>
      </w:r>
      <w:proofErr w:type="gramStart"/>
      <w:r w:rsidRPr="000B1F13">
        <w:rPr>
          <w:rFonts w:ascii="Times New Roman" w:hAnsi="Times New Roman" w:cs="Times New Roman"/>
          <w:sz w:val="24"/>
          <w:szCs w:val="24"/>
        </w:rPr>
        <w:t>(Ф.И.О., адрес места регистрации, реквизиты документа, удостоверяющего</w:t>
      </w:r>
      <w:proofErr w:type="gramEnd"/>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личность)</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члены моей семьи:</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1. ________________________________________________________________________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proofErr w:type="gramStart"/>
      <w:r w:rsidRPr="000B1F13">
        <w:rPr>
          <w:rFonts w:ascii="Times New Roman" w:hAnsi="Times New Roman" w:cs="Times New Roman"/>
          <w:sz w:val="24"/>
          <w:szCs w:val="24"/>
        </w:rPr>
        <w:t>(родственные отношения, Ф.И.О., число, месяц, год рождения, номер основного</w:t>
      </w:r>
      <w:proofErr w:type="gramEnd"/>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документа,  удостоверяющего  личность,  сведения  о  дате выдачи указанного</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документа и выдавшем его </w:t>
      </w:r>
      <w:proofErr w:type="gramStart"/>
      <w:r w:rsidRPr="000B1F13">
        <w:rPr>
          <w:rFonts w:ascii="Times New Roman" w:hAnsi="Times New Roman" w:cs="Times New Roman"/>
          <w:sz w:val="24"/>
          <w:szCs w:val="24"/>
        </w:rPr>
        <w:t>органе</w:t>
      </w:r>
      <w:proofErr w:type="gramEnd"/>
      <w:r w:rsidRPr="000B1F13">
        <w:rPr>
          <w:rFonts w:ascii="Times New Roman" w:hAnsi="Times New Roman" w:cs="Times New Roman"/>
          <w:sz w:val="24"/>
          <w:szCs w:val="24"/>
        </w:rPr>
        <w:t>)</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2. ________________________________________________________________________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proofErr w:type="gramStart"/>
      <w:r w:rsidRPr="000B1F13">
        <w:rPr>
          <w:rFonts w:ascii="Times New Roman" w:hAnsi="Times New Roman" w:cs="Times New Roman"/>
          <w:sz w:val="24"/>
          <w:szCs w:val="24"/>
        </w:rPr>
        <w:t>(родственные отношения, Ф.И.О., число, месяц, год рождения, номер основного</w:t>
      </w:r>
      <w:proofErr w:type="gramEnd"/>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документа,  удостоверяющего  личность,  сведения  о  дате выдачи указанного</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документа и выдавшем его </w:t>
      </w:r>
      <w:proofErr w:type="gramStart"/>
      <w:r w:rsidRPr="000B1F13">
        <w:rPr>
          <w:rFonts w:ascii="Times New Roman" w:hAnsi="Times New Roman" w:cs="Times New Roman"/>
          <w:sz w:val="24"/>
          <w:szCs w:val="24"/>
        </w:rPr>
        <w:t>органе</w:t>
      </w:r>
      <w:proofErr w:type="gramEnd"/>
      <w:r w:rsidRPr="000B1F13">
        <w:rPr>
          <w:rFonts w:ascii="Times New Roman" w:hAnsi="Times New Roman" w:cs="Times New Roman"/>
          <w:sz w:val="24"/>
          <w:szCs w:val="24"/>
        </w:rPr>
        <w:t>)</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3. ________________________________________________________________________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proofErr w:type="gramStart"/>
      <w:r w:rsidRPr="000B1F13">
        <w:rPr>
          <w:rFonts w:ascii="Times New Roman" w:hAnsi="Times New Roman" w:cs="Times New Roman"/>
          <w:sz w:val="24"/>
          <w:szCs w:val="24"/>
        </w:rPr>
        <w:t>(родственные отношения, Ф.И.О., число, месяц, год рождения, номер основного</w:t>
      </w:r>
      <w:proofErr w:type="gramEnd"/>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документа,  удостоверяющего  личность,  сведения  о  дате выдачи указанного</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документа и выдавшем его </w:t>
      </w:r>
      <w:proofErr w:type="gramStart"/>
      <w:r w:rsidRPr="000B1F13">
        <w:rPr>
          <w:rFonts w:ascii="Times New Roman" w:hAnsi="Times New Roman" w:cs="Times New Roman"/>
          <w:sz w:val="24"/>
          <w:szCs w:val="24"/>
        </w:rPr>
        <w:t>органе</w:t>
      </w:r>
      <w:proofErr w:type="gramEnd"/>
      <w:r w:rsidRPr="000B1F13">
        <w:rPr>
          <w:rFonts w:ascii="Times New Roman" w:hAnsi="Times New Roman" w:cs="Times New Roman"/>
          <w:sz w:val="24"/>
          <w:szCs w:val="24"/>
        </w:rPr>
        <w:t>)</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4. ________________________________________________________________________</w:t>
      </w:r>
    </w:p>
    <w:p w:rsidR="004E0278" w:rsidRPr="000B1F13" w:rsidRDefault="004E0278" w:rsidP="00D34456">
      <w:pPr>
        <w:pStyle w:val="ConsPlusNonformat"/>
        <w:jc w:val="both"/>
        <w:rPr>
          <w:rFonts w:ascii="Times New Roman" w:hAnsi="Times New Roman" w:cs="Times New Roman"/>
          <w:sz w:val="24"/>
          <w:szCs w:val="24"/>
        </w:rPr>
      </w:pPr>
      <w:proofErr w:type="gramStart"/>
      <w:r w:rsidRPr="000B1F13">
        <w:rPr>
          <w:rFonts w:ascii="Times New Roman" w:hAnsi="Times New Roman" w:cs="Times New Roman"/>
          <w:sz w:val="24"/>
          <w:szCs w:val="24"/>
        </w:rPr>
        <w:t>(родственные отношения, Ф.И.О., число, месяц, год рождения, номер основного</w:t>
      </w:r>
      <w:proofErr w:type="gramEnd"/>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документа,  удостоверяющего  личность,  сведения  о  дате выдачи указанного</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документа и выдавшем его </w:t>
      </w:r>
      <w:proofErr w:type="gramStart"/>
      <w:r w:rsidRPr="000B1F13">
        <w:rPr>
          <w:rFonts w:ascii="Times New Roman" w:hAnsi="Times New Roman" w:cs="Times New Roman"/>
          <w:sz w:val="24"/>
          <w:szCs w:val="24"/>
        </w:rPr>
        <w:t>органе</w:t>
      </w:r>
      <w:proofErr w:type="gramEnd"/>
      <w:r w:rsidRPr="000B1F13">
        <w:rPr>
          <w:rFonts w:ascii="Times New Roman" w:hAnsi="Times New Roman" w:cs="Times New Roman"/>
          <w:sz w:val="24"/>
          <w:szCs w:val="24"/>
        </w:rPr>
        <w:t>)</w:t>
      </w:r>
    </w:p>
    <w:p w:rsidR="004E0278" w:rsidRPr="000B1F13" w:rsidRDefault="004E0278" w:rsidP="00D34456">
      <w:pPr>
        <w:pStyle w:val="ConsPlusNonformat"/>
        <w:jc w:val="both"/>
        <w:rPr>
          <w:rFonts w:ascii="Times New Roman" w:hAnsi="Times New Roman" w:cs="Times New Roman"/>
          <w:sz w:val="24"/>
          <w:szCs w:val="24"/>
        </w:rPr>
      </w:pPr>
    </w:p>
    <w:p w:rsidR="004E0278" w:rsidRPr="000B1F13" w:rsidRDefault="004E0278" w:rsidP="0096124D">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в  соответствии  с </w:t>
      </w:r>
      <w:hyperlink r:id="rId29" w:history="1">
        <w:proofErr w:type="gramStart"/>
        <w:r w:rsidRPr="000B1F13">
          <w:rPr>
            <w:rFonts w:ascii="Times New Roman" w:hAnsi="Times New Roman" w:cs="Times New Roman"/>
            <w:sz w:val="24"/>
            <w:szCs w:val="24"/>
          </w:rPr>
          <w:t>ч</w:t>
        </w:r>
        <w:proofErr w:type="gramEnd"/>
        <w:r w:rsidRPr="000B1F13">
          <w:rPr>
            <w:rFonts w:ascii="Times New Roman" w:hAnsi="Times New Roman" w:cs="Times New Roman"/>
            <w:sz w:val="24"/>
            <w:szCs w:val="24"/>
          </w:rPr>
          <w:t>. 1 ст. 9</w:t>
        </w:r>
      </w:hyperlink>
      <w:r w:rsidRPr="000B1F13">
        <w:rPr>
          <w:rFonts w:ascii="Times New Roman" w:hAnsi="Times New Roman" w:cs="Times New Roman"/>
          <w:sz w:val="24"/>
          <w:szCs w:val="24"/>
        </w:rPr>
        <w:t xml:space="preserve">  Федерального  закона  от 27.07.2006 N 152-ФЗ</w:t>
      </w:r>
    </w:p>
    <w:p w:rsidR="004E0278" w:rsidRPr="000B1F13" w:rsidRDefault="004E0278" w:rsidP="0096124D">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"О персональных данных" в целях рассмотрения вопроса о  предоставлении  мне</w:t>
      </w:r>
    </w:p>
    <w:p w:rsidR="004E0278" w:rsidRPr="000B1F13" w:rsidRDefault="004E0278" w:rsidP="0096124D">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(нам)   жилого  помещения  по  договору  найма  специализированного  жилого</w:t>
      </w:r>
    </w:p>
    <w:p w:rsidR="004E0278" w:rsidRPr="000B1F13" w:rsidRDefault="004E0278" w:rsidP="0096124D">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помещения    муниципального   жилищного   фонда    настоящим   даю   (даем)</w:t>
      </w:r>
    </w:p>
    <w:p w:rsidR="004E0278" w:rsidRPr="000B1F13" w:rsidRDefault="004E0278" w:rsidP="0096124D">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lastRenderedPageBreak/>
        <w:t xml:space="preserve">Администрации  </w:t>
      </w:r>
      <w:r w:rsidR="00A30573" w:rsidRPr="000B1F13">
        <w:rPr>
          <w:rFonts w:ascii="Times New Roman" w:hAnsi="Times New Roman" w:cs="Times New Roman"/>
          <w:sz w:val="24"/>
          <w:szCs w:val="24"/>
        </w:rPr>
        <w:t>Воронцовского</w:t>
      </w:r>
      <w:r w:rsidR="00DA1194" w:rsidRPr="000B1F13">
        <w:rPr>
          <w:rFonts w:ascii="Times New Roman" w:hAnsi="Times New Roman" w:cs="Times New Roman"/>
          <w:sz w:val="24"/>
          <w:szCs w:val="24"/>
        </w:rPr>
        <w:t xml:space="preserve"> сельского поселения</w:t>
      </w:r>
      <w:r w:rsidRPr="000B1F13">
        <w:rPr>
          <w:rFonts w:ascii="Times New Roman" w:hAnsi="Times New Roman" w:cs="Times New Roman"/>
          <w:sz w:val="24"/>
          <w:szCs w:val="24"/>
        </w:rPr>
        <w:t xml:space="preserve">   согласие</w:t>
      </w:r>
    </w:p>
    <w:p w:rsidR="004E0278" w:rsidRPr="000B1F13" w:rsidRDefault="004E0278" w:rsidP="0096124D">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на осуществление действий (операций) с моими персональными данными, включая</w:t>
      </w:r>
    </w:p>
    <w:p w:rsidR="004E0278" w:rsidRPr="000B1F13" w:rsidRDefault="004E0278" w:rsidP="00D34456">
      <w:pPr>
        <w:pStyle w:val="ConsPlusNonformat"/>
        <w:jc w:val="both"/>
        <w:rPr>
          <w:rFonts w:ascii="Times New Roman" w:hAnsi="Times New Roman" w:cs="Times New Roman"/>
          <w:sz w:val="24"/>
          <w:szCs w:val="24"/>
        </w:rPr>
      </w:pPr>
      <w:proofErr w:type="gramStart"/>
      <w:r w:rsidRPr="000B1F13">
        <w:rPr>
          <w:rFonts w:ascii="Times New Roman" w:hAnsi="Times New Roman" w:cs="Times New Roman"/>
          <w:sz w:val="24"/>
          <w:szCs w:val="24"/>
        </w:rPr>
        <w:t>сбор,  запись, систематизацию, накопление, хранение, уточнение (обновление,</w:t>
      </w:r>
      <w:proofErr w:type="gramEnd"/>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изменение),    извлечение,    использование,   передачу   (распространение,</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предоставление,     доступ),    обезличивание,    блокирование,    удаление</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в документальной, электронной, устной форме.</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Настоящее   согласие   действует  со  дня  его  подписания  до  момента</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достижения цели обработки персональных данных или его отзыва.</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Мне  (нам) разъяснено, что настоящее согласие может быть отозвано путем</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подачи письменного заявления.</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Я (мы) ознакомле</w:t>
      </w:r>
      <w:proofErr w:type="gramStart"/>
      <w:r w:rsidRPr="000B1F13">
        <w:rPr>
          <w:rFonts w:ascii="Times New Roman" w:hAnsi="Times New Roman" w:cs="Times New Roman"/>
          <w:sz w:val="24"/>
          <w:szCs w:val="24"/>
        </w:rPr>
        <w:t>н(</w:t>
      </w:r>
      <w:proofErr w:type="gramEnd"/>
      <w:r w:rsidRPr="000B1F13">
        <w:rPr>
          <w:rFonts w:ascii="Times New Roman" w:hAnsi="Times New Roman" w:cs="Times New Roman"/>
          <w:sz w:val="24"/>
          <w:szCs w:val="24"/>
        </w:rPr>
        <w:t>а, -</w:t>
      </w:r>
      <w:proofErr w:type="spellStart"/>
      <w:r w:rsidRPr="000B1F13">
        <w:rPr>
          <w:rFonts w:ascii="Times New Roman" w:hAnsi="Times New Roman" w:cs="Times New Roman"/>
          <w:sz w:val="24"/>
          <w:szCs w:val="24"/>
        </w:rPr>
        <w:t>ы</w:t>
      </w:r>
      <w:proofErr w:type="spellEnd"/>
      <w:r w:rsidRPr="000B1F13">
        <w:rPr>
          <w:rFonts w:ascii="Times New Roman" w:hAnsi="Times New Roman" w:cs="Times New Roman"/>
          <w:sz w:val="24"/>
          <w:szCs w:val="24"/>
        </w:rPr>
        <w:t>) с тем, что в случае отзыва настоящего согласия</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оператор вправе продолжить обработку персональных данных без моего согласия</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при наличии оснований, указанных в </w:t>
      </w:r>
      <w:hyperlink r:id="rId30" w:history="1">
        <w:r w:rsidRPr="000B1F13">
          <w:rPr>
            <w:rFonts w:ascii="Times New Roman" w:hAnsi="Times New Roman" w:cs="Times New Roman"/>
            <w:sz w:val="24"/>
            <w:szCs w:val="24"/>
          </w:rPr>
          <w:t>пунктах 2</w:t>
        </w:r>
      </w:hyperlink>
      <w:r w:rsidRPr="000B1F13">
        <w:rPr>
          <w:rFonts w:ascii="Times New Roman" w:hAnsi="Times New Roman" w:cs="Times New Roman"/>
          <w:sz w:val="24"/>
          <w:szCs w:val="24"/>
        </w:rPr>
        <w:t xml:space="preserve"> - </w:t>
      </w:r>
      <w:hyperlink r:id="rId31" w:history="1">
        <w:r w:rsidRPr="000B1F13">
          <w:rPr>
            <w:rFonts w:ascii="Times New Roman" w:hAnsi="Times New Roman" w:cs="Times New Roman"/>
            <w:sz w:val="24"/>
            <w:szCs w:val="24"/>
          </w:rPr>
          <w:t>11 части 1 статьи  6</w:t>
        </w:r>
      </w:hyperlink>
      <w:r w:rsidRPr="000B1F13">
        <w:rPr>
          <w:rFonts w:ascii="Times New Roman" w:hAnsi="Times New Roman" w:cs="Times New Roman"/>
          <w:sz w:val="24"/>
          <w:szCs w:val="24"/>
        </w:rPr>
        <w:t>,  части</w:t>
      </w:r>
    </w:p>
    <w:p w:rsidR="004E0278" w:rsidRPr="000B1F13" w:rsidRDefault="00934180" w:rsidP="00D34456">
      <w:pPr>
        <w:pStyle w:val="ConsPlusNonformat"/>
        <w:jc w:val="both"/>
        <w:rPr>
          <w:rFonts w:ascii="Times New Roman" w:hAnsi="Times New Roman" w:cs="Times New Roman"/>
          <w:sz w:val="24"/>
          <w:szCs w:val="24"/>
        </w:rPr>
      </w:pPr>
      <w:hyperlink r:id="rId32" w:history="1">
        <w:r w:rsidR="004E0278" w:rsidRPr="000B1F13">
          <w:rPr>
            <w:rFonts w:ascii="Times New Roman" w:hAnsi="Times New Roman" w:cs="Times New Roman"/>
            <w:sz w:val="24"/>
            <w:szCs w:val="24"/>
          </w:rPr>
          <w:t>2 статьи 10</w:t>
        </w:r>
      </w:hyperlink>
      <w:r w:rsidR="004E0278" w:rsidRPr="000B1F13">
        <w:rPr>
          <w:rFonts w:ascii="Times New Roman" w:hAnsi="Times New Roman" w:cs="Times New Roman"/>
          <w:sz w:val="24"/>
          <w:szCs w:val="24"/>
        </w:rPr>
        <w:t xml:space="preserve"> и </w:t>
      </w:r>
      <w:hyperlink r:id="rId33" w:history="1">
        <w:r w:rsidR="004E0278" w:rsidRPr="000B1F13">
          <w:rPr>
            <w:rFonts w:ascii="Times New Roman" w:hAnsi="Times New Roman" w:cs="Times New Roman"/>
            <w:sz w:val="24"/>
            <w:szCs w:val="24"/>
          </w:rPr>
          <w:t>части 2 статьи 11</w:t>
        </w:r>
      </w:hyperlink>
      <w:r w:rsidR="004E0278" w:rsidRPr="000B1F13">
        <w:rPr>
          <w:rFonts w:ascii="Times New Roman" w:hAnsi="Times New Roman" w:cs="Times New Roman"/>
          <w:sz w:val="24"/>
          <w:szCs w:val="24"/>
        </w:rPr>
        <w:t xml:space="preserve"> Федерального закона от 27  июля  2006  года</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N 152-ФЗ "О персональных данных".</w:t>
      </w:r>
    </w:p>
    <w:p w:rsidR="004E0278" w:rsidRPr="000B1F13" w:rsidRDefault="004E0278" w:rsidP="00D34456">
      <w:pPr>
        <w:pStyle w:val="ConsPlusNonformat"/>
        <w:jc w:val="both"/>
        <w:rPr>
          <w:rFonts w:ascii="Times New Roman" w:hAnsi="Times New Roman" w:cs="Times New Roman"/>
          <w:sz w:val="24"/>
          <w:szCs w:val="24"/>
        </w:rPr>
      </w:pP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Подписи совершеннолетних членов семьи:</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___________________________________ (_____________________________________)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(подпись)                               (Ф.И.О.)</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___________________________________ (_____________________________________)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(подпись)                               (Ф.И.О.)</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___________________________________ (_____________________________________)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(подпись)                               (Ф.И.О.)</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___________________________________ (_____________________________________)</w: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(подпись)                               (Ф.И.О.)</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Normal"/>
        <w:jc w:val="both"/>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DA1194" w:rsidRPr="000B1F13" w:rsidRDefault="00DA1194" w:rsidP="00D34456">
      <w:pPr>
        <w:pStyle w:val="ConsPlusNormal"/>
        <w:jc w:val="right"/>
        <w:outlineLvl w:val="1"/>
        <w:rPr>
          <w:rFonts w:ascii="Times New Roman" w:hAnsi="Times New Roman" w:cs="Times New Roman"/>
          <w:sz w:val="24"/>
          <w:szCs w:val="24"/>
        </w:rPr>
      </w:pPr>
    </w:p>
    <w:p w:rsidR="004E0278" w:rsidRPr="000B1F13" w:rsidRDefault="004E0278" w:rsidP="00D34456">
      <w:pPr>
        <w:pStyle w:val="ConsPlusNormal"/>
        <w:jc w:val="right"/>
        <w:outlineLvl w:val="1"/>
        <w:rPr>
          <w:rFonts w:ascii="Times New Roman" w:hAnsi="Times New Roman" w:cs="Times New Roman"/>
          <w:sz w:val="24"/>
          <w:szCs w:val="24"/>
        </w:rPr>
      </w:pPr>
      <w:r w:rsidRPr="000B1F13">
        <w:rPr>
          <w:rFonts w:ascii="Times New Roman" w:hAnsi="Times New Roman" w:cs="Times New Roman"/>
          <w:sz w:val="24"/>
          <w:szCs w:val="24"/>
        </w:rPr>
        <w:t>Приложение N 3</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к Административному регламенту</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 xml:space="preserve">предоставления </w:t>
      </w:r>
      <w:proofErr w:type="gramStart"/>
      <w:r w:rsidRPr="000B1F13">
        <w:rPr>
          <w:rFonts w:ascii="Times New Roman" w:hAnsi="Times New Roman" w:cs="Times New Roman"/>
          <w:sz w:val="24"/>
          <w:szCs w:val="24"/>
        </w:rPr>
        <w:t>муниципальной</w:t>
      </w:r>
      <w:proofErr w:type="gramEnd"/>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 xml:space="preserve">услуги "Предоставление </w:t>
      </w:r>
      <w:proofErr w:type="gramStart"/>
      <w:r w:rsidRPr="000B1F13">
        <w:rPr>
          <w:rFonts w:ascii="Times New Roman" w:hAnsi="Times New Roman" w:cs="Times New Roman"/>
          <w:sz w:val="24"/>
          <w:szCs w:val="24"/>
        </w:rPr>
        <w:t>жилых</w:t>
      </w:r>
      <w:proofErr w:type="gramEnd"/>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помещений из состава</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специализированного</w:t>
      </w:r>
    </w:p>
    <w:p w:rsidR="004E0278" w:rsidRPr="000B1F13" w:rsidRDefault="004E0278" w:rsidP="00D34456">
      <w:pPr>
        <w:pStyle w:val="ConsPlusNormal"/>
        <w:jc w:val="right"/>
        <w:rPr>
          <w:rFonts w:ascii="Times New Roman" w:hAnsi="Times New Roman" w:cs="Times New Roman"/>
          <w:sz w:val="24"/>
          <w:szCs w:val="24"/>
        </w:rPr>
      </w:pPr>
      <w:r w:rsidRPr="000B1F13">
        <w:rPr>
          <w:rFonts w:ascii="Times New Roman" w:hAnsi="Times New Roman" w:cs="Times New Roman"/>
          <w:sz w:val="24"/>
          <w:szCs w:val="24"/>
        </w:rPr>
        <w:t>муниципального жилищного фонда"</w:t>
      </w:r>
    </w:p>
    <w:p w:rsidR="004E0278" w:rsidRPr="000B1F13" w:rsidRDefault="004E0278" w:rsidP="00D34456">
      <w:pPr>
        <w:pStyle w:val="ConsPlusNormal"/>
        <w:jc w:val="both"/>
        <w:rPr>
          <w:rFonts w:ascii="Times New Roman" w:hAnsi="Times New Roman" w:cs="Times New Roman"/>
          <w:sz w:val="24"/>
          <w:szCs w:val="24"/>
        </w:rPr>
      </w:pPr>
    </w:p>
    <w:p w:rsidR="004E0278" w:rsidRPr="000B1F13" w:rsidRDefault="004E0278" w:rsidP="00D34456">
      <w:pPr>
        <w:pStyle w:val="ConsPlusTitle"/>
        <w:jc w:val="center"/>
        <w:rPr>
          <w:rFonts w:ascii="Times New Roman" w:hAnsi="Times New Roman" w:cs="Times New Roman"/>
          <w:sz w:val="24"/>
          <w:szCs w:val="24"/>
        </w:rPr>
      </w:pPr>
      <w:r w:rsidRPr="000B1F13">
        <w:rPr>
          <w:rFonts w:ascii="Times New Roman" w:hAnsi="Times New Roman" w:cs="Times New Roman"/>
          <w:sz w:val="24"/>
          <w:szCs w:val="24"/>
        </w:rPr>
        <w:t>БЛОК-СХЕМА</w:t>
      </w:r>
    </w:p>
    <w:p w:rsidR="004E0278" w:rsidRPr="000B1F13" w:rsidRDefault="004E0278" w:rsidP="00D34456">
      <w:pPr>
        <w:pStyle w:val="ConsPlusTitle"/>
        <w:jc w:val="center"/>
        <w:rPr>
          <w:rFonts w:ascii="Times New Roman" w:hAnsi="Times New Roman" w:cs="Times New Roman"/>
          <w:sz w:val="24"/>
          <w:szCs w:val="24"/>
        </w:rPr>
      </w:pPr>
      <w:r w:rsidRPr="000B1F13">
        <w:rPr>
          <w:rFonts w:ascii="Times New Roman" w:hAnsi="Times New Roman" w:cs="Times New Roman"/>
          <w:sz w:val="24"/>
          <w:szCs w:val="24"/>
        </w:rPr>
        <w:t>последовательности административных процедур</w:t>
      </w:r>
    </w:p>
    <w:p w:rsidR="004E0278" w:rsidRPr="000B1F13" w:rsidRDefault="004E0278" w:rsidP="00D34456">
      <w:pPr>
        <w:pStyle w:val="ConsPlusTitle"/>
        <w:jc w:val="center"/>
        <w:rPr>
          <w:rFonts w:ascii="Times New Roman" w:hAnsi="Times New Roman" w:cs="Times New Roman"/>
          <w:sz w:val="24"/>
          <w:szCs w:val="24"/>
        </w:rPr>
      </w:pPr>
      <w:r w:rsidRPr="000B1F13">
        <w:rPr>
          <w:rFonts w:ascii="Times New Roman" w:hAnsi="Times New Roman" w:cs="Times New Roman"/>
          <w:sz w:val="24"/>
          <w:szCs w:val="24"/>
        </w:rPr>
        <w:t xml:space="preserve">по предоставлению муниципальной услуги "Предоставление </w:t>
      </w:r>
      <w:proofErr w:type="gramStart"/>
      <w:r w:rsidRPr="000B1F13">
        <w:rPr>
          <w:rFonts w:ascii="Times New Roman" w:hAnsi="Times New Roman" w:cs="Times New Roman"/>
          <w:sz w:val="24"/>
          <w:szCs w:val="24"/>
        </w:rPr>
        <w:t>жилых</w:t>
      </w:r>
      <w:proofErr w:type="gramEnd"/>
    </w:p>
    <w:p w:rsidR="004E0278" w:rsidRPr="000B1F13" w:rsidRDefault="004E0278" w:rsidP="00D34456">
      <w:pPr>
        <w:pStyle w:val="ConsPlusTitle"/>
        <w:jc w:val="center"/>
        <w:rPr>
          <w:rFonts w:ascii="Times New Roman" w:hAnsi="Times New Roman" w:cs="Times New Roman"/>
          <w:sz w:val="24"/>
          <w:szCs w:val="24"/>
        </w:rPr>
      </w:pPr>
      <w:r w:rsidRPr="000B1F13">
        <w:rPr>
          <w:rFonts w:ascii="Times New Roman" w:hAnsi="Times New Roman" w:cs="Times New Roman"/>
          <w:sz w:val="24"/>
          <w:szCs w:val="24"/>
        </w:rPr>
        <w:t>помещений из состава специализированного муниципального</w:t>
      </w:r>
    </w:p>
    <w:p w:rsidR="004E0278" w:rsidRPr="000B1F13" w:rsidRDefault="004E0278" w:rsidP="00D34456">
      <w:pPr>
        <w:pStyle w:val="ConsPlusTitle"/>
        <w:jc w:val="center"/>
        <w:rPr>
          <w:rFonts w:ascii="Times New Roman" w:hAnsi="Times New Roman" w:cs="Times New Roman"/>
          <w:sz w:val="24"/>
          <w:szCs w:val="24"/>
        </w:rPr>
      </w:pPr>
      <w:r w:rsidRPr="000B1F13">
        <w:rPr>
          <w:rFonts w:ascii="Times New Roman" w:hAnsi="Times New Roman" w:cs="Times New Roman"/>
          <w:sz w:val="24"/>
          <w:szCs w:val="24"/>
        </w:rPr>
        <w:t>жилищного фонда"</w:t>
      </w:r>
    </w:p>
    <w:p w:rsidR="004E0278" w:rsidRPr="000B1F13" w:rsidRDefault="004E0278" w:rsidP="00D34456">
      <w:pPr>
        <w:pStyle w:val="ConsPlusNormal"/>
        <w:jc w:val="both"/>
        <w:rPr>
          <w:rFonts w:ascii="Times New Roman" w:hAnsi="Times New Roman" w:cs="Times New Roman"/>
          <w:sz w:val="24"/>
          <w:szCs w:val="24"/>
        </w:rPr>
      </w:pPr>
    </w:p>
    <w:p w:rsidR="0096124D" w:rsidRPr="000B1F13" w:rsidRDefault="00934180" w:rsidP="00D34456">
      <w:pPr>
        <w:pStyle w:val="ConsPlusNormal"/>
        <w:jc w:val="both"/>
        <w:rPr>
          <w:rFonts w:ascii="Times New Roman" w:hAnsi="Times New Roman" w:cs="Times New Roman"/>
          <w:sz w:val="24"/>
          <w:szCs w:val="24"/>
        </w:rPr>
      </w:pPr>
      <w:r w:rsidRPr="000B1F13">
        <w:rPr>
          <w:rFonts w:ascii="Times New Roman" w:hAnsi="Times New Roman" w:cs="Times New Roman"/>
          <w:noProof/>
          <w:sz w:val="24"/>
          <w:szCs w:val="24"/>
        </w:rPr>
        <w:pict>
          <v:rect id="_x0000_s1026" style="position:absolute;left:0;text-align:left;margin-left:20.55pt;margin-top:3.1pt;width:459pt;height:47.25pt;z-index:251658240">
            <v:textbox>
              <w:txbxContent>
                <w:p w:rsidR="00F61F4D" w:rsidRPr="00D34456" w:rsidRDefault="00F61F4D" w:rsidP="0096124D">
                  <w:pPr>
                    <w:pStyle w:val="ConsPlusNonformat"/>
                    <w:jc w:val="both"/>
                    <w:rPr>
                      <w:rFonts w:ascii="Times New Roman" w:hAnsi="Times New Roman" w:cs="Times New Roman"/>
                      <w:sz w:val="24"/>
                      <w:szCs w:val="24"/>
                    </w:rPr>
                  </w:pPr>
                  <w:r w:rsidRPr="00D34456">
                    <w:rPr>
                      <w:rFonts w:ascii="Times New Roman" w:hAnsi="Times New Roman" w:cs="Times New Roman"/>
                      <w:sz w:val="24"/>
                      <w:szCs w:val="24"/>
                    </w:rPr>
                    <w:t>Прием и регистрация заявления о предоста</w:t>
                  </w:r>
                  <w:r>
                    <w:rPr>
                      <w:rFonts w:ascii="Times New Roman" w:hAnsi="Times New Roman" w:cs="Times New Roman"/>
                      <w:sz w:val="24"/>
                      <w:szCs w:val="24"/>
                    </w:rPr>
                    <w:t xml:space="preserve">влении муниципальной услуги и </w:t>
                  </w:r>
                </w:p>
                <w:p w:rsidR="00F61F4D" w:rsidRDefault="00F61F4D" w:rsidP="0096124D">
                  <w:r w:rsidRPr="00D34456">
                    <w:rPr>
                      <w:rFonts w:ascii="Times New Roman" w:hAnsi="Times New Roman" w:cs="Times New Roman"/>
                      <w:sz w:val="24"/>
                      <w:szCs w:val="24"/>
                    </w:rPr>
                    <w:t xml:space="preserve">                      прилагаемых документов                          </w:t>
                  </w:r>
                </w:p>
              </w:txbxContent>
            </v:textbox>
          </v:rect>
        </w:pict>
      </w:r>
    </w:p>
    <w:p w:rsidR="0096124D" w:rsidRPr="000B1F13" w:rsidRDefault="0096124D" w:rsidP="00D34456">
      <w:pPr>
        <w:pStyle w:val="ConsPlusNormal"/>
        <w:jc w:val="both"/>
        <w:rPr>
          <w:rFonts w:ascii="Times New Roman" w:hAnsi="Times New Roman" w:cs="Times New Roman"/>
          <w:sz w:val="24"/>
          <w:szCs w:val="24"/>
        </w:rPr>
      </w:pPr>
    </w:p>
    <w:p w:rsidR="0096124D" w:rsidRPr="000B1F13" w:rsidRDefault="0096124D" w:rsidP="00D34456">
      <w:pPr>
        <w:pStyle w:val="ConsPlusNormal"/>
        <w:jc w:val="both"/>
        <w:rPr>
          <w:rFonts w:ascii="Times New Roman" w:hAnsi="Times New Roman" w:cs="Times New Roman"/>
          <w:sz w:val="24"/>
          <w:szCs w:val="24"/>
        </w:rPr>
      </w:pPr>
    </w:p>
    <w:p w:rsidR="0096124D" w:rsidRPr="000B1F13" w:rsidRDefault="00934180" w:rsidP="00D34456">
      <w:pPr>
        <w:pStyle w:val="ConsPlusNormal"/>
        <w:jc w:val="both"/>
        <w:rPr>
          <w:rFonts w:ascii="Times New Roman" w:hAnsi="Times New Roman" w:cs="Times New Roman"/>
          <w:sz w:val="24"/>
          <w:szCs w:val="24"/>
        </w:rPr>
      </w:pPr>
      <w:r w:rsidRPr="000B1F13">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8.05pt;margin-top:8.95pt;width:0;height:22.5pt;z-index:251659264" o:connectortype="straight">
            <v:stroke endarrow="block"/>
          </v:shape>
        </w:pict>
      </w:r>
    </w:p>
    <w:p w:rsidR="0096124D" w:rsidRPr="000B1F13" w:rsidRDefault="0096124D" w:rsidP="00D34456">
      <w:pPr>
        <w:pStyle w:val="ConsPlusNormal"/>
        <w:jc w:val="both"/>
        <w:rPr>
          <w:rFonts w:ascii="Times New Roman" w:hAnsi="Times New Roman" w:cs="Times New Roman"/>
          <w:sz w:val="24"/>
          <w:szCs w:val="24"/>
        </w:rPr>
      </w:pPr>
    </w:p>
    <w:p w:rsidR="0096124D" w:rsidRPr="000B1F13" w:rsidRDefault="00934180" w:rsidP="00D34456">
      <w:pPr>
        <w:pStyle w:val="ConsPlusNormal"/>
        <w:jc w:val="both"/>
        <w:rPr>
          <w:rFonts w:ascii="Times New Roman" w:hAnsi="Times New Roman" w:cs="Times New Roman"/>
          <w:sz w:val="24"/>
          <w:szCs w:val="24"/>
        </w:rPr>
      </w:pPr>
      <w:r w:rsidRPr="000B1F13">
        <w:rPr>
          <w:rFonts w:ascii="Times New Roman" w:hAnsi="Times New Roman" w:cs="Times New Roman"/>
          <w:noProof/>
          <w:sz w:val="24"/>
          <w:szCs w:val="24"/>
        </w:rPr>
        <w:pict>
          <v:rect id="_x0000_s1029" style="position:absolute;left:0;text-align:left;margin-left:20.55pt;margin-top:7.6pt;width:459pt;height:47.25pt;z-index:251660288">
            <v:textbox>
              <w:txbxContent>
                <w:p w:rsidR="00F61F4D" w:rsidRPr="00D34456" w:rsidRDefault="00F61F4D" w:rsidP="0096124D">
                  <w:pPr>
                    <w:pStyle w:val="ConsPlusNonformat"/>
                    <w:jc w:val="both"/>
                    <w:rPr>
                      <w:rFonts w:ascii="Times New Roman" w:hAnsi="Times New Roman" w:cs="Times New Roman"/>
                      <w:sz w:val="24"/>
                      <w:szCs w:val="24"/>
                    </w:rPr>
                  </w:pPr>
                  <w:r w:rsidRPr="00D34456">
                    <w:rPr>
                      <w:rFonts w:ascii="Times New Roman" w:hAnsi="Times New Roman" w:cs="Times New Roman"/>
                      <w:sz w:val="24"/>
                      <w:szCs w:val="24"/>
                    </w:rPr>
                    <w:t xml:space="preserve"> Проведение экспертизы заявления и до</w:t>
                  </w:r>
                  <w:r>
                    <w:rPr>
                      <w:rFonts w:ascii="Times New Roman" w:hAnsi="Times New Roman" w:cs="Times New Roman"/>
                      <w:sz w:val="24"/>
                      <w:szCs w:val="24"/>
                    </w:rPr>
                    <w:t xml:space="preserve">кументов, необходимых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F61F4D" w:rsidRDefault="00F61F4D" w:rsidP="0096124D">
                  <w:r w:rsidRPr="00D34456">
                    <w:rPr>
                      <w:rFonts w:ascii="Times New Roman" w:hAnsi="Times New Roman" w:cs="Times New Roman"/>
                      <w:sz w:val="24"/>
                      <w:szCs w:val="24"/>
                    </w:rPr>
                    <w:t xml:space="preserve">                  пред</w:t>
                  </w:r>
                  <w:r>
                    <w:rPr>
                      <w:rFonts w:ascii="Times New Roman" w:hAnsi="Times New Roman" w:cs="Times New Roman"/>
                      <w:sz w:val="24"/>
                      <w:szCs w:val="24"/>
                    </w:rPr>
                    <w:t>оставления муниципальной услуги</w:t>
                  </w:r>
                </w:p>
              </w:txbxContent>
            </v:textbox>
          </v:rect>
        </w:pict>
      </w:r>
    </w:p>
    <w:p w:rsidR="0096124D" w:rsidRPr="000B1F13" w:rsidRDefault="0096124D" w:rsidP="00D34456">
      <w:pPr>
        <w:pStyle w:val="ConsPlusNormal"/>
        <w:jc w:val="both"/>
        <w:rPr>
          <w:rFonts w:ascii="Times New Roman" w:hAnsi="Times New Roman" w:cs="Times New Roman"/>
          <w:sz w:val="24"/>
          <w:szCs w:val="24"/>
        </w:rPr>
      </w:pP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34180" w:rsidP="00D34456">
      <w:pPr>
        <w:pStyle w:val="ConsPlusNonformat"/>
        <w:jc w:val="both"/>
        <w:rPr>
          <w:rFonts w:ascii="Times New Roman" w:hAnsi="Times New Roman" w:cs="Times New Roman"/>
          <w:sz w:val="24"/>
          <w:szCs w:val="24"/>
        </w:rPr>
      </w:pPr>
      <w:r w:rsidRPr="000B1F13">
        <w:rPr>
          <w:rFonts w:ascii="Times New Roman" w:hAnsi="Times New Roman" w:cs="Times New Roman"/>
          <w:noProof/>
          <w:sz w:val="24"/>
          <w:szCs w:val="24"/>
        </w:rPr>
        <w:pict>
          <v:shape id="_x0000_s1033" type="#_x0000_t32" style="position:absolute;left:0;text-align:left;margin-left:238.05pt;margin-top:-.3pt;width:0;height:21.75pt;z-index:251664384" o:connectortype="straight">
            <v:stroke endarrow="block"/>
          </v:shape>
        </w:pict>
      </w: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34180" w:rsidP="00D34456">
      <w:pPr>
        <w:pStyle w:val="ConsPlusNonformat"/>
        <w:jc w:val="both"/>
        <w:rPr>
          <w:rFonts w:ascii="Times New Roman" w:hAnsi="Times New Roman" w:cs="Times New Roman"/>
          <w:sz w:val="24"/>
          <w:szCs w:val="24"/>
        </w:rPr>
      </w:pPr>
      <w:r w:rsidRPr="000B1F13">
        <w:rPr>
          <w:rFonts w:ascii="Times New Roman" w:hAnsi="Times New Roman" w:cs="Times New Roman"/>
          <w:noProof/>
          <w:sz w:val="24"/>
          <w:szCs w:val="24"/>
        </w:rPr>
        <w:pict>
          <v:rect id="_x0000_s1030" style="position:absolute;left:0;text-align:left;margin-left:20.55pt;margin-top:-.3pt;width:459pt;height:47.4pt;z-index:251661312">
            <v:textbox>
              <w:txbxContent>
                <w:p w:rsidR="00F61F4D" w:rsidRPr="00A30573" w:rsidRDefault="00F61F4D" w:rsidP="0096124D">
                  <w:pPr>
                    <w:pStyle w:val="ConsPlusNonformat"/>
                    <w:jc w:val="both"/>
                    <w:rPr>
                      <w:rFonts w:ascii="Times New Roman" w:hAnsi="Times New Roman" w:cs="Times New Roman"/>
                      <w:sz w:val="22"/>
                      <w:szCs w:val="24"/>
                    </w:rPr>
                  </w:pPr>
                  <w:r w:rsidRPr="00D34456">
                    <w:rPr>
                      <w:rFonts w:ascii="Times New Roman" w:hAnsi="Times New Roman" w:cs="Times New Roman"/>
                      <w:sz w:val="24"/>
                      <w:szCs w:val="24"/>
                    </w:rPr>
                    <w:t xml:space="preserve">              </w:t>
                  </w:r>
                  <w:proofErr w:type="gramStart"/>
                  <w:r w:rsidRPr="00A30573">
                    <w:rPr>
                      <w:rFonts w:ascii="Times New Roman" w:hAnsi="Times New Roman" w:cs="Times New Roman"/>
                      <w:sz w:val="22"/>
                      <w:szCs w:val="24"/>
                    </w:rPr>
                    <w:t xml:space="preserve">Формирование и направление межведомственных запросов в органы        (организации), участвующие в предоставлении муниципальной услуги (при  </w:t>
                  </w:r>
                  <w:proofErr w:type="gramEnd"/>
                </w:p>
                <w:p w:rsidR="00F61F4D" w:rsidRPr="00A30573" w:rsidRDefault="00F61F4D" w:rsidP="0096124D">
                  <w:pPr>
                    <w:rPr>
                      <w:sz w:val="20"/>
                    </w:rPr>
                  </w:pPr>
                  <w:r w:rsidRPr="00A30573">
                    <w:rPr>
                      <w:rFonts w:ascii="Times New Roman" w:hAnsi="Times New Roman" w:cs="Times New Roman"/>
                      <w:szCs w:val="24"/>
                    </w:rPr>
                    <w:t xml:space="preserve">                       необходимости)                              </w:t>
                  </w:r>
                </w:p>
              </w:txbxContent>
            </v:textbox>
          </v:rect>
        </w:pict>
      </w: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34180" w:rsidP="00D34456">
      <w:pPr>
        <w:pStyle w:val="ConsPlusNonformat"/>
        <w:jc w:val="both"/>
        <w:rPr>
          <w:rFonts w:ascii="Times New Roman" w:hAnsi="Times New Roman" w:cs="Times New Roman"/>
          <w:sz w:val="24"/>
          <w:szCs w:val="24"/>
        </w:rPr>
      </w:pPr>
      <w:r w:rsidRPr="000B1F13">
        <w:rPr>
          <w:rFonts w:ascii="Times New Roman" w:hAnsi="Times New Roman" w:cs="Times New Roman"/>
          <w:noProof/>
          <w:sz w:val="24"/>
          <w:szCs w:val="24"/>
        </w:rPr>
        <w:pict>
          <v:shape id="_x0000_s1035" type="#_x0000_t32" style="position:absolute;left:0;text-align:left;margin-left:295.8pt;margin-top:5.7pt;width:27pt;height:18pt;z-index:251666432" o:connectortype="straight">
            <v:stroke endarrow="block"/>
          </v:shape>
        </w:pict>
      </w:r>
      <w:r w:rsidRPr="000B1F13">
        <w:rPr>
          <w:rFonts w:ascii="Times New Roman" w:hAnsi="Times New Roman" w:cs="Times New Roman"/>
          <w:noProof/>
          <w:sz w:val="24"/>
          <w:szCs w:val="24"/>
        </w:rPr>
        <w:pict>
          <v:shape id="_x0000_s1034" type="#_x0000_t32" style="position:absolute;left:0;text-align:left;margin-left:149.6pt;margin-top:5.7pt;width:22.45pt;height:22.5pt;flip:x;z-index:251665408" o:connectortype="straight">
            <v:stroke endarrow="block"/>
          </v:shape>
        </w:pict>
      </w: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34180" w:rsidP="00D34456">
      <w:pPr>
        <w:pStyle w:val="ConsPlusNonformat"/>
        <w:jc w:val="both"/>
        <w:rPr>
          <w:rFonts w:ascii="Times New Roman" w:hAnsi="Times New Roman" w:cs="Times New Roman"/>
          <w:sz w:val="24"/>
          <w:szCs w:val="24"/>
        </w:rPr>
      </w:pPr>
      <w:r w:rsidRPr="000B1F13">
        <w:rPr>
          <w:rFonts w:ascii="Times New Roman" w:hAnsi="Times New Roman" w:cs="Times New Roman"/>
          <w:noProof/>
          <w:sz w:val="24"/>
          <w:szCs w:val="24"/>
        </w:rPr>
        <w:pict>
          <v:rect id="_x0000_s1032" style="position:absolute;left:0;text-align:left;margin-left:281.55pt;margin-top:.6pt;width:179.25pt;height:43.5pt;z-index:251663360">
            <v:textbox>
              <w:txbxContent>
                <w:p w:rsidR="00F61F4D" w:rsidRDefault="00F61F4D">
                  <w:r w:rsidRPr="00D34456">
                    <w:rPr>
                      <w:rFonts w:ascii="Times New Roman" w:hAnsi="Times New Roman" w:cs="Times New Roman"/>
                      <w:sz w:val="24"/>
                      <w:szCs w:val="24"/>
                    </w:rPr>
                    <w:t>Подготовка</w:t>
                  </w:r>
                  <w:r>
                    <w:rPr>
                      <w:rFonts w:ascii="Times New Roman" w:hAnsi="Times New Roman" w:cs="Times New Roman"/>
                      <w:sz w:val="24"/>
                      <w:szCs w:val="24"/>
                    </w:rPr>
                    <w:t xml:space="preserve"> </w:t>
                  </w:r>
                  <w:r w:rsidRPr="00D34456">
                    <w:rPr>
                      <w:rFonts w:ascii="Times New Roman" w:hAnsi="Times New Roman" w:cs="Times New Roman"/>
                      <w:sz w:val="24"/>
                      <w:szCs w:val="24"/>
                    </w:rPr>
                    <w:t>мотив</w:t>
                  </w:r>
                  <w:r>
                    <w:rPr>
                      <w:rFonts w:ascii="Times New Roman" w:hAnsi="Times New Roman" w:cs="Times New Roman"/>
                      <w:sz w:val="24"/>
                      <w:szCs w:val="24"/>
                    </w:rPr>
                    <w:t xml:space="preserve">ированного </w:t>
                  </w:r>
                  <w:r w:rsidRPr="00D34456">
                    <w:rPr>
                      <w:rFonts w:ascii="Times New Roman" w:hAnsi="Times New Roman" w:cs="Times New Roman"/>
                      <w:sz w:val="24"/>
                      <w:szCs w:val="24"/>
                    </w:rPr>
                    <w:t xml:space="preserve">отказа  </w:t>
                  </w:r>
                </w:p>
              </w:txbxContent>
            </v:textbox>
          </v:rect>
        </w:pict>
      </w:r>
      <w:r w:rsidRPr="000B1F13">
        <w:rPr>
          <w:rFonts w:ascii="Times New Roman" w:hAnsi="Times New Roman" w:cs="Times New Roman"/>
          <w:noProof/>
          <w:sz w:val="24"/>
          <w:szCs w:val="24"/>
        </w:rPr>
        <w:pict>
          <v:rect id="_x0000_s1031" style="position:absolute;left:0;text-align:left;margin-left:7.05pt;margin-top:4.35pt;width:186.75pt;height:115.5pt;z-index:251662336">
            <v:textbox>
              <w:txbxContent>
                <w:p w:rsidR="00F61F4D" w:rsidRPr="0096124D" w:rsidRDefault="00F61F4D">
                  <w:pPr>
                    <w:rPr>
                      <w:sz w:val="20"/>
                      <w:szCs w:val="20"/>
                    </w:rPr>
                  </w:pPr>
                  <w:r w:rsidRPr="0096124D">
                    <w:rPr>
                      <w:rFonts w:ascii="Times New Roman" w:hAnsi="Times New Roman" w:cs="Times New Roman"/>
                      <w:sz w:val="20"/>
                      <w:szCs w:val="20"/>
                    </w:rPr>
                    <w:t>Подготовка проекта распоряжения Администрации  о предоставлении жилого помещения специализированного жилого фонда по договору найма служебного жилого помещения, жилого помещения в общежитии, жилого   помещения маневренного фонда</w:t>
                  </w:r>
                </w:p>
              </w:txbxContent>
            </v:textbox>
          </v:rect>
        </w:pict>
      </w: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34180" w:rsidP="00D34456">
      <w:pPr>
        <w:pStyle w:val="ConsPlusNonformat"/>
        <w:jc w:val="both"/>
        <w:rPr>
          <w:rFonts w:ascii="Times New Roman" w:hAnsi="Times New Roman" w:cs="Times New Roman"/>
          <w:sz w:val="24"/>
          <w:szCs w:val="24"/>
        </w:rPr>
      </w:pPr>
      <w:r w:rsidRPr="000B1F13">
        <w:rPr>
          <w:rFonts w:ascii="Times New Roman" w:hAnsi="Times New Roman" w:cs="Times New Roman"/>
          <w:noProof/>
          <w:sz w:val="24"/>
          <w:szCs w:val="24"/>
        </w:rPr>
        <w:pict>
          <v:shape id="_x0000_s1040" type="#_x0000_t32" style="position:absolute;left:0;text-align:left;margin-left:360.3pt;margin-top:2.7pt;width:0;height:21.75pt;z-index:251670528" o:connectortype="straight">
            <v:stroke endarrow="block"/>
          </v:shape>
        </w:pict>
      </w: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34180" w:rsidP="00D34456">
      <w:pPr>
        <w:pStyle w:val="ConsPlusNonformat"/>
        <w:jc w:val="both"/>
        <w:rPr>
          <w:rFonts w:ascii="Times New Roman" w:hAnsi="Times New Roman" w:cs="Times New Roman"/>
          <w:sz w:val="24"/>
          <w:szCs w:val="24"/>
        </w:rPr>
      </w:pPr>
      <w:r w:rsidRPr="000B1F13">
        <w:rPr>
          <w:rFonts w:ascii="Times New Roman" w:hAnsi="Times New Roman" w:cs="Times New Roman"/>
          <w:noProof/>
          <w:sz w:val="24"/>
          <w:szCs w:val="24"/>
        </w:rPr>
        <w:pict>
          <v:rect id="_x0000_s1038" style="position:absolute;left:0;text-align:left;margin-left:286.05pt;margin-top:.6pt;width:179.25pt;height:44.25pt;z-index:251668480">
            <v:textbox>
              <w:txbxContent>
                <w:p w:rsidR="00F61F4D" w:rsidRDefault="00F61F4D" w:rsidP="00802433">
                  <w:r>
                    <w:rPr>
                      <w:rFonts w:ascii="Times New Roman" w:hAnsi="Times New Roman" w:cs="Times New Roman"/>
                      <w:sz w:val="24"/>
                      <w:szCs w:val="24"/>
                    </w:rPr>
                    <w:t xml:space="preserve">Выдача </w:t>
                  </w:r>
                  <w:r w:rsidRPr="00D34456">
                    <w:rPr>
                      <w:rFonts w:ascii="Times New Roman" w:hAnsi="Times New Roman" w:cs="Times New Roman"/>
                      <w:sz w:val="24"/>
                      <w:szCs w:val="24"/>
                    </w:rPr>
                    <w:t>мотив</w:t>
                  </w:r>
                  <w:r>
                    <w:rPr>
                      <w:rFonts w:ascii="Times New Roman" w:hAnsi="Times New Roman" w:cs="Times New Roman"/>
                      <w:sz w:val="24"/>
                      <w:szCs w:val="24"/>
                    </w:rPr>
                    <w:t xml:space="preserve">ированного </w:t>
                  </w:r>
                  <w:r w:rsidRPr="00D34456">
                    <w:rPr>
                      <w:rFonts w:ascii="Times New Roman" w:hAnsi="Times New Roman" w:cs="Times New Roman"/>
                      <w:sz w:val="24"/>
                      <w:szCs w:val="24"/>
                    </w:rPr>
                    <w:t xml:space="preserve">отказа  </w:t>
                  </w:r>
                </w:p>
              </w:txbxContent>
            </v:textbox>
          </v:rect>
        </w:pict>
      </w: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34180" w:rsidP="00D34456">
      <w:pPr>
        <w:pStyle w:val="ConsPlusNonformat"/>
        <w:jc w:val="both"/>
        <w:rPr>
          <w:rFonts w:ascii="Times New Roman" w:hAnsi="Times New Roman" w:cs="Times New Roman"/>
          <w:sz w:val="24"/>
          <w:szCs w:val="24"/>
        </w:rPr>
      </w:pPr>
      <w:r w:rsidRPr="000B1F13">
        <w:rPr>
          <w:rFonts w:ascii="Times New Roman" w:hAnsi="Times New Roman" w:cs="Times New Roman"/>
          <w:noProof/>
          <w:sz w:val="24"/>
          <w:szCs w:val="24"/>
        </w:rPr>
        <w:pict>
          <v:shape id="_x0000_s1041" type="#_x0000_t32" style="position:absolute;left:0;text-align:left;margin-left:92.45pt;margin-top:9.45pt;width:0;height:21.75pt;z-index:251671552" o:connectortype="straight">
            <v:stroke endarrow="block"/>
          </v:shape>
        </w:pict>
      </w:r>
    </w:p>
    <w:p w:rsidR="004E0278" w:rsidRPr="000B1F13" w:rsidRDefault="004E0278" w:rsidP="00D34456">
      <w:pPr>
        <w:pStyle w:val="ConsPlusNonformat"/>
        <w:jc w:val="both"/>
        <w:rPr>
          <w:rFonts w:ascii="Times New Roman" w:hAnsi="Times New Roman" w:cs="Times New Roman"/>
          <w:sz w:val="24"/>
          <w:szCs w:val="24"/>
        </w:rPr>
      </w:pPr>
      <w:r w:rsidRPr="000B1F13">
        <w:rPr>
          <w:rFonts w:ascii="Times New Roman" w:hAnsi="Times New Roman" w:cs="Times New Roman"/>
          <w:sz w:val="24"/>
          <w:szCs w:val="24"/>
        </w:rPr>
        <w:t xml:space="preserve">                         </w:t>
      </w:r>
    </w:p>
    <w:p w:rsidR="0096124D" w:rsidRPr="000B1F13" w:rsidRDefault="00934180" w:rsidP="00D34456">
      <w:pPr>
        <w:pStyle w:val="ConsPlusNonformat"/>
        <w:jc w:val="both"/>
        <w:rPr>
          <w:rFonts w:ascii="Times New Roman" w:hAnsi="Times New Roman" w:cs="Times New Roman"/>
          <w:sz w:val="24"/>
          <w:szCs w:val="24"/>
        </w:rPr>
      </w:pPr>
      <w:r w:rsidRPr="000B1F13">
        <w:rPr>
          <w:rFonts w:ascii="Times New Roman" w:hAnsi="Times New Roman" w:cs="Times New Roman"/>
          <w:noProof/>
          <w:sz w:val="24"/>
          <w:szCs w:val="24"/>
        </w:rPr>
        <w:pict>
          <v:rect id="_x0000_s1036" style="position:absolute;left:0;text-align:left;margin-left:7.05pt;margin-top:8.1pt;width:186.75pt;height:62.25pt;z-index:251667456">
            <v:textbox style="mso-next-textbox:#_x0000_s1036">
              <w:txbxContent>
                <w:p w:rsidR="00F61F4D" w:rsidRPr="0096124D" w:rsidRDefault="00F61F4D" w:rsidP="00802433">
                  <w:pPr>
                    <w:pStyle w:val="ConsPlusNonformat"/>
                    <w:jc w:val="both"/>
                  </w:pPr>
                  <w:r w:rsidRPr="00802433">
                    <w:rPr>
                      <w:rFonts w:ascii="Times New Roman" w:hAnsi="Times New Roman" w:cs="Times New Roman"/>
                    </w:rPr>
                    <w:t xml:space="preserve">Подготовка проекта договора найма служебного жилого </w:t>
                  </w:r>
                  <w:r>
                    <w:rPr>
                      <w:rFonts w:ascii="Times New Roman" w:hAnsi="Times New Roman" w:cs="Times New Roman"/>
                    </w:rPr>
                    <w:t>п</w:t>
                  </w:r>
                  <w:r w:rsidRPr="00802433">
                    <w:rPr>
                      <w:rFonts w:ascii="Times New Roman" w:hAnsi="Times New Roman" w:cs="Times New Roman"/>
                    </w:rPr>
                    <w:t>омещения, жилого п</w:t>
                  </w:r>
                  <w:r>
                    <w:rPr>
                      <w:rFonts w:ascii="Times New Roman" w:hAnsi="Times New Roman" w:cs="Times New Roman"/>
                    </w:rPr>
                    <w:t xml:space="preserve">омещения в общежитии, жилого            </w:t>
                  </w:r>
                  <w:r w:rsidRPr="00802433">
                    <w:rPr>
                      <w:rFonts w:ascii="Times New Roman" w:hAnsi="Times New Roman" w:cs="Times New Roman"/>
                    </w:rPr>
                    <w:t xml:space="preserve">помещения маневренного фонда             </w:t>
                  </w:r>
                </w:p>
              </w:txbxContent>
            </v:textbox>
          </v:rect>
        </w:pict>
      </w: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6124D" w:rsidP="00D34456">
      <w:pPr>
        <w:pStyle w:val="ConsPlusNonformat"/>
        <w:jc w:val="both"/>
        <w:rPr>
          <w:rFonts w:ascii="Times New Roman" w:hAnsi="Times New Roman" w:cs="Times New Roman"/>
          <w:sz w:val="24"/>
          <w:szCs w:val="24"/>
        </w:rPr>
      </w:pPr>
    </w:p>
    <w:p w:rsidR="0096124D" w:rsidRPr="000B1F13" w:rsidRDefault="00934180" w:rsidP="00D34456">
      <w:pPr>
        <w:pStyle w:val="ConsPlusNonformat"/>
        <w:jc w:val="both"/>
        <w:rPr>
          <w:rFonts w:ascii="Times New Roman" w:hAnsi="Times New Roman" w:cs="Times New Roman"/>
          <w:sz w:val="24"/>
          <w:szCs w:val="24"/>
        </w:rPr>
      </w:pPr>
      <w:r w:rsidRPr="000B1F13">
        <w:rPr>
          <w:rFonts w:ascii="Times New Roman" w:hAnsi="Times New Roman" w:cs="Times New Roman"/>
          <w:noProof/>
          <w:sz w:val="24"/>
          <w:szCs w:val="24"/>
        </w:rPr>
        <w:pict>
          <v:shape id="_x0000_s1042" type="#_x0000_t32" style="position:absolute;left:0;text-align:left;margin-left:92.45pt;margin-top:1.35pt;width:0;height:21.75pt;z-index:251672576" o:connectortype="straight">
            <v:stroke endarrow="block"/>
          </v:shape>
        </w:pict>
      </w:r>
    </w:p>
    <w:p w:rsidR="00802433" w:rsidRPr="000B1F13" w:rsidRDefault="00802433" w:rsidP="00D34456">
      <w:pPr>
        <w:pStyle w:val="ConsPlusNonformat"/>
        <w:jc w:val="both"/>
        <w:rPr>
          <w:rFonts w:ascii="Times New Roman" w:hAnsi="Times New Roman" w:cs="Times New Roman"/>
          <w:sz w:val="24"/>
          <w:szCs w:val="24"/>
        </w:rPr>
      </w:pPr>
    </w:p>
    <w:p w:rsidR="00802433" w:rsidRPr="000B1F13" w:rsidRDefault="00934180" w:rsidP="00D34456">
      <w:pPr>
        <w:pStyle w:val="ConsPlusNonformat"/>
        <w:jc w:val="both"/>
        <w:rPr>
          <w:rFonts w:ascii="Times New Roman" w:hAnsi="Times New Roman" w:cs="Times New Roman"/>
          <w:sz w:val="24"/>
          <w:szCs w:val="24"/>
        </w:rPr>
      </w:pPr>
      <w:r w:rsidRPr="000B1F13">
        <w:rPr>
          <w:rFonts w:ascii="Times New Roman" w:hAnsi="Times New Roman" w:cs="Times New Roman"/>
          <w:noProof/>
          <w:sz w:val="24"/>
          <w:szCs w:val="24"/>
        </w:rPr>
        <w:pict>
          <v:rect id="_x0000_s1039" style="position:absolute;left:0;text-align:left;margin-left:3.3pt;margin-top:.75pt;width:186.75pt;height:62.25pt;z-index:251669504">
            <v:textbox style="mso-next-textbox:#_x0000_s1039">
              <w:txbxContent>
                <w:p w:rsidR="00F61F4D" w:rsidRPr="0096124D" w:rsidRDefault="00F61F4D" w:rsidP="00802433">
                  <w:pPr>
                    <w:pStyle w:val="ConsPlusNonformat"/>
                    <w:jc w:val="both"/>
                  </w:pPr>
                  <w:r w:rsidRPr="00A30573">
                    <w:rPr>
                      <w:rFonts w:ascii="Times New Roman" w:hAnsi="Times New Roman" w:cs="Times New Roman"/>
                      <w:szCs w:val="24"/>
                    </w:rPr>
                    <w:t>Подписание договора найма, передача заявителю жилого          помещения по акту приема</w:t>
                  </w:r>
                  <w:r w:rsidRPr="00A30573">
                    <w:rPr>
                      <w:rFonts w:ascii="Times New Roman" w:hAnsi="Times New Roman" w:cs="Times New Roman"/>
                      <w:sz w:val="16"/>
                      <w:szCs w:val="24"/>
                    </w:rPr>
                    <w:t>-</w:t>
                  </w:r>
                  <w:r w:rsidRPr="00A30573">
                    <w:rPr>
                      <w:rFonts w:ascii="Times New Roman" w:hAnsi="Times New Roman" w:cs="Times New Roman"/>
                      <w:szCs w:val="24"/>
                    </w:rPr>
                    <w:t>передачи</w:t>
                  </w:r>
                </w:p>
              </w:txbxContent>
            </v:textbox>
          </v:rect>
        </w:pict>
      </w:r>
    </w:p>
    <w:p w:rsidR="00802433" w:rsidRPr="000B1F13" w:rsidRDefault="00802433" w:rsidP="00D34456">
      <w:pPr>
        <w:pStyle w:val="ConsPlusNonformat"/>
        <w:jc w:val="both"/>
        <w:rPr>
          <w:rFonts w:ascii="Times New Roman" w:hAnsi="Times New Roman" w:cs="Times New Roman"/>
          <w:sz w:val="24"/>
          <w:szCs w:val="24"/>
        </w:rPr>
      </w:pPr>
    </w:p>
    <w:p w:rsidR="00802433" w:rsidRPr="000B1F13" w:rsidRDefault="00802433" w:rsidP="00D34456">
      <w:pPr>
        <w:pStyle w:val="ConsPlusNonformat"/>
        <w:jc w:val="both"/>
        <w:rPr>
          <w:rFonts w:ascii="Times New Roman" w:hAnsi="Times New Roman" w:cs="Times New Roman"/>
          <w:sz w:val="24"/>
          <w:szCs w:val="24"/>
        </w:rPr>
      </w:pPr>
    </w:p>
    <w:p w:rsidR="00921AF8" w:rsidRPr="000B1F13" w:rsidRDefault="00921AF8" w:rsidP="00D34456">
      <w:pPr>
        <w:spacing w:after="0" w:line="240" w:lineRule="auto"/>
        <w:rPr>
          <w:rFonts w:ascii="Times New Roman" w:hAnsi="Times New Roman" w:cs="Times New Roman"/>
          <w:sz w:val="24"/>
          <w:szCs w:val="24"/>
        </w:rPr>
      </w:pPr>
    </w:p>
    <w:sectPr w:rsidR="00921AF8" w:rsidRPr="000B1F13" w:rsidSect="003233D9">
      <w:pgSz w:w="11906" w:h="16838"/>
      <w:pgMar w:top="709"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6C8"/>
    <w:multiLevelType w:val="hybridMultilevel"/>
    <w:tmpl w:val="B046D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E7BE3"/>
    <w:multiLevelType w:val="hybridMultilevel"/>
    <w:tmpl w:val="7E701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278"/>
    <w:rsid w:val="000A6D44"/>
    <w:rsid w:val="000B1F13"/>
    <w:rsid w:val="00196DA5"/>
    <w:rsid w:val="001A45C1"/>
    <w:rsid w:val="0022446E"/>
    <w:rsid w:val="00233B88"/>
    <w:rsid w:val="0026690B"/>
    <w:rsid w:val="0028185D"/>
    <w:rsid w:val="002944AF"/>
    <w:rsid w:val="003233D9"/>
    <w:rsid w:val="003827D1"/>
    <w:rsid w:val="00383081"/>
    <w:rsid w:val="004144BE"/>
    <w:rsid w:val="00462235"/>
    <w:rsid w:val="00467A06"/>
    <w:rsid w:val="0048099F"/>
    <w:rsid w:val="004C6F30"/>
    <w:rsid w:val="004E0278"/>
    <w:rsid w:val="004F2F1F"/>
    <w:rsid w:val="005058FA"/>
    <w:rsid w:val="00572537"/>
    <w:rsid w:val="005C6FB4"/>
    <w:rsid w:val="005D4FCB"/>
    <w:rsid w:val="0075779F"/>
    <w:rsid w:val="00797B14"/>
    <w:rsid w:val="007C7451"/>
    <w:rsid w:val="00802433"/>
    <w:rsid w:val="00824A95"/>
    <w:rsid w:val="00860DD1"/>
    <w:rsid w:val="00877705"/>
    <w:rsid w:val="00882A11"/>
    <w:rsid w:val="008E3227"/>
    <w:rsid w:val="00921AF8"/>
    <w:rsid w:val="009329D1"/>
    <w:rsid w:val="00934180"/>
    <w:rsid w:val="0096124D"/>
    <w:rsid w:val="0096356B"/>
    <w:rsid w:val="009D26D1"/>
    <w:rsid w:val="00A15A5D"/>
    <w:rsid w:val="00A278EB"/>
    <w:rsid w:val="00A30573"/>
    <w:rsid w:val="00A55500"/>
    <w:rsid w:val="00A7557B"/>
    <w:rsid w:val="00A771F9"/>
    <w:rsid w:val="00A97F0B"/>
    <w:rsid w:val="00B02787"/>
    <w:rsid w:val="00B41FF3"/>
    <w:rsid w:val="00B601FB"/>
    <w:rsid w:val="00B83DAE"/>
    <w:rsid w:val="00BD1DAF"/>
    <w:rsid w:val="00C227D8"/>
    <w:rsid w:val="00C8777F"/>
    <w:rsid w:val="00C92DFF"/>
    <w:rsid w:val="00CA23C5"/>
    <w:rsid w:val="00D01DA9"/>
    <w:rsid w:val="00D34456"/>
    <w:rsid w:val="00D52B3E"/>
    <w:rsid w:val="00D626A6"/>
    <w:rsid w:val="00DA1194"/>
    <w:rsid w:val="00DA3E55"/>
    <w:rsid w:val="00E412F2"/>
    <w:rsid w:val="00E528C4"/>
    <w:rsid w:val="00E80F61"/>
    <w:rsid w:val="00F519B6"/>
    <w:rsid w:val="00F61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8" type="connector" idref="#_x0000_s1040"/>
        <o:r id="V:Rule9" type="connector" idref="#_x0000_s1041"/>
        <o:r id="V:Rule10" type="connector" idref="#_x0000_s1034"/>
        <o:r id="V:Rule11" type="connector" idref="#_x0000_s1035"/>
        <o:r id="V:Rule12" type="connector" idref="#_x0000_s1028"/>
        <o:r id="V:Rule13" type="connector" idref="#_x0000_s1033"/>
        <o:r id="V:Rule1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AF8"/>
  </w:style>
  <w:style w:type="paragraph" w:styleId="2">
    <w:name w:val="heading 2"/>
    <w:basedOn w:val="a"/>
    <w:next w:val="a"/>
    <w:link w:val="20"/>
    <w:qFormat/>
    <w:rsid w:val="00A30573"/>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A30573"/>
    <w:pPr>
      <w:keepNext/>
      <w:spacing w:after="0" w:line="240" w:lineRule="auto"/>
      <w:jc w:val="both"/>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2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0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02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E0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0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02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02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027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D34456"/>
    <w:pPr>
      <w:ind w:left="720"/>
      <w:contextualSpacing/>
    </w:pPr>
  </w:style>
  <w:style w:type="character" w:styleId="a4">
    <w:name w:val="Hyperlink"/>
    <w:basedOn w:val="a0"/>
    <w:rsid w:val="00D34456"/>
    <w:rPr>
      <w:rFonts w:ascii="Times New Roman" w:hAnsi="Times New Roman" w:cs="Times New Roman" w:hint="default"/>
      <w:color w:val="000080"/>
      <w:u w:val="single"/>
    </w:rPr>
  </w:style>
  <w:style w:type="paragraph" w:styleId="a5">
    <w:name w:val="Body Text"/>
    <w:basedOn w:val="a"/>
    <w:link w:val="a6"/>
    <w:rsid w:val="00E80F61"/>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E80F6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8024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2433"/>
    <w:rPr>
      <w:rFonts w:ascii="Tahoma" w:hAnsi="Tahoma" w:cs="Tahoma"/>
      <w:sz w:val="16"/>
      <w:szCs w:val="16"/>
    </w:rPr>
  </w:style>
  <w:style w:type="character" w:customStyle="1" w:styleId="20">
    <w:name w:val="Заголовок 2 Знак"/>
    <w:basedOn w:val="a0"/>
    <w:link w:val="2"/>
    <w:rsid w:val="00A3057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30573"/>
    <w:rPr>
      <w:rFonts w:ascii="Times New Roman" w:eastAsia="Times New Roman" w:hAnsi="Times New Roman" w:cs="Times New Roman"/>
      <w:b/>
      <w:sz w:val="28"/>
      <w:szCs w:val="20"/>
      <w:lang w:eastAsia="ru-RU"/>
    </w:rPr>
  </w:style>
  <w:style w:type="paragraph" w:styleId="a9">
    <w:name w:val="No Spacing"/>
    <w:uiPriority w:val="1"/>
    <w:qFormat/>
    <w:rsid w:val="00D626A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235C58DB105211E6A30175FC8A49C00A2B0660648CAA3AB953D6F12E6399BFFC4765885D7C76B1F9D1B9m8q1D" TargetMode="External"/><Relationship Id="rId13" Type="http://schemas.openxmlformats.org/officeDocument/2006/relationships/hyperlink" Target="consultantplus://offline/ref=8D235C58DB105211E6A30175FC8A49C00A2B076C6AD3FD38E806D8F42633C3AFF80E308143786CAFFFCFBA8837mFqBD" TargetMode="External"/><Relationship Id="rId18" Type="http://schemas.openxmlformats.org/officeDocument/2006/relationships/hyperlink" Target="consultantplus://offline/ref=FEFE730E9308069AF4934C4831FE3CE2E0D4D507A7A2159BF5E5996FC5D07D672146AA171B19DD1D6EH0J" TargetMode="External"/><Relationship Id="rId26" Type="http://schemas.openxmlformats.org/officeDocument/2006/relationships/hyperlink" Target="consultantplus://offline/ref=BE361FB4DEE085454ACD7A6D8DB8A47B738F13726AC799233AE75330BDB2A4DE08E97EABCCD1D73719c4J" TargetMode="External"/><Relationship Id="rId3" Type="http://schemas.openxmlformats.org/officeDocument/2006/relationships/settings" Target="settings.xml"/><Relationship Id="rId21" Type="http://schemas.openxmlformats.org/officeDocument/2006/relationships/hyperlink" Target="consultantplus://offline/ref=C68C55724E9E94788D953AEDD150BD67307DFBECA01B67188FAD89F08681EF23EB62800879156709T4s1F" TargetMode="External"/><Relationship Id="rId34" Type="http://schemas.openxmlformats.org/officeDocument/2006/relationships/fontTable" Target="fontTable.xml"/><Relationship Id="rId7" Type="http://schemas.openxmlformats.org/officeDocument/2006/relationships/hyperlink" Target="consultantplus://offline/ref=8D235C58DB105211E6A30175FC8A49C00B2302636AD2FD38E806D8F42633C3AFEA0E688F4B7726FEBF84B58832ECBB72F2A5B225mBq2D" TargetMode="External"/><Relationship Id="rId12" Type="http://schemas.openxmlformats.org/officeDocument/2006/relationships/hyperlink" Target="consultantplus://offline/ref=8D235C58DB105211E6A30175FC8A49C00B22056D6DDAFD38E806D8F42633C3AFF80E308143786CAFFFCFBA8837mFqBD" TargetMode="External"/><Relationship Id="rId17" Type="http://schemas.openxmlformats.org/officeDocument/2006/relationships/hyperlink" Target="consultantplus://offline/ref=4AB465F45396D2E90F06C291AF38E0BB0999564115CA8A59C5E28D359EFD1CA9FECBDBA91670DD3Dr5E3J" TargetMode="External"/><Relationship Id="rId25" Type="http://schemas.openxmlformats.org/officeDocument/2006/relationships/hyperlink" Target="consultantplus://offline/ref=879C349DF728FE3EAEC0FFAF443BB960FAF235707DB27EACE869271240332589BC838EBAD3E2F698M3b6J" TargetMode="External"/><Relationship Id="rId33" Type="http://schemas.openxmlformats.org/officeDocument/2006/relationships/hyperlink" Target="consultantplus://offline/ref=8D235C58DB105211E6A30175FC8A49C00A2B076C6AD3FD38E806D8F42633C3AFEA0E688D417726FEBF84B58832ECBB72F2A5B225mBq2D" TargetMode="External"/><Relationship Id="rId2" Type="http://schemas.openxmlformats.org/officeDocument/2006/relationships/styles" Target="styles.xml"/><Relationship Id="rId16" Type="http://schemas.openxmlformats.org/officeDocument/2006/relationships/hyperlink" Target="https://normativ.kontur.ru/document?moduleId=1&amp;documentId=384482" TargetMode="External"/><Relationship Id="rId20" Type="http://schemas.openxmlformats.org/officeDocument/2006/relationships/hyperlink" Target="consultantplus://offline/ref=1B5F5D5758A123BEB6E4418A229B20015EC3BEC0BC761CC90B1C8A6949DD5DA287365AD506A483EAYEM0J" TargetMode="External"/><Relationship Id="rId29" Type="http://schemas.openxmlformats.org/officeDocument/2006/relationships/hyperlink" Target="consultantplus://offline/ref=8D235C58DB105211E6A30175FC8A49C00A2B076C6AD3FD38E806D8F42633C3AFEA0E688D437C70A8F2DAECD972A7B676E8B9B220A563764Em5qBD" TargetMode="External"/><Relationship Id="rId1" Type="http://schemas.openxmlformats.org/officeDocument/2006/relationships/numbering" Target="numbering.xml"/><Relationship Id="rId6" Type="http://schemas.openxmlformats.org/officeDocument/2006/relationships/hyperlink" Target="mailto:adm.vorontzovka2012@yandex.ru" TargetMode="External"/><Relationship Id="rId11" Type="http://schemas.openxmlformats.org/officeDocument/2006/relationships/hyperlink" Target="consultantplus://offline/ref=8D235C58DB105211E6A30175FC8A49C00B2302636AD2FD38E806D8F42633C3AFEA0E688D437C72A6FFDAECD972A7B676E8B9B220A563764Em5qBD" TargetMode="External"/><Relationship Id="rId24" Type="http://schemas.openxmlformats.org/officeDocument/2006/relationships/hyperlink" Target="consultantplus://offline/ref=1B8DDA6F9586E581BC6E6D334B5064994AD0BC7DA25D305941714CC9DE3A6A64A5266B296BADCAD1g2R5J" TargetMode="External"/><Relationship Id="rId32" Type="http://schemas.openxmlformats.org/officeDocument/2006/relationships/hyperlink" Target="consultantplus://offline/ref=8D235C58DB105211E6A30175FC8A49C00A2B076C6AD3FD38E806D8F42633C3AFEA0E688D437C72A7F9DAECD972A7B676E8B9B220A563764Em5qBD" TargetMode="External"/><Relationship Id="rId5" Type="http://schemas.openxmlformats.org/officeDocument/2006/relationships/hyperlink" Target="consultantplus://offline/ref=8D235C58DB105211E6A30175FC8A49C00B2302636AD2FD38E806D8F42633C3AFEA0E688D437C72A6FFDAECD972A7B676E8B9B220A563764Em5qBD" TargetMode="External"/><Relationship Id="rId15" Type="http://schemas.openxmlformats.org/officeDocument/2006/relationships/hyperlink" Target="consultantplus://offline/ref=8D235C58DB105211E6A31F78EAE616C900285F686ED9FF6CB050DEA37963C5FAAA4E6ED8123827A2FBD5A68832ECB976EDmAqED" TargetMode="External"/><Relationship Id="rId23" Type="http://schemas.openxmlformats.org/officeDocument/2006/relationships/hyperlink" Target="consultantplus://offline/ref=58CE5885E9A9288FCE1BE173344CCA4AFC3CC2AA4D634CBFFCAFCAB9AB3093015FF48974CB30CC13M9s0G" TargetMode="External"/><Relationship Id="rId28" Type="http://schemas.openxmlformats.org/officeDocument/2006/relationships/hyperlink" Target="consultantplus://offline/ref=E3B30E794F228CB60A2C892138B75E7A3AFA08FE5947B46F02A9C69F69D418A2AA0B2860A82FDA88w5W4J" TargetMode="External"/><Relationship Id="rId10" Type="http://schemas.openxmlformats.org/officeDocument/2006/relationships/hyperlink" Target="consultantplus://offline/ref=8D235C58DB105211E6A30175FC8A49C00B22066369D8FD38E806D8F42633C3AFF80E308143786CAFFFCFBA8837mFqBD" TargetMode="External"/><Relationship Id="rId19" Type="http://schemas.openxmlformats.org/officeDocument/2006/relationships/hyperlink" Target="consultantplus://offline/ref=CE45B38B59513B0A3040F9531C04C586959A3EA8B5223AD9A44CAFF4CCF13E50004A1776B95D9B6Eh0LFJ" TargetMode="External"/><Relationship Id="rId31" Type="http://schemas.openxmlformats.org/officeDocument/2006/relationships/hyperlink" Target="consultantplus://offline/ref=8D235C58DB105211E6A30175FC8A49C00A2B076C6AD3FD38E806D8F42633C3AFEA0E688D437C70A9F2DAECD972A7B676E8B9B220A563764Em5qBD" TargetMode="External"/><Relationship Id="rId4" Type="http://schemas.openxmlformats.org/officeDocument/2006/relationships/webSettings" Target="webSettings.xml"/><Relationship Id="rId9" Type="http://schemas.openxmlformats.org/officeDocument/2006/relationships/hyperlink" Target="consultantplus://offline/ref=8D235C58DB105211E6A30175FC8A49C00B22076668DAFD38E806D8F42633C3AFF80E308143786CAFFFCFBA8837mFqBD" TargetMode="External"/><Relationship Id="rId14" Type="http://schemas.openxmlformats.org/officeDocument/2006/relationships/hyperlink" Target="consultantplus://offline/ref=8D235C58DB105211E6A30175FC8A49C00A2303676FDEFD38E806D8F42633C3AFF80E308143786CAFFFCFBA8837mFqBD" TargetMode="External"/><Relationship Id="rId22" Type="http://schemas.openxmlformats.org/officeDocument/2006/relationships/hyperlink" Target="consultantplus://offline/ref=58CE5885E9A9288FCE1BE173344CCA4AFC3CC2AA4D634CBFFCAFCAB9AB3093015FF48974CB30CC13M9s0G" TargetMode="External"/><Relationship Id="rId27" Type="http://schemas.openxmlformats.org/officeDocument/2006/relationships/hyperlink" Target="consultantplus://offline/ref=E0CC463C12D9E85A9C0388520CE7C3C65B7086884A36D65A9A1E7AF93124F2535509E12355806AF1fEV3J" TargetMode="External"/><Relationship Id="rId30" Type="http://schemas.openxmlformats.org/officeDocument/2006/relationships/hyperlink" Target="consultantplus://offline/ref=8D235C58DB105211E6A30175FC8A49C00A2B076C6AD3FD38E806D8F42633C3AFEA0E688D437C70A9FBDAECD972A7B676E8B9B220A563764Em5qB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9535</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КучаваН</dc:creator>
  <cp:lastModifiedBy>Admin</cp:lastModifiedBy>
  <cp:revision>26</cp:revision>
  <cp:lastPrinted>2019-04-16T12:24:00Z</cp:lastPrinted>
  <dcterms:created xsi:type="dcterms:W3CDTF">2019-04-04T03:42:00Z</dcterms:created>
  <dcterms:modified xsi:type="dcterms:W3CDTF">2024-11-19T10:18:00Z</dcterms:modified>
</cp:coreProperties>
</file>